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C5E2" w14:textId="40EE974B" w:rsidR="00236EA2" w:rsidRDefault="00236EA2" w:rsidP="00236EA2">
      <w:pPr>
        <w:ind w:left="708" w:firstLine="708"/>
        <w:rPr>
          <w:b/>
          <w:bCs/>
        </w:rPr>
      </w:pPr>
      <w:r w:rsidRPr="00236EA2">
        <w:rPr>
          <w:b/>
          <w:bCs/>
        </w:rPr>
        <w:t>PROJETO DE IMPLANTAÇÃO DA OLIVICUTURA EM IRATI-PARANÁ</w:t>
      </w:r>
    </w:p>
    <w:p w14:paraId="3752DB47" w14:textId="77777777" w:rsidR="00236EA2" w:rsidRPr="00236EA2" w:rsidRDefault="00236EA2" w:rsidP="00236EA2">
      <w:pPr>
        <w:rPr>
          <w:rFonts w:ascii="Calibri" w:eastAsia="Calibri" w:hAnsi="Calibri" w:cs="Calibri"/>
          <w:b/>
          <w:bCs/>
        </w:rPr>
      </w:pPr>
      <w:r w:rsidRPr="00236EA2">
        <w:rPr>
          <w:rFonts w:ascii="Calibri" w:eastAsia="Calibri" w:hAnsi="Calibri" w:cs="Calibri"/>
          <w:b/>
          <w:bCs/>
        </w:rPr>
        <w:t>INTRODUÇÃO</w:t>
      </w:r>
    </w:p>
    <w:p w14:paraId="00B300A6" w14:textId="77777777" w:rsidR="00236EA2" w:rsidRDefault="00236EA2" w:rsidP="00236EA2">
      <w:pPr>
        <w:ind w:firstLine="708"/>
        <w:rPr>
          <w:rFonts w:ascii="Calibri" w:hAnsi="Calibri" w:cs="Calibri"/>
          <w:color w:val="333333"/>
          <w:shd w:val="clear" w:color="auto" w:fill="FFFFFF"/>
        </w:rPr>
      </w:pPr>
      <w:r w:rsidRPr="00CC396F">
        <w:rPr>
          <w:rFonts w:ascii="Calibri" w:hAnsi="Calibri" w:cs="Calibri"/>
          <w:color w:val="333333"/>
          <w:shd w:val="clear" w:color="auto" w:fill="FFFFFF"/>
        </w:rPr>
        <w:t>Atualmente, o Brasil é o terceiro maior importador mundial de azeite de oliva, ficando atrás apenas dos Estados Unidos e da União Europeia. O azeite brasileiro tem qualidade reconhecida por prêmios internacionais conquistados nos últimos anos, mas a produção local ainda é incipiente. Iniciada na última década, chegou a 503 toneladas em 2022, o que representa apenas 0,24% do consumo nacional.</w:t>
      </w:r>
    </w:p>
    <w:p w14:paraId="6E2C8937" w14:textId="77777777" w:rsidR="00236EA2" w:rsidRDefault="00236EA2" w:rsidP="00236EA2">
      <w:pPr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ab/>
        <w:t>Levando em consideração a baixa produção e o alto consumo do azeite de Oliva no Brasil, faz-se necessário o aumento da produtividade através da entrada de novos produtores na atividade, fomentando a economia local, aumentando a rentabilidade na agricultura familiar e diversificando a cadeia produtiva do Estado.</w:t>
      </w:r>
    </w:p>
    <w:p w14:paraId="65A96806" w14:textId="41DD80AE" w:rsidR="00617E81" w:rsidRDefault="00617E81" w:rsidP="00617E81">
      <w:pPr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ab/>
        <w:t>Tendo em vista a potencialidade da Olivicultura no Brasil e no Paraná, a ASFRUTIR (</w:t>
      </w:r>
      <w:r w:rsidR="001209A7">
        <w:rPr>
          <w:rFonts w:ascii="Calibri" w:hAnsi="Calibri" w:cs="Calibri"/>
          <w:color w:val="333333"/>
          <w:shd w:val="clear" w:color="auto" w:fill="FFFFFF"/>
        </w:rPr>
        <w:t>Associação dos Fruticultores de Irati</w:t>
      </w:r>
      <w:r>
        <w:rPr>
          <w:rFonts w:ascii="Calibri" w:hAnsi="Calibri" w:cs="Calibri"/>
          <w:color w:val="333333"/>
          <w:shd w:val="clear" w:color="auto" w:fill="FFFFFF"/>
        </w:rPr>
        <w:t xml:space="preserve">), Prefeitura Municipal de Irati e ACIAI (Associação comercial de Irati), apresenta o projeto a seguir para a Implantação </w:t>
      </w:r>
      <w:r w:rsidR="00B41A6B">
        <w:rPr>
          <w:rFonts w:ascii="Calibri" w:hAnsi="Calibri" w:cs="Calibri"/>
          <w:color w:val="333333"/>
          <w:shd w:val="clear" w:color="auto" w:fill="FFFFFF"/>
        </w:rPr>
        <w:t>de novos Olivais</w:t>
      </w:r>
      <w:r>
        <w:rPr>
          <w:rFonts w:ascii="Calibri" w:hAnsi="Calibri" w:cs="Calibri"/>
          <w:color w:val="333333"/>
          <w:shd w:val="clear" w:color="auto" w:fill="FFFFFF"/>
        </w:rPr>
        <w:t xml:space="preserve"> na cidade de Irati-Paraná.</w:t>
      </w:r>
    </w:p>
    <w:p w14:paraId="3D39EB01" w14:textId="77777777" w:rsidR="00236EA2" w:rsidRDefault="00236EA2" w:rsidP="00236EA2">
      <w:pPr>
        <w:rPr>
          <w:rFonts w:ascii="Calibri" w:eastAsia="Calibri" w:hAnsi="Calibri" w:cs="Calibri"/>
          <w:b/>
          <w:bCs/>
        </w:rPr>
      </w:pPr>
      <w:r w:rsidRPr="00236EA2">
        <w:rPr>
          <w:rFonts w:ascii="Calibri" w:eastAsia="Calibri" w:hAnsi="Calibri" w:cs="Calibri"/>
          <w:b/>
          <w:bCs/>
        </w:rPr>
        <w:t>1.POTENCIALIDADES/JUSTIFICATIVAS</w:t>
      </w:r>
    </w:p>
    <w:p w14:paraId="07B51B87" w14:textId="5290A6C8" w:rsidR="00236EA2" w:rsidRDefault="00236EA2" w:rsidP="00236EA2">
      <w:pPr>
        <w:rPr>
          <w:rFonts w:ascii="Calibri" w:eastAsia="Calibri" w:hAnsi="Calibri" w:cs="Calibri"/>
        </w:rPr>
      </w:pPr>
      <w:r w:rsidRPr="00CC396F">
        <w:rPr>
          <w:rFonts w:ascii="Calibri" w:eastAsia="Calibri" w:hAnsi="Calibri" w:cs="Calibri"/>
        </w:rPr>
        <w:t xml:space="preserve">1.1 - </w:t>
      </w:r>
      <w:r>
        <w:rPr>
          <w:rFonts w:ascii="Calibri" w:eastAsia="Calibri" w:hAnsi="Calibri" w:cs="Calibri"/>
        </w:rPr>
        <w:t>Irati</w:t>
      </w:r>
      <w:r w:rsidRPr="00CC396F">
        <w:rPr>
          <w:rFonts w:ascii="Calibri" w:eastAsia="Calibri" w:hAnsi="Calibri" w:cs="Calibri"/>
        </w:rPr>
        <w:t xml:space="preserve"> possui condições de clima e solos, possivelmente </w:t>
      </w:r>
      <w:r>
        <w:rPr>
          <w:rFonts w:ascii="Calibri" w:eastAsia="Calibri" w:hAnsi="Calibri" w:cs="Calibri"/>
        </w:rPr>
        <w:t>uma das melhores do Paraná</w:t>
      </w:r>
      <w:r w:rsidRPr="00CC396F">
        <w:rPr>
          <w:rFonts w:ascii="Calibri" w:eastAsia="Calibri" w:hAnsi="Calibri" w:cs="Calibri"/>
        </w:rPr>
        <w:t xml:space="preserve">, para a produção de oliveiras. </w:t>
      </w:r>
    </w:p>
    <w:p w14:paraId="4034C78A" w14:textId="77777777" w:rsidR="00236EA2" w:rsidRDefault="00236EA2" w:rsidP="00236EA2">
      <w:pPr>
        <w:rPr>
          <w:rFonts w:ascii="Calibri" w:eastAsia="Calibri" w:hAnsi="Calibri" w:cs="Calibri"/>
        </w:rPr>
      </w:pPr>
      <w:r w:rsidRPr="73B1DB98"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>2</w:t>
      </w:r>
      <w:r w:rsidRPr="73B1DB98">
        <w:rPr>
          <w:rFonts w:ascii="Calibri" w:eastAsia="Calibri" w:hAnsi="Calibri" w:cs="Calibri"/>
        </w:rPr>
        <w:t xml:space="preserve"> - O Brasil é grande importador de azeite e azeitonas, com significativa evasão de divisas. </w:t>
      </w:r>
    </w:p>
    <w:p w14:paraId="46D16E24" w14:textId="11421883" w:rsidR="00236EA2" w:rsidRDefault="00236EA2" w:rsidP="00236EA2">
      <w:pPr>
        <w:rPr>
          <w:rFonts w:ascii="Calibri" w:eastAsia="Calibri" w:hAnsi="Calibri" w:cs="Calibri"/>
        </w:rPr>
      </w:pPr>
      <w:r w:rsidRPr="73B1DB98"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>3</w:t>
      </w:r>
      <w:r w:rsidRPr="73B1DB98">
        <w:rPr>
          <w:rFonts w:ascii="Calibri" w:eastAsia="Calibri" w:hAnsi="Calibri" w:cs="Calibri"/>
        </w:rPr>
        <w:t xml:space="preserve"> - A olivicultura é uma alternativa viável para diversificação</w:t>
      </w:r>
      <w:r>
        <w:rPr>
          <w:rFonts w:ascii="Calibri" w:eastAsia="Calibri" w:hAnsi="Calibri" w:cs="Calibri"/>
        </w:rPr>
        <w:t xml:space="preserve"> nas propriedades rurais, especialmente para agricultura familiar</w:t>
      </w:r>
      <w:r w:rsidRPr="73B1DB98">
        <w:rPr>
          <w:rFonts w:ascii="Calibri" w:eastAsia="Calibri" w:hAnsi="Calibri" w:cs="Calibri"/>
        </w:rPr>
        <w:t xml:space="preserve">, contribuindo para aumento de renda dos agricultores e a geração de empregos. </w:t>
      </w:r>
    </w:p>
    <w:p w14:paraId="066C11E6" w14:textId="7AF7490B" w:rsidR="00236EA2" w:rsidRDefault="00236EA2" w:rsidP="00236EA2">
      <w:pPr>
        <w:rPr>
          <w:rFonts w:ascii="Calibri" w:eastAsia="Calibri" w:hAnsi="Calibri" w:cs="Calibri"/>
        </w:rPr>
      </w:pPr>
      <w:r w:rsidRPr="73B1DB98"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>4</w:t>
      </w:r>
      <w:r w:rsidRPr="73B1DB98">
        <w:rPr>
          <w:rFonts w:ascii="Calibri" w:eastAsia="Calibri" w:hAnsi="Calibri" w:cs="Calibri"/>
        </w:rPr>
        <w:t xml:space="preserve"> - A olivicultura pode desenvolver indústrias de conservas e azeites com geração de receitas a iniciativa privada e tributos ao Estado e município. </w:t>
      </w:r>
    </w:p>
    <w:p w14:paraId="2CEA86FF" w14:textId="1F0874F9" w:rsidR="00682A00" w:rsidRDefault="00682A00" w:rsidP="00682A00">
      <w:pPr>
        <w:rPr>
          <w:rFonts w:ascii="Calibri" w:eastAsia="Calibri" w:hAnsi="Calibri" w:cs="Calibri"/>
        </w:rPr>
      </w:pPr>
      <w:r w:rsidRPr="73B1DB98"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>5</w:t>
      </w:r>
      <w:r w:rsidRPr="73B1DB98">
        <w:rPr>
          <w:rFonts w:ascii="Calibri" w:eastAsia="Calibri" w:hAnsi="Calibri" w:cs="Calibri"/>
        </w:rPr>
        <w:t xml:space="preserve"> </w:t>
      </w:r>
      <w:r w:rsidR="00617E81">
        <w:rPr>
          <w:rFonts w:ascii="Calibri" w:eastAsia="Calibri" w:hAnsi="Calibri" w:cs="Calibri"/>
        </w:rPr>
        <w:t>-</w:t>
      </w:r>
      <w:r w:rsidRPr="73B1DB98">
        <w:rPr>
          <w:rFonts w:ascii="Calibri" w:eastAsia="Calibri" w:hAnsi="Calibri" w:cs="Calibri"/>
        </w:rPr>
        <w:t xml:space="preserve"> Trata-se de uma cultura de baixo impacto ambiental, sustentável, com boa retenção de C e baixa emissão de CO2.</w:t>
      </w:r>
    </w:p>
    <w:p w14:paraId="73B2C4C6" w14:textId="77777777" w:rsidR="00682A00" w:rsidRDefault="00682A00" w:rsidP="00682A00">
      <w:pPr>
        <w:rPr>
          <w:rFonts w:ascii="Calibri" w:eastAsia="Calibri" w:hAnsi="Calibri" w:cs="Calibri"/>
          <w:b/>
          <w:bCs/>
        </w:rPr>
      </w:pPr>
      <w:r w:rsidRPr="00682A00">
        <w:rPr>
          <w:rFonts w:ascii="Calibri" w:eastAsia="Calibri" w:hAnsi="Calibri" w:cs="Calibri"/>
          <w:b/>
          <w:bCs/>
        </w:rPr>
        <w:t>2. OBJETIVOS</w:t>
      </w:r>
    </w:p>
    <w:p w14:paraId="5CF3AC7B" w14:textId="6D52B873" w:rsidR="00682A00" w:rsidRDefault="00682A00" w:rsidP="00682A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2.1 </w:t>
      </w:r>
      <w:r w:rsidR="00617E8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 Impulsionar o plantio de Oliveiras na cidade de Irati-Paraná.</w:t>
      </w:r>
    </w:p>
    <w:p w14:paraId="1CE435E3" w14:textId="001EF805" w:rsidR="00682A00" w:rsidRDefault="00682A00" w:rsidP="00682A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2.2 </w:t>
      </w:r>
      <w:r w:rsidR="00617E81"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>Diversificar a cadeia produtiva do município.</w:t>
      </w:r>
    </w:p>
    <w:p w14:paraId="201D662B" w14:textId="5C5D0F30" w:rsidR="00682A00" w:rsidRDefault="00682A00" w:rsidP="00682A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2.3 </w:t>
      </w:r>
      <w:r w:rsidR="00617E8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 Aumentar a renda e a geração de empregos no meio rural.</w:t>
      </w:r>
    </w:p>
    <w:p w14:paraId="02537181" w14:textId="67FACBD4" w:rsidR="00682A00" w:rsidRDefault="00682A00" w:rsidP="00682A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2.4 </w:t>
      </w:r>
      <w:r w:rsidR="00617E8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 Fazer de Irati-Paraná, um polo na olivicultura Paranaense.</w:t>
      </w:r>
    </w:p>
    <w:p w14:paraId="68EC8B5B" w14:textId="77777777" w:rsidR="00682A00" w:rsidRDefault="00682A00" w:rsidP="00682A00">
      <w:pPr>
        <w:rPr>
          <w:rFonts w:ascii="Calibri" w:eastAsia="Calibri" w:hAnsi="Calibri" w:cs="Calibri"/>
          <w:b/>
          <w:bCs/>
        </w:rPr>
      </w:pPr>
      <w:r w:rsidRPr="00682A00">
        <w:rPr>
          <w:rFonts w:ascii="Calibri" w:eastAsia="Calibri" w:hAnsi="Calibri" w:cs="Calibri"/>
          <w:b/>
          <w:bCs/>
        </w:rPr>
        <w:t xml:space="preserve">3. ESTRATÉGIA GERAL DE AÇÃO </w:t>
      </w:r>
    </w:p>
    <w:p w14:paraId="618C426F" w14:textId="066306DA" w:rsidR="00617E81" w:rsidRPr="00617E81" w:rsidRDefault="00617E81" w:rsidP="00682A00">
      <w:pPr>
        <w:rPr>
          <w:rFonts w:ascii="Calibri" w:eastAsia="Calibri" w:hAnsi="Calibri" w:cs="Calibri"/>
        </w:rPr>
      </w:pPr>
      <w:r w:rsidRPr="00617E81">
        <w:rPr>
          <w:rFonts w:ascii="Calibri" w:eastAsia="Calibri" w:hAnsi="Calibri" w:cs="Calibri"/>
        </w:rPr>
        <w:t>3.1</w:t>
      </w:r>
      <w:r>
        <w:rPr>
          <w:rFonts w:ascii="Calibri" w:eastAsia="Calibri" w:hAnsi="Calibri" w:cs="Calibri"/>
        </w:rPr>
        <w:t xml:space="preserve"> – Buscar o apoio financeiro da Assembleia Itinerante para realização do projeto.</w:t>
      </w:r>
    </w:p>
    <w:p w14:paraId="4897217D" w14:textId="77777777" w:rsidR="00682A00" w:rsidRPr="00682A00" w:rsidRDefault="00682A00" w:rsidP="00682A00">
      <w:pPr>
        <w:rPr>
          <w:rFonts w:ascii="Calibri" w:eastAsia="Calibri" w:hAnsi="Calibri" w:cs="Calibri"/>
        </w:rPr>
      </w:pPr>
    </w:p>
    <w:p w14:paraId="247B32C0" w14:textId="77777777" w:rsidR="001209A7" w:rsidRDefault="001209A7" w:rsidP="001209A7">
      <w:pPr>
        <w:rPr>
          <w:rFonts w:ascii="Calibri" w:eastAsia="Calibri" w:hAnsi="Calibri" w:cs="Calibri"/>
          <w:b/>
          <w:bCs/>
        </w:rPr>
      </w:pPr>
    </w:p>
    <w:p w14:paraId="0BC00BB5" w14:textId="77777777" w:rsidR="001209A7" w:rsidRDefault="001209A7" w:rsidP="001209A7">
      <w:pPr>
        <w:rPr>
          <w:rFonts w:ascii="Calibri" w:eastAsia="Calibri" w:hAnsi="Calibri" w:cs="Calibri"/>
          <w:b/>
          <w:bCs/>
        </w:rPr>
      </w:pPr>
    </w:p>
    <w:p w14:paraId="32A60318" w14:textId="2556BDE7" w:rsidR="001209A7" w:rsidRDefault="001209A7" w:rsidP="001209A7">
      <w:pPr>
        <w:rPr>
          <w:rFonts w:ascii="Calibri" w:eastAsia="Calibri" w:hAnsi="Calibri" w:cs="Calibri"/>
          <w:b/>
          <w:bCs/>
        </w:rPr>
      </w:pPr>
      <w:r w:rsidRPr="001209A7">
        <w:rPr>
          <w:rFonts w:ascii="Calibri" w:eastAsia="Calibri" w:hAnsi="Calibri" w:cs="Calibri"/>
          <w:b/>
          <w:bCs/>
        </w:rPr>
        <w:lastRenderedPageBreak/>
        <w:t xml:space="preserve">4. PÚBLICO-ALVO: </w:t>
      </w:r>
    </w:p>
    <w:p w14:paraId="09F13EF9" w14:textId="618DC87D" w:rsidR="001209A7" w:rsidRDefault="001209A7" w:rsidP="001209A7">
      <w:pPr>
        <w:rPr>
          <w:rFonts w:ascii="Calibri" w:eastAsia="Calibri" w:hAnsi="Calibri" w:cs="Calibri"/>
        </w:rPr>
      </w:pPr>
      <w:r w:rsidRPr="001209A7">
        <w:rPr>
          <w:rFonts w:ascii="Calibri" w:eastAsia="Calibri" w:hAnsi="Calibri" w:cs="Calibri"/>
        </w:rPr>
        <w:t xml:space="preserve">4.1 </w:t>
      </w:r>
      <w:r>
        <w:rPr>
          <w:rFonts w:ascii="Calibri" w:eastAsia="Calibri" w:hAnsi="Calibri" w:cs="Calibri"/>
        </w:rPr>
        <w:t>- Contemplar 30 produtores rurais de Irati com mudas, adubação, manejo e assistência técnica para a implantação da olivicultura em suas propriedades em uma área de 1 hectare por agricultor.</w:t>
      </w:r>
    </w:p>
    <w:p w14:paraId="23A7666A" w14:textId="5106FFBB" w:rsidR="001209A7" w:rsidRPr="001209A7" w:rsidRDefault="001209A7" w:rsidP="001209A7">
      <w:pPr>
        <w:rPr>
          <w:rFonts w:ascii="Calibri" w:eastAsia="Calibri" w:hAnsi="Calibri" w:cs="Calibri"/>
          <w:b/>
          <w:bCs/>
        </w:rPr>
      </w:pPr>
      <w:r w:rsidRPr="001209A7">
        <w:rPr>
          <w:rFonts w:ascii="Calibri" w:eastAsia="Calibri" w:hAnsi="Calibri" w:cs="Calibri"/>
          <w:b/>
          <w:bCs/>
        </w:rPr>
        <w:t>5. VALORES DO PROJETO</w:t>
      </w:r>
    </w:p>
    <w:p w14:paraId="2CFBD92C" w14:textId="690A595C" w:rsidR="00236EA2" w:rsidRDefault="001209A7" w:rsidP="00236E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5.1 – O custo de implantação do hectare em outubro de 2023 atualmente está em </w:t>
      </w:r>
      <w:r w:rsidR="00383FAB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$21.453,40 (vinte e um mil</w:t>
      </w:r>
      <w:r w:rsidR="00383FAB">
        <w:rPr>
          <w:rFonts w:ascii="Calibri" w:eastAsia="Calibri" w:hAnsi="Calibri" w:cs="Calibri"/>
        </w:rPr>
        <w:t>, quatrocentos e cinquenta e três reais, quarenta centavos</w:t>
      </w:r>
      <w:r>
        <w:rPr>
          <w:rFonts w:ascii="Calibri" w:eastAsia="Calibri" w:hAnsi="Calibri" w:cs="Calibri"/>
        </w:rPr>
        <w:t>), conforme planilha explicativa em anexo (1).</w:t>
      </w:r>
    </w:p>
    <w:p w14:paraId="0D6D1462" w14:textId="22A6CFA3" w:rsidR="001209A7" w:rsidRDefault="001209A7" w:rsidP="00236E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5.2 – O valor total do projeto é de </w:t>
      </w:r>
      <w:r w:rsidR="00383FAB">
        <w:rPr>
          <w:rFonts w:ascii="Calibri" w:eastAsia="Calibri" w:hAnsi="Calibri" w:cs="Calibri"/>
        </w:rPr>
        <w:t>R$643.602,00 (seiscentos e quarenta e três mil seiscentos e dois reais).</w:t>
      </w:r>
    </w:p>
    <w:p w14:paraId="14823AF3" w14:textId="77777777" w:rsidR="001209A7" w:rsidRDefault="001209A7" w:rsidP="00236EA2">
      <w:pPr>
        <w:rPr>
          <w:rFonts w:ascii="Calibri" w:eastAsia="Calibri" w:hAnsi="Calibri" w:cs="Calibri"/>
        </w:rPr>
      </w:pPr>
    </w:p>
    <w:p w14:paraId="189E27DD" w14:textId="4F30BA0B" w:rsidR="00236EA2" w:rsidRPr="00B41A6B" w:rsidRDefault="00383FAB" w:rsidP="00236EA2">
      <w:pPr>
        <w:rPr>
          <w:rFonts w:ascii="Calibri" w:eastAsia="Calibri" w:hAnsi="Calibri" w:cs="Calibri"/>
          <w:b/>
          <w:bCs/>
        </w:rPr>
      </w:pPr>
      <w:r w:rsidRPr="00B41A6B">
        <w:rPr>
          <w:rFonts w:ascii="Calibri" w:eastAsia="Calibri" w:hAnsi="Calibri" w:cs="Calibri"/>
          <w:b/>
          <w:bCs/>
        </w:rPr>
        <w:t>6. ANEXO 1.</w:t>
      </w:r>
      <w:r w:rsidR="00B41A6B" w:rsidRPr="00B41A6B">
        <w:rPr>
          <w:rFonts w:ascii="Calibri" w:eastAsia="Calibri" w:hAnsi="Calibri" w:cs="Calibri"/>
          <w:b/>
          <w:bCs/>
        </w:rPr>
        <w:t xml:space="preserve"> (PROX. PAG.)</w:t>
      </w:r>
    </w:p>
    <w:p w14:paraId="4D63A62F" w14:textId="26FAD188" w:rsidR="00236EA2" w:rsidRDefault="00B41A6B" w:rsidP="00383FAB">
      <w:pPr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</w:p>
    <w:p w14:paraId="252E6260" w14:textId="77777777" w:rsidR="00383FAB" w:rsidRDefault="00383FAB" w:rsidP="00383FAB">
      <w:pPr>
        <w:rPr>
          <w:b/>
          <w:bCs/>
        </w:rPr>
      </w:pPr>
    </w:p>
    <w:p w14:paraId="094783DC" w14:textId="77777777" w:rsidR="00383FAB" w:rsidRDefault="00383FAB" w:rsidP="00383FAB">
      <w:pPr>
        <w:rPr>
          <w:b/>
          <w:bCs/>
        </w:rPr>
      </w:pPr>
    </w:p>
    <w:p w14:paraId="13C416CC" w14:textId="77777777" w:rsidR="00383FAB" w:rsidRDefault="00383FAB" w:rsidP="00383FAB">
      <w:pPr>
        <w:rPr>
          <w:b/>
          <w:bCs/>
        </w:rPr>
      </w:pPr>
    </w:p>
    <w:p w14:paraId="1D5D345A" w14:textId="77777777" w:rsidR="00383FAB" w:rsidRDefault="00383FAB" w:rsidP="00383FAB">
      <w:pPr>
        <w:rPr>
          <w:b/>
          <w:bCs/>
        </w:rPr>
      </w:pPr>
    </w:p>
    <w:p w14:paraId="00DE26EF" w14:textId="77777777" w:rsidR="00383FAB" w:rsidRDefault="00383FAB" w:rsidP="00383FAB">
      <w:pPr>
        <w:rPr>
          <w:b/>
          <w:bCs/>
        </w:rPr>
      </w:pPr>
    </w:p>
    <w:p w14:paraId="3C1A4B01" w14:textId="77777777" w:rsidR="00383FAB" w:rsidRDefault="00383FAB" w:rsidP="00383FAB">
      <w:pPr>
        <w:rPr>
          <w:b/>
          <w:bCs/>
        </w:rPr>
      </w:pPr>
    </w:p>
    <w:p w14:paraId="6CBA5516" w14:textId="77777777" w:rsidR="00383FAB" w:rsidRDefault="00383FAB" w:rsidP="00383FAB">
      <w:pPr>
        <w:rPr>
          <w:b/>
          <w:bCs/>
        </w:rPr>
      </w:pPr>
    </w:p>
    <w:p w14:paraId="313C7831" w14:textId="77777777" w:rsidR="00383FAB" w:rsidRDefault="00383FAB" w:rsidP="00383FAB">
      <w:pPr>
        <w:rPr>
          <w:b/>
          <w:bCs/>
        </w:rPr>
      </w:pPr>
    </w:p>
    <w:p w14:paraId="434CA759" w14:textId="77777777" w:rsidR="00383FAB" w:rsidRDefault="00383FAB" w:rsidP="00383FAB">
      <w:pPr>
        <w:rPr>
          <w:b/>
          <w:bCs/>
        </w:rPr>
      </w:pPr>
    </w:p>
    <w:p w14:paraId="5F1CAE0D" w14:textId="77777777" w:rsidR="00383FAB" w:rsidRDefault="00383FAB" w:rsidP="00383FAB">
      <w:pPr>
        <w:rPr>
          <w:b/>
          <w:bCs/>
        </w:rPr>
      </w:pPr>
    </w:p>
    <w:p w14:paraId="4ECD9416" w14:textId="77777777" w:rsidR="00383FAB" w:rsidRDefault="00383FAB" w:rsidP="00383FAB">
      <w:pPr>
        <w:rPr>
          <w:b/>
          <w:bCs/>
        </w:rPr>
      </w:pPr>
    </w:p>
    <w:p w14:paraId="67D09B11" w14:textId="77777777" w:rsidR="00383FAB" w:rsidRDefault="00383FAB" w:rsidP="00383FAB">
      <w:pPr>
        <w:rPr>
          <w:b/>
          <w:bCs/>
        </w:rPr>
      </w:pPr>
    </w:p>
    <w:p w14:paraId="64161FB5" w14:textId="77777777" w:rsidR="00383FAB" w:rsidRDefault="00383FAB" w:rsidP="00383FAB">
      <w:pPr>
        <w:rPr>
          <w:b/>
          <w:bCs/>
        </w:rPr>
      </w:pPr>
    </w:p>
    <w:p w14:paraId="76C2F824" w14:textId="77777777" w:rsidR="00383FAB" w:rsidRDefault="00383FAB" w:rsidP="00383FAB">
      <w:pPr>
        <w:rPr>
          <w:b/>
          <w:bCs/>
        </w:rPr>
      </w:pPr>
    </w:p>
    <w:p w14:paraId="62E890CD" w14:textId="77777777" w:rsidR="00383FAB" w:rsidRDefault="00383FAB" w:rsidP="00383FAB">
      <w:pPr>
        <w:rPr>
          <w:b/>
          <w:bCs/>
        </w:rPr>
      </w:pPr>
    </w:p>
    <w:p w14:paraId="3CCF853E" w14:textId="77777777" w:rsidR="00383FAB" w:rsidRDefault="00383FAB" w:rsidP="00383FAB">
      <w:pPr>
        <w:rPr>
          <w:b/>
          <w:bCs/>
        </w:rPr>
      </w:pPr>
    </w:p>
    <w:p w14:paraId="6B1F9CA3" w14:textId="77777777" w:rsidR="00383FAB" w:rsidRDefault="00383FAB" w:rsidP="00383FAB">
      <w:pPr>
        <w:rPr>
          <w:b/>
          <w:bCs/>
        </w:rPr>
      </w:pPr>
    </w:p>
    <w:p w14:paraId="570455ED" w14:textId="77777777" w:rsidR="00383FAB" w:rsidRDefault="00383FAB" w:rsidP="00383FAB">
      <w:pPr>
        <w:rPr>
          <w:b/>
          <w:bCs/>
        </w:rPr>
      </w:pPr>
    </w:p>
    <w:p w14:paraId="1BE315E7" w14:textId="77777777" w:rsidR="00383FAB" w:rsidRDefault="00383FAB" w:rsidP="00383FAB">
      <w:pPr>
        <w:rPr>
          <w:b/>
          <w:bCs/>
        </w:rPr>
      </w:pPr>
    </w:p>
    <w:p w14:paraId="55D257FD" w14:textId="77777777" w:rsidR="00383FAB" w:rsidRDefault="00383FAB" w:rsidP="00383FAB">
      <w:pPr>
        <w:rPr>
          <w:b/>
          <w:bCs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1631"/>
        <w:gridCol w:w="190"/>
        <w:gridCol w:w="2782"/>
        <w:gridCol w:w="1254"/>
        <w:gridCol w:w="190"/>
        <w:gridCol w:w="190"/>
      </w:tblGrid>
      <w:tr w:rsidR="00B41A6B" w:rsidRPr="00B41A6B" w14:paraId="5A46DB78" w14:textId="77777777" w:rsidTr="00B41A6B">
        <w:trPr>
          <w:trHeight w:val="252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35CAB" w14:textId="77777777" w:rsidR="00B41A6B" w:rsidRPr="00B41A6B" w:rsidRDefault="00B41A6B" w:rsidP="00B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CUSTOS PARA </w:t>
            </w:r>
            <w:proofErr w:type="gramStart"/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IMPLANTAÇÃO  DE</w:t>
            </w:r>
            <w:proofErr w:type="gramEnd"/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UM PAMAR DE OLIVEIRAS NA REGIÃO DE IRATI PARANÁ EM 10/2023</w:t>
            </w:r>
          </w:p>
        </w:tc>
      </w:tr>
      <w:tr w:rsidR="00B41A6B" w:rsidRPr="00B41A6B" w14:paraId="38C78B59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7224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D05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0D18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1EC0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54BD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97D9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3AB7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34B95201" w14:textId="77777777" w:rsidTr="00B41A6B">
        <w:trPr>
          <w:trHeight w:val="288"/>
        </w:trPr>
        <w:tc>
          <w:tcPr>
            <w:tcW w:w="896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9B64" w14:textId="77777777" w:rsidR="00B41A6B" w:rsidRPr="00B41A6B" w:rsidRDefault="00B41A6B" w:rsidP="00B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MECANIZAÇÃO </w:t>
            </w:r>
            <w:r w:rsidRPr="00B41A6B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SEM</w:t>
            </w:r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MÁQUINAS E EQUIPAMENTOS PRÓPIOS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1ECC" w14:textId="77777777" w:rsidR="00B41A6B" w:rsidRPr="00B41A6B" w:rsidRDefault="00B41A6B" w:rsidP="00B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F4A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476AFC05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CC13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DB54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0AF9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A3AF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5761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EB46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76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67769074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2F3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ITENS </w:t>
            </w:r>
            <w:proofErr w:type="gramStart"/>
            <w:r w:rsidRPr="00B41A6B">
              <w:rPr>
                <w:rFonts w:ascii="Calibri" w:eastAsia="Times New Roman" w:hAnsi="Calibri" w:cs="Calibri"/>
                <w:color w:val="FF0000"/>
                <w:lang w:eastAsia="pt-BR"/>
              </w:rPr>
              <w:t>( CUSTO</w:t>
            </w:r>
            <w:proofErr w:type="gramEnd"/>
            <w:r w:rsidRPr="00B41A6B"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 ALUGADO)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5F27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$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17E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119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ALUGUEL EQUIP.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27D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$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45F9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0F2B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42A2F4C5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95F2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SUB SOLAGEM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3CA8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R$ 1.400,00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C768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BA79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RETRO ESCAVADEIRA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77B2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R$ 600,00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A2F0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784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0F7D012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F86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GRADAGEM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F176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R$ 700,00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339B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8A5E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EF73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C433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5E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40D8871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F424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NIVELAGEM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EC5C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R$ 500,00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52C0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549B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BBBD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1E33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4A8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508862C5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0C67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APLICAÇÃO CALCÁRIO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8B7C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R$ 500,00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D324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BD4F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4023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60A6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8EC2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3C82925F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058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APLICAÇÃO GESSO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8780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R$ 250,00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29D1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1B7A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0E62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9134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C4B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09CD26ED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1A47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APLICAÇÃO MAP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18D8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R$ 250,00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E478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ACCE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332E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251B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BE4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1523404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178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APLICAÇÃO KCL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8B0A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R$ 250,00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BA0D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6023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E946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CBA4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28AD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1F333116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35A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03FD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BCDA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DD05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0340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8072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793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15E7CAD9" w14:textId="77777777" w:rsidTr="00B41A6B">
        <w:trPr>
          <w:trHeight w:val="288"/>
        </w:trPr>
        <w:tc>
          <w:tcPr>
            <w:tcW w:w="3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EE75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SUB TOTAL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EDAD7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R$ 3.850,00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E2DD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172B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8A36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R$ 600,00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21361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14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311681A2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B4A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6CD9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A191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FE42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07DC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739E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2F11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E2B04E4" w14:textId="77777777" w:rsidTr="00B41A6B">
        <w:trPr>
          <w:trHeight w:val="288"/>
        </w:trPr>
        <w:tc>
          <w:tcPr>
            <w:tcW w:w="48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F141" w14:textId="77777777" w:rsidR="00B41A6B" w:rsidRPr="00B41A6B" w:rsidRDefault="00B41A6B" w:rsidP="00B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FERTILIZAÇÃO TERRENO </w:t>
            </w:r>
            <w:r w:rsidRPr="00B41A6B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FERT. BAIXA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1670" w14:textId="77777777" w:rsidR="00B41A6B" w:rsidRPr="00B41A6B" w:rsidRDefault="00B41A6B" w:rsidP="00B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BFF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KG POR HA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766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FBF3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6B67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72D3F53A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7AB1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ITENS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A64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$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B52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A46A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5643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4DC9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0531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40BEDFE9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966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MAP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A94A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R$ 3.663,00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3461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456D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900 kg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5EC9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05FC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5A8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38993C58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B293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KCL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B5CD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R$ 885,00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51CF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7852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300 kg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C10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D7DA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8369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71C72BC2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D6B4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BORO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B652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R$ 120,00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3617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E31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0,5 g por pé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3E1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0C85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3251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40A937B4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A59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66DB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ABD5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12A2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CA02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A3FE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0504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438C4194" w14:textId="77777777" w:rsidTr="00B41A6B">
        <w:trPr>
          <w:trHeight w:val="288"/>
        </w:trPr>
        <w:tc>
          <w:tcPr>
            <w:tcW w:w="3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AD8A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SUB TOTAL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60D22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R$ 4.668,00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286F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1E6E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55A3A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3697D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DB8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595ADE13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9072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62C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F50F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23F5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29DF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2EDE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04AB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75DF28A0" w14:textId="77777777" w:rsidTr="00B41A6B">
        <w:trPr>
          <w:trHeight w:val="288"/>
        </w:trPr>
        <w:tc>
          <w:tcPr>
            <w:tcW w:w="48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6376" w14:textId="77777777" w:rsidR="00B41A6B" w:rsidRPr="00B41A6B" w:rsidRDefault="00B41A6B" w:rsidP="00B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CORREÇÃO TERRENO</w:t>
            </w:r>
            <w:r w:rsidRPr="00B41A6B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 xml:space="preserve"> FERT. BAIXA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5034" w14:textId="77777777" w:rsidR="00B41A6B" w:rsidRPr="00B41A6B" w:rsidRDefault="00B41A6B" w:rsidP="00B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A66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KG POR HA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344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8195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04A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4A914741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82C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ITENS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F86B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$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D879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44E4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BBBD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247D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FA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5CB2CB12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5D6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CALCÁRIO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367B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R$ 2.900,00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C747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CA48" w14:textId="77777777" w:rsidR="00B41A6B" w:rsidRPr="00B41A6B" w:rsidRDefault="00B41A6B" w:rsidP="006A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11.500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FDAE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C7AA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9B3B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3C259B03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6AE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GESSO AGRÍCOLA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C378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R$ 340,00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7D00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61DD" w14:textId="77777777" w:rsidR="00B41A6B" w:rsidRPr="00B41A6B" w:rsidRDefault="00B41A6B" w:rsidP="006A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19B3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CDA1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7F04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3AB388BF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A4C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FBE0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7FD8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2F2C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A38C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EF60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1497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569793EF" w14:textId="77777777" w:rsidTr="00B41A6B">
        <w:trPr>
          <w:trHeight w:val="288"/>
        </w:trPr>
        <w:tc>
          <w:tcPr>
            <w:tcW w:w="3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1E174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SUB TOTAL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2DF5B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R$ 3.240,00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F731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EE25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E0B2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ED86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75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25265FC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0B4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236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C4A4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C2AF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9E33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D049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5E7A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96AAEAC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2B2B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MUDAS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FA6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C6FE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DC3D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 POR HA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BB19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64A2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5751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114AED26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B3B4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ITENS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FB93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$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018D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858C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0122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54CF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72C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5D25B9AE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8EC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MUDAS OLIVEIRA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C560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R$ 2.856,00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DB5B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F69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328 MUDAS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ECF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3983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2D83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0C3B7C8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1FC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AMARRAÇÃO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E246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R$ 350,00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795C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A7C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1 ROLO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193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2FD8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66E1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41F991AF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38AB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ESTACAS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B6C4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R$ 309,40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2AFB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DEB7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238 ESTACAS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CBF3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0F54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F27D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7872DC6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AC2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571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33A0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3700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C57C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C849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9919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331FFA40" w14:textId="77777777" w:rsidTr="00B41A6B">
        <w:trPr>
          <w:trHeight w:val="288"/>
        </w:trPr>
        <w:tc>
          <w:tcPr>
            <w:tcW w:w="3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3C8AB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SUB TOTAL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60364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R$ 3.515,40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CE0C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911A3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642AD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8C3F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6BEA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6DCFCA0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480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527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81B7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306E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DBFB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F4DE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37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124C130B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4B4A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FC19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16FD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9B77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D682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0E80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83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09A2ED2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44B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ITENS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0C42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$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14A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E186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9483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66B2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6CF1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3602B4A6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FCE3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ANÁLISE DE SOLO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7F0F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R$ 130,00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4030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2DD5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074A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8397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0C4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7F003FF2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13A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ASSISTÊNCIA TÉCNICA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D538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R$ 1.500,00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A03B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DDEF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063E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725C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F463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7438A7E4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30C8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MÃO DE OBRA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4AE3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R$ 750,00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C554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D958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D6CA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EAB5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0E2D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2F09C9DA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C3F9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FRETE MUDAS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01E6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R$ 1.200,00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9140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FCAB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23B4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ACB1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0FB1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43E39F23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6DCA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TOPÓGRAFO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9DB2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R$ 2.000,00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A22A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D956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74EF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D39D" w14:textId="77777777" w:rsidR="00B41A6B" w:rsidRPr="00B41A6B" w:rsidRDefault="00B41A6B" w:rsidP="00B4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D8E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6878BE5C" w14:textId="77777777" w:rsidTr="00B41A6B">
        <w:trPr>
          <w:trHeight w:val="288"/>
        </w:trPr>
        <w:tc>
          <w:tcPr>
            <w:tcW w:w="3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CD94F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B41A6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SUB TOTAL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96C24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R$ 1.630,00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65CA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D0F4A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0728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7A846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547A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41A6B" w:rsidRPr="00B41A6B" w14:paraId="6694CCE8" w14:textId="77777777" w:rsidTr="00B41A6B">
        <w:trPr>
          <w:trHeight w:val="288"/>
        </w:trPr>
        <w:tc>
          <w:tcPr>
            <w:tcW w:w="31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BBACA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TOTAL GERAL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9E2C0" w14:textId="77777777" w:rsidR="00B41A6B" w:rsidRPr="00B41A6B" w:rsidRDefault="00B41A6B" w:rsidP="00B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FF0000"/>
                <w:lang w:eastAsia="pt-BR"/>
              </w:rPr>
              <w:t>R$ 21.453,40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CB3E5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E315C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84FBE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80424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A3F0" w14:textId="77777777" w:rsidR="00B41A6B" w:rsidRPr="00B41A6B" w:rsidRDefault="00B41A6B" w:rsidP="00B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1A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1D32634D" w14:textId="77777777" w:rsidR="00383FAB" w:rsidRPr="00236EA2" w:rsidRDefault="00383FAB" w:rsidP="00383FAB">
      <w:pPr>
        <w:rPr>
          <w:b/>
          <w:bCs/>
        </w:rPr>
      </w:pPr>
    </w:p>
    <w:sectPr w:rsidR="00383FAB" w:rsidRPr="00236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C50C" w14:textId="77777777" w:rsidR="00D25D5F" w:rsidRDefault="00D25D5F" w:rsidP="00B41A6B">
      <w:pPr>
        <w:spacing w:after="0" w:line="240" w:lineRule="auto"/>
      </w:pPr>
      <w:r>
        <w:separator/>
      </w:r>
    </w:p>
  </w:endnote>
  <w:endnote w:type="continuationSeparator" w:id="0">
    <w:p w14:paraId="5F228E48" w14:textId="77777777" w:rsidR="00D25D5F" w:rsidRDefault="00D25D5F" w:rsidP="00B4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5186" w14:textId="77777777" w:rsidR="00D25D5F" w:rsidRDefault="00D25D5F" w:rsidP="00B41A6B">
      <w:pPr>
        <w:spacing w:after="0" w:line="240" w:lineRule="auto"/>
      </w:pPr>
      <w:r>
        <w:separator/>
      </w:r>
    </w:p>
  </w:footnote>
  <w:footnote w:type="continuationSeparator" w:id="0">
    <w:p w14:paraId="5C817A09" w14:textId="77777777" w:rsidR="00D25D5F" w:rsidRDefault="00D25D5F" w:rsidP="00B41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A2"/>
    <w:rsid w:val="001209A7"/>
    <w:rsid w:val="00236EA2"/>
    <w:rsid w:val="00383FAB"/>
    <w:rsid w:val="00617E81"/>
    <w:rsid w:val="00682A00"/>
    <w:rsid w:val="006A546A"/>
    <w:rsid w:val="00B26EBD"/>
    <w:rsid w:val="00B41A6B"/>
    <w:rsid w:val="00C519DC"/>
    <w:rsid w:val="00D25D5F"/>
    <w:rsid w:val="00E0048F"/>
    <w:rsid w:val="00E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111E"/>
  <w15:chartTrackingRefBased/>
  <w15:docId w15:val="{54414036-FB26-41FC-BCE3-796BE4D0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A6B"/>
  </w:style>
  <w:style w:type="paragraph" w:styleId="Rodap">
    <w:name w:val="footer"/>
    <w:basedOn w:val="Normal"/>
    <w:link w:val="RodapChar"/>
    <w:uiPriority w:val="99"/>
    <w:unhideWhenUsed/>
    <w:rsid w:val="00B41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Thomaz</dc:creator>
  <cp:keywords/>
  <dc:description/>
  <cp:lastModifiedBy>Augusto Thomaz</cp:lastModifiedBy>
  <cp:revision>2</cp:revision>
  <dcterms:created xsi:type="dcterms:W3CDTF">2023-10-25T13:47:00Z</dcterms:created>
  <dcterms:modified xsi:type="dcterms:W3CDTF">2023-10-25T13:47:00Z</dcterms:modified>
</cp:coreProperties>
</file>