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31" w:rsidRPr="00653CF1" w:rsidRDefault="00CA3F31" w:rsidP="00653CF1">
      <w:pPr>
        <w:autoSpaceDE w:val="0"/>
        <w:autoSpaceDN w:val="0"/>
        <w:adjustRightInd w:val="0"/>
        <w:spacing w:before="100" w:beforeAutospacing="1" w:after="100" w:afterAutospacing="1" w:line="360" w:lineRule="auto"/>
        <w:jc w:val="center"/>
        <w:rPr>
          <w:rFonts w:ascii="Arial" w:hAnsi="Arial" w:cs="Arial"/>
          <w:b/>
          <w:bCs/>
          <w:sz w:val="32"/>
          <w:szCs w:val="32"/>
        </w:rPr>
      </w:pPr>
      <w:r w:rsidRPr="00653CF1">
        <w:rPr>
          <w:rFonts w:ascii="Arial" w:hAnsi="Arial" w:cs="Arial"/>
          <w:b/>
          <w:bCs/>
          <w:sz w:val="32"/>
          <w:szCs w:val="32"/>
        </w:rPr>
        <w:t xml:space="preserve">Sessão </w:t>
      </w:r>
      <w:r w:rsidR="00CB646D" w:rsidRPr="00653CF1">
        <w:rPr>
          <w:rFonts w:ascii="Arial" w:hAnsi="Arial" w:cs="Arial"/>
          <w:b/>
          <w:bCs/>
          <w:sz w:val="32"/>
          <w:szCs w:val="32"/>
        </w:rPr>
        <w:t>O</w:t>
      </w:r>
      <w:r w:rsidRPr="00653CF1">
        <w:rPr>
          <w:rFonts w:ascii="Arial" w:hAnsi="Arial" w:cs="Arial"/>
          <w:b/>
          <w:bCs/>
          <w:sz w:val="32"/>
          <w:szCs w:val="32"/>
        </w:rPr>
        <w:t xml:space="preserve">rdinária do dia </w:t>
      </w:r>
      <w:r w:rsidR="0008732A" w:rsidRPr="00653CF1">
        <w:rPr>
          <w:rFonts w:ascii="Arial" w:hAnsi="Arial" w:cs="Arial"/>
          <w:b/>
          <w:bCs/>
          <w:sz w:val="32"/>
          <w:szCs w:val="32"/>
        </w:rPr>
        <w:t>20</w:t>
      </w:r>
      <w:r w:rsidR="0067444E" w:rsidRPr="00653CF1">
        <w:rPr>
          <w:rFonts w:ascii="Arial" w:hAnsi="Arial" w:cs="Arial"/>
          <w:b/>
          <w:bCs/>
          <w:sz w:val="32"/>
          <w:szCs w:val="32"/>
        </w:rPr>
        <w:t xml:space="preserve"> de </w:t>
      </w:r>
      <w:r w:rsidR="008362FC" w:rsidRPr="00653CF1">
        <w:rPr>
          <w:rFonts w:ascii="Arial" w:hAnsi="Arial" w:cs="Arial"/>
          <w:b/>
          <w:bCs/>
          <w:sz w:val="32"/>
          <w:szCs w:val="32"/>
        </w:rPr>
        <w:t>outubro</w:t>
      </w:r>
      <w:r w:rsidRPr="00653CF1">
        <w:rPr>
          <w:rFonts w:ascii="Arial" w:hAnsi="Arial" w:cs="Arial"/>
          <w:b/>
          <w:bCs/>
          <w:sz w:val="32"/>
          <w:szCs w:val="32"/>
        </w:rPr>
        <w:t xml:space="preserve"> de 2025 - Ata n.º </w:t>
      </w:r>
      <w:r w:rsidR="0008732A" w:rsidRPr="00653CF1">
        <w:rPr>
          <w:rFonts w:ascii="Arial" w:hAnsi="Arial" w:cs="Arial"/>
          <w:b/>
          <w:bCs/>
          <w:sz w:val="32"/>
          <w:szCs w:val="32"/>
        </w:rPr>
        <w:t>96</w:t>
      </w:r>
      <w:r w:rsidRPr="00653CF1">
        <w:rPr>
          <w:rFonts w:ascii="Arial" w:hAnsi="Arial" w:cs="Arial"/>
          <w:b/>
          <w:bCs/>
          <w:sz w:val="32"/>
          <w:szCs w:val="32"/>
        </w:rPr>
        <w:t>.</w:t>
      </w:r>
    </w:p>
    <w:p w:rsidR="008F1BB0" w:rsidRPr="00BE20CE" w:rsidRDefault="008F1BB0" w:rsidP="00BE20CE">
      <w:pPr>
        <w:pStyle w:val="SemEspaamento"/>
        <w:spacing w:before="100" w:beforeAutospacing="1" w:after="100" w:afterAutospacing="1" w:line="360" w:lineRule="auto"/>
        <w:jc w:val="both"/>
        <w:rPr>
          <w:rFonts w:ascii="Arial" w:hAnsi="Arial" w:cs="Arial"/>
          <w:sz w:val="24"/>
          <w:szCs w:val="24"/>
        </w:rPr>
      </w:pPr>
      <w:r w:rsidRPr="00BE20CE">
        <w:rPr>
          <w:rFonts w:ascii="Arial" w:hAnsi="Arial" w:cs="Arial"/>
          <w:sz w:val="24"/>
          <w:szCs w:val="24"/>
          <w:lang w:val="pt-PT"/>
        </w:rPr>
        <w:t>Ao</w:t>
      </w:r>
      <w:r w:rsidR="0008732A" w:rsidRPr="00BE20CE">
        <w:rPr>
          <w:rFonts w:ascii="Arial" w:hAnsi="Arial" w:cs="Arial"/>
          <w:sz w:val="24"/>
          <w:szCs w:val="24"/>
          <w:lang w:val="pt-PT"/>
        </w:rPr>
        <w:t>s</w:t>
      </w:r>
      <w:r w:rsidR="007E17F8" w:rsidRPr="00BE20CE">
        <w:rPr>
          <w:rFonts w:ascii="Arial" w:hAnsi="Arial" w:cs="Arial"/>
          <w:sz w:val="24"/>
          <w:szCs w:val="24"/>
          <w:lang w:val="pt-PT"/>
        </w:rPr>
        <w:t xml:space="preserve"> </w:t>
      </w:r>
      <w:r w:rsidR="0008732A" w:rsidRPr="00BE20CE">
        <w:rPr>
          <w:rFonts w:ascii="Arial" w:hAnsi="Arial" w:cs="Arial"/>
          <w:sz w:val="24"/>
          <w:szCs w:val="24"/>
          <w:lang w:val="pt-PT"/>
        </w:rPr>
        <w:t>vinte dias do mês de outubro</w:t>
      </w:r>
      <w:r w:rsidR="007E17F8" w:rsidRPr="00BE20CE">
        <w:rPr>
          <w:rFonts w:ascii="Arial" w:hAnsi="Arial" w:cs="Arial"/>
          <w:sz w:val="24"/>
          <w:szCs w:val="24"/>
          <w:lang w:val="pt-PT"/>
        </w:rPr>
        <w:t xml:space="preserve"> </w:t>
      </w:r>
      <w:r w:rsidR="00067AC8" w:rsidRPr="00BE20CE">
        <w:rPr>
          <w:rFonts w:ascii="Arial" w:hAnsi="Arial" w:cs="Arial"/>
          <w:sz w:val="24"/>
          <w:szCs w:val="24"/>
          <w:lang w:val="pt-PT"/>
        </w:rPr>
        <w:t xml:space="preserve">de </w:t>
      </w:r>
      <w:r w:rsidRPr="00BE20CE">
        <w:rPr>
          <w:rFonts w:ascii="Arial" w:hAnsi="Arial" w:cs="Arial"/>
          <w:sz w:val="24"/>
          <w:szCs w:val="24"/>
          <w:lang w:val="pt-PT"/>
        </w:rPr>
        <w:t xml:space="preserve">dois mil e vinte e </w:t>
      </w:r>
      <w:r w:rsidR="00AE1D6A" w:rsidRPr="00BE20CE">
        <w:rPr>
          <w:rFonts w:ascii="Arial" w:hAnsi="Arial" w:cs="Arial"/>
          <w:sz w:val="24"/>
          <w:szCs w:val="24"/>
          <w:lang w:val="pt-PT"/>
        </w:rPr>
        <w:t>cinco</w:t>
      </w:r>
      <w:r w:rsidRPr="00BE20CE">
        <w:rPr>
          <w:rFonts w:ascii="Arial" w:hAnsi="Arial" w:cs="Arial"/>
          <w:sz w:val="24"/>
          <w:szCs w:val="24"/>
          <w:lang w:val="pt-PT"/>
        </w:rPr>
        <w:t xml:space="preserve">, </w:t>
      </w:r>
      <w:r w:rsidRPr="00BE20CE">
        <w:rPr>
          <w:rFonts w:ascii="Arial" w:hAnsi="Arial" w:cs="Arial"/>
          <w:sz w:val="24"/>
          <w:szCs w:val="24"/>
        </w:rPr>
        <w:t>no Plenário do Centro Legislativo Presidente Aníbal Khury, à</w:t>
      </w:r>
      <w:r w:rsidR="00CB646D" w:rsidRPr="00BE20CE">
        <w:rPr>
          <w:rFonts w:ascii="Arial" w:hAnsi="Arial" w:cs="Arial"/>
          <w:sz w:val="24"/>
          <w:szCs w:val="24"/>
        </w:rPr>
        <w:t xml:space="preserve"> hora regimental,</w:t>
      </w:r>
      <w:r w:rsidRPr="00BE20CE">
        <w:rPr>
          <w:rFonts w:ascii="Arial" w:hAnsi="Arial" w:cs="Arial"/>
          <w:sz w:val="24"/>
          <w:szCs w:val="24"/>
        </w:rPr>
        <w:t xml:space="preserve"> foi registrado o quórum necessário de Parlamentares. </w:t>
      </w:r>
      <w:r w:rsidR="005431B9">
        <w:rPr>
          <w:rFonts w:ascii="Arial" w:hAnsi="Arial" w:cs="Arial"/>
          <w:sz w:val="24"/>
          <w:szCs w:val="24"/>
        </w:rPr>
        <w:t>A</w:t>
      </w:r>
      <w:r w:rsidRPr="00BE20CE">
        <w:rPr>
          <w:rFonts w:ascii="Arial" w:hAnsi="Arial" w:cs="Arial"/>
          <w:sz w:val="24"/>
          <w:szCs w:val="24"/>
        </w:rPr>
        <w:t xml:space="preserve"> Sr.</w:t>
      </w:r>
      <w:r w:rsidR="005431B9">
        <w:rPr>
          <w:rFonts w:ascii="Arial" w:hAnsi="Arial" w:cs="Arial"/>
          <w:sz w:val="24"/>
          <w:szCs w:val="24"/>
        </w:rPr>
        <w:t>ª</w:t>
      </w:r>
      <w:r w:rsidRPr="00BE20CE">
        <w:rPr>
          <w:rFonts w:ascii="Arial" w:hAnsi="Arial" w:cs="Arial"/>
          <w:sz w:val="24"/>
          <w:szCs w:val="24"/>
        </w:rPr>
        <w:t xml:space="preserve"> Presidente, Deputad</w:t>
      </w:r>
      <w:r w:rsidR="005431B9">
        <w:rPr>
          <w:rFonts w:ascii="Arial" w:hAnsi="Arial" w:cs="Arial"/>
          <w:sz w:val="24"/>
          <w:szCs w:val="24"/>
        </w:rPr>
        <w:t>a</w:t>
      </w:r>
      <w:r w:rsidRPr="00BE20CE">
        <w:rPr>
          <w:rFonts w:ascii="Arial" w:hAnsi="Arial" w:cs="Arial"/>
          <w:sz w:val="24"/>
          <w:szCs w:val="24"/>
        </w:rPr>
        <w:t xml:space="preserve"> </w:t>
      </w:r>
      <w:r w:rsidR="0008732A" w:rsidRPr="00BE20CE">
        <w:rPr>
          <w:rFonts w:ascii="Arial" w:hAnsi="Arial" w:cs="Arial"/>
          <w:b/>
          <w:sz w:val="24"/>
          <w:szCs w:val="24"/>
        </w:rPr>
        <w:t>Flávia Francischini</w:t>
      </w:r>
      <w:r w:rsidR="005431B9">
        <w:rPr>
          <w:rFonts w:ascii="Arial" w:hAnsi="Arial" w:cs="Arial"/>
          <w:b/>
          <w:sz w:val="24"/>
          <w:szCs w:val="24"/>
        </w:rPr>
        <w:t>,</w:t>
      </w:r>
      <w:r w:rsidRPr="00BE20CE">
        <w:rPr>
          <w:rFonts w:ascii="Arial" w:hAnsi="Arial" w:cs="Arial"/>
          <w:sz w:val="24"/>
          <w:szCs w:val="24"/>
        </w:rPr>
        <w:t xml:space="preserve"> secretariado pelos Sr.</w:t>
      </w:r>
      <w:r w:rsidRPr="00BE20CE">
        <w:rPr>
          <w:rFonts w:ascii="Arial" w:hAnsi="Arial" w:cs="Arial"/>
          <w:sz w:val="24"/>
          <w:szCs w:val="24"/>
          <w:vertAlign w:val="superscript"/>
        </w:rPr>
        <w:t>s</w:t>
      </w:r>
      <w:r w:rsidRPr="00BE20CE">
        <w:rPr>
          <w:rFonts w:ascii="Arial" w:hAnsi="Arial" w:cs="Arial"/>
          <w:sz w:val="24"/>
          <w:szCs w:val="24"/>
        </w:rPr>
        <w:t xml:space="preserve"> Deputados</w:t>
      </w:r>
      <w:r w:rsidRPr="00BE20CE">
        <w:rPr>
          <w:rFonts w:ascii="Arial" w:hAnsi="Arial" w:cs="Arial"/>
          <w:b/>
          <w:sz w:val="24"/>
          <w:szCs w:val="24"/>
        </w:rPr>
        <w:t xml:space="preserve"> </w:t>
      </w:r>
      <w:r w:rsidR="0008732A" w:rsidRPr="00BE20CE">
        <w:rPr>
          <w:rFonts w:ascii="Arial" w:hAnsi="Arial" w:cs="Arial"/>
          <w:b/>
          <w:sz w:val="24"/>
          <w:szCs w:val="24"/>
        </w:rPr>
        <w:t>Tercilio Turini</w:t>
      </w:r>
      <w:r w:rsidRPr="00BE20CE">
        <w:rPr>
          <w:rFonts w:ascii="Arial" w:hAnsi="Arial" w:cs="Arial"/>
          <w:b/>
          <w:sz w:val="24"/>
          <w:szCs w:val="24"/>
        </w:rPr>
        <w:t xml:space="preserve"> </w:t>
      </w:r>
      <w:r w:rsidRPr="00BE20CE">
        <w:rPr>
          <w:rFonts w:ascii="Arial" w:hAnsi="Arial" w:cs="Arial"/>
          <w:sz w:val="24"/>
          <w:szCs w:val="24"/>
        </w:rPr>
        <w:t>(</w:t>
      </w:r>
      <w:r w:rsidR="0008732A" w:rsidRPr="00BE20CE">
        <w:rPr>
          <w:rFonts w:ascii="Arial" w:hAnsi="Arial" w:cs="Arial"/>
          <w:sz w:val="24"/>
          <w:szCs w:val="24"/>
        </w:rPr>
        <w:t xml:space="preserve">na função de </w:t>
      </w:r>
      <w:r w:rsidR="008001CA" w:rsidRPr="00BE20CE">
        <w:rPr>
          <w:rFonts w:ascii="Arial" w:hAnsi="Arial" w:cs="Arial"/>
          <w:sz w:val="24"/>
          <w:szCs w:val="24"/>
        </w:rPr>
        <w:t>1.º</w:t>
      </w:r>
      <w:r w:rsidR="00AE7214" w:rsidRPr="00BE20CE">
        <w:rPr>
          <w:rFonts w:ascii="Arial" w:hAnsi="Arial" w:cs="Arial"/>
          <w:sz w:val="24"/>
          <w:szCs w:val="24"/>
        </w:rPr>
        <w:t xml:space="preserve"> Secretári</w:t>
      </w:r>
      <w:r w:rsidR="008001CA" w:rsidRPr="00BE20CE">
        <w:rPr>
          <w:rFonts w:ascii="Arial" w:hAnsi="Arial" w:cs="Arial"/>
          <w:sz w:val="24"/>
          <w:szCs w:val="24"/>
        </w:rPr>
        <w:t>o</w:t>
      </w:r>
      <w:r w:rsidRPr="00BE20CE">
        <w:rPr>
          <w:rFonts w:ascii="Arial" w:hAnsi="Arial" w:cs="Arial"/>
          <w:sz w:val="24"/>
          <w:szCs w:val="24"/>
        </w:rPr>
        <w:t xml:space="preserve">) e </w:t>
      </w:r>
      <w:r w:rsidR="003E6289" w:rsidRPr="00BE20CE">
        <w:rPr>
          <w:rFonts w:ascii="Arial" w:hAnsi="Arial" w:cs="Arial"/>
          <w:b/>
          <w:sz w:val="24"/>
          <w:szCs w:val="24"/>
        </w:rPr>
        <w:t>Maria Victória</w:t>
      </w:r>
      <w:r w:rsidR="00D625A4" w:rsidRPr="00BE20CE">
        <w:rPr>
          <w:rFonts w:ascii="Arial" w:hAnsi="Arial" w:cs="Arial"/>
          <w:b/>
          <w:sz w:val="24"/>
          <w:szCs w:val="24"/>
        </w:rPr>
        <w:t xml:space="preserve"> </w:t>
      </w:r>
      <w:r w:rsidRPr="00BE20CE">
        <w:rPr>
          <w:rFonts w:ascii="Arial" w:hAnsi="Arial" w:cs="Arial"/>
          <w:sz w:val="24"/>
          <w:szCs w:val="24"/>
        </w:rPr>
        <w:t>(</w:t>
      </w:r>
      <w:r w:rsidR="00D625A4" w:rsidRPr="00BE20CE">
        <w:rPr>
          <w:rFonts w:ascii="Arial" w:hAnsi="Arial" w:cs="Arial"/>
          <w:sz w:val="24"/>
          <w:szCs w:val="24"/>
        </w:rPr>
        <w:t>2.ª Secretári</w:t>
      </w:r>
      <w:r w:rsidR="005431B9">
        <w:rPr>
          <w:rFonts w:ascii="Arial" w:hAnsi="Arial" w:cs="Arial"/>
          <w:sz w:val="24"/>
          <w:szCs w:val="24"/>
        </w:rPr>
        <w:t>a</w:t>
      </w:r>
      <w:r w:rsidRPr="00BE20CE">
        <w:rPr>
          <w:rFonts w:ascii="Arial" w:hAnsi="Arial" w:cs="Arial"/>
          <w:sz w:val="24"/>
          <w:szCs w:val="24"/>
        </w:rPr>
        <w:t>), “</w:t>
      </w:r>
      <w:r w:rsidRPr="00BE20CE">
        <w:rPr>
          <w:rFonts w:ascii="Arial" w:hAnsi="Arial" w:cs="Arial"/>
          <w:i/>
          <w:sz w:val="24"/>
          <w:szCs w:val="24"/>
        </w:rPr>
        <w:t>sob a proteção de DEUS</w:t>
      </w:r>
      <w:r w:rsidRPr="00BE20CE">
        <w:rPr>
          <w:rFonts w:ascii="Arial" w:hAnsi="Arial" w:cs="Arial"/>
          <w:sz w:val="24"/>
          <w:szCs w:val="24"/>
        </w:rPr>
        <w:t xml:space="preserve">”, iniciou os trabalhos da </w:t>
      </w:r>
      <w:r w:rsidR="0008732A" w:rsidRPr="00BE20CE">
        <w:rPr>
          <w:rFonts w:ascii="Arial" w:hAnsi="Arial" w:cs="Arial"/>
          <w:b/>
          <w:sz w:val="24"/>
          <w:szCs w:val="24"/>
        </w:rPr>
        <w:t>96</w:t>
      </w:r>
      <w:r w:rsidRPr="00BE20CE">
        <w:rPr>
          <w:rFonts w:ascii="Arial" w:hAnsi="Arial" w:cs="Arial"/>
          <w:b/>
          <w:sz w:val="24"/>
          <w:szCs w:val="24"/>
        </w:rPr>
        <w:t xml:space="preserve">.ª Sessão </w:t>
      </w:r>
      <w:r w:rsidR="00CB646D" w:rsidRPr="00BE20CE">
        <w:rPr>
          <w:rFonts w:ascii="Arial" w:hAnsi="Arial" w:cs="Arial"/>
          <w:b/>
          <w:sz w:val="24"/>
          <w:szCs w:val="24"/>
        </w:rPr>
        <w:t>O</w:t>
      </w:r>
      <w:r w:rsidRPr="00BE20CE">
        <w:rPr>
          <w:rFonts w:ascii="Arial" w:hAnsi="Arial" w:cs="Arial"/>
          <w:b/>
          <w:sz w:val="24"/>
          <w:szCs w:val="24"/>
        </w:rPr>
        <w:t xml:space="preserve">rdinária da </w:t>
      </w:r>
      <w:r w:rsidR="007C64F6" w:rsidRPr="00BE20CE">
        <w:rPr>
          <w:rFonts w:ascii="Arial" w:hAnsi="Arial" w:cs="Arial"/>
          <w:b/>
          <w:sz w:val="24"/>
          <w:szCs w:val="24"/>
        </w:rPr>
        <w:t>3</w:t>
      </w:r>
      <w:r w:rsidRPr="00BE20CE">
        <w:rPr>
          <w:rFonts w:ascii="Arial" w:hAnsi="Arial" w:cs="Arial"/>
          <w:b/>
          <w:sz w:val="24"/>
          <w:szCs w:val="24"/>
        </w:rPr>
        <w:t>.ª Sessão Legislativa da 20.ª Legislatura.</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SR.ª PRESIDENTE (Deputada Flávia Francischini – União): </w:t>
      </w:r>
      <w:r w:rsidRPr="005431B9">
        <w:rPr>
          <w:rFonts w:ascii="Arial" w:hAnsi="Arial" w:cs="Arial"/>
          <w:sz w:val="24"/>
          <w:szCs w:val="24"/>
        </w:rPr>
        <w:t>“</w:t>
      </w:r>
      <w:r w:rsidRPr="00BE20CE">
        <w:rPr>
          <w:rFonts w:ascii="Arial" w:hAnsi="Arial" w:cs="Arial"/>
          <w:i/>
          <w:sz w:val="24"/>
          <w:szCs w:val="24"/>
        </w:rPr>
        <w:t>Sob a proteção de Deus</w:t>
      </w:r>
      <w:r w:rsidRPr="00BE20CE">
        <w:rPr>
          <w:rFonts w:ascii="Arial" w:hAnsi="Arial" w:cs="Arial"/>
          <w:sz w:val="24"/>
          <w:szCs w:val="24"/>
        </w:rPr>
        <w:t>”, iniciamos a Sessão Ordinária desta segunda-feira. Consulto o 1.º Secretário se há Expediente a ser lido.</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 1.º SECRETÁRIO (Deputado Tercilio Turini – MDB): </w:t>
      </w:r>
      <w:r w:rsidRPr="00BE20CE">
        <w:rPr>
          <w:rFonts w:ascii="Arial" w:hAnsi="Arial" w:cs="Arial"/>
          <w:sz w:val="24"/>
          <w:szCs w:val="24"/>
        </w:rPr>
        <w:t>Sim, Sr.ª Presidente. (Procedeu à leitura dos documentos que compunham o Expediente do dia.)</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EXPEDIENTE:</w:t>
      </w:r>
      <w:r w:rsidRPr="00BE20CE">
        <w:rPr>
          <w:rFonts w:ascii="Arial" w:hAnsi="Arial" w:cs="Arial"/>
          <w:sz w:val="24"/>
          <w:szCs w:val="24"/>
        </w:rPr>
        <w:t xml:space="preserve"> (Transcrição dos documentos recebidos pela Assembleia, que se encontram sob a guarda das Comissões e Diretorias.)</w:t>
      </w:r>
    </w:p>
    <w:p w:rsidR="003017F9" w:rsidRPr="00BE20CE" w:rsidRDefault="003017F9" w:rsidP="005431B9">
      <w:pPr>
        <w:autoSpaceDE w:val="0"/>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lang w:eastAsia="pt-BR"/>
        </w:rPr>
        <w:t xml:space="preserve">Ofícios: </w:t>
      </w:r>
      <w:r w:rsidRPr="00BE20CE">
        <w:rPr>
          <w:rFonts w:ascii="Arial" w:hAnsi="Arial" w:cs="Arial"/>
          <w:sz w:val="24"/>
          <w:szCs w:val="24"/>
          <w:lang w:eastAsia="pt-BR"/>
        </w:rPr>
        <w:t>(</w:t>
      </w:r>
      <w:r w:rsidRPr="00BE20CE">
        <w:rPr>
          <w:rFonts w:ascii="Arial" w:hAnsi="Arial" w:cs="Arial"/>
          <w:sz w:val="24"/>
          <w:szCs w:val="24"/>
          <w:u w:val="single"/>
          <w:lang w:eastAsia="pt-BR"/>
        </w:rPr>
        <w:t>Encaminhados à Diretoria Legislativa para providências</w:t>
      </w:r>
      <w:r w:rsidRPr="00BE20CE">
        <w:rPr>
          <w:rFonts w:ascii="Arial" w:hAnsi="Arial" w:cs="Arial"/>
          <w:sz w:val="24"/>
          <w:szCs w:val="24"/>
          <w:lang w:eastAsia="pt-BR"/>
        </w:rPr>
        <w:t>.)</w:t>
      </w:r>
      <w:r w:rsidR="005431B9">
        <w:rPr>
          <w:rFonts w:ascii="Arial" w:hAnsi="Arial" w:cs="Arial"/>
          <w:sz w:val="24"/>
          <w:szCs w:val="24"/>
          <w:lang w:eastAsia="pt-BR"/>
        </w:rPr>
        <w:t xml:space="preserve"> </w:t>
      </w:r>
      <w:r w:rsidRPr="00BE20CE">
        <w:rPr>
          <w:rStyle w:val="A11"/>
          <w:rFonts w:ascii="Arial" w:hAnsi="Arial" w:cs="Arial"/>
          <w:b/>
          <w:sz w:val="24"/>
          <w:szCs w:val="24"/>
        </w:rPr>
        <w:t>Ofício n.º 164/2025</w:t>
      </w:r>
      <w:r w:rsidRPr="00BE20CE">
        <w:rPr>
          <w:rStyle w:val="A11"/>
          <w:rFonts w:ascii="Arial" w:hAnsi="Arial" w:cs="Arial"/>
          <w:sz w:val="24"/>
          <w:szCs w:val="24"/>
        </w:rPr>
        <w:t xml:space="preserve"> </w:t>
      </w:r>
      <w:r w:rsidRPr="00BE20CE">
        <w:rPr>
          <w:rFonts w:ascii="Arial" w:hAnsi="Arial" w:cs="Arial"/>
          <w:sz w:val="24"/>
          <w:szCs w:val="24"/>
        </w:rPr>
        <w:t>da Prefeitura Municipal de Colombo</w:t>
      </w:r>
      <w:r w:rsidR="005431B9">
        <w:rPr>
          <w:rFonts w:ascii="Arial" w:hAnsi="Arial" w:cs="Arial"/>
          <w:sz w:val="24"/>
          <w:szCs w:val="24"/>
        </w:rPr>
        <w:t>,</w:t>
      </w:r>
      <w:r w:rsidRPr="00BE20CE">
        <w:rPr>
          <w:rFonts w:ascii="Arial" w:hAnsi="Arial" w:cs="Arial"/>
          <w:sz w:val="24"/>
          <w:szCs w:val="24"/>
        </w:rPr>
        <w:t xml:space="preserve"> encaminhando resposta a requerimento do Deputado Ney Leprevost; </w:t>
      </w:r>
      <w:r w:rsidRPr="00BE20CE">
        <w:rPr>
          <w:rStyle w:val="A11"/>
          <w:rFonts w:ascii="Arial" w:hAnsi="Arial" w:cs="Arial"/>
          <w:b/>
          <w:sz w:val="24"/>
          <w:szCs w:val="24"/>
        </w:rPr>
        <w:t xml:space="preserve">Ofícios n.º 237, 152, 816 e 214/2025 </w:t>
      </w:r>
      <w:r w:rsidRPr="00BE20CE">
        <w:rPr>
          <w:rFonts w:ascii="Arial" w:hAnsi="Arial" w:cs="Arial"/>
          <w:sz w:val="24"/>
          <w:szCs w:val="24"/>
        </w:rPr>
        <w:t>da URBS, da Secretaria de Obras Públicas</w:t>
      </w:r>
      <w:r w:rsidR="005431B9">
        <w:rPr>
          <w:rFonts w:ascii="Arial" w:hAnsi="Arial" w:cs="Arial"/>
          <w:sz w:val="24"/>
          <w:szCs w:val="24"/>
        </w:rPr>
        <w:t xml:space="preserve"> e</w:t>
      </w:r>
      <w:r w:rsidRPr="00BE20CE">
        <w:rPr>
          <w:rFonts w:ascii="Arial" w:hAnsi="Arial" w:cs="Arial"/>
          <w:sz w:val="24"/>
          <w:szCs w:val="24"/>
        </w:rPr>
        <w:t xml:space="preserve"> da Secretaria do Meio Ambiente do Município de Curitiba, encaminhando respostas a requerimentos do Deputado Ney Leprevost; </w:t>
      </w:r>
      <w:r w:rsidRPr="00BE20CE">
        <w:rPr>
          <w:rStyle w:val="A11"/>
          <w:rFonts w:ascii="Arial" w:hAnsi="Arial" w:cs="Arial"/>
          <w:b/>
          <w:sz w:val="24"/>
          <w:szCs w:val="24"/>
        </w:rPr>
        <w:t>Ofício n.º 836/2025</w:t>
      </w:r>
      <w:r w:rsidRPr="00BE20CE">
        <w:rPr>
          <w:rStyle w:val="A11"/>
          <w:rFonts w:ascii="Arial" w:hAnsi="Arial" w:cs="Arial"/>
          <w:sz w:val="24"/>
          <w:szCs w:val="24"/>
        </w:rPr>
        <w:t xml:space="preserve"> do Gabinete do Governador, comunicando a sanção do Projeto de Lei n.º 715/2025, que foi convertido na Lei n.º 22.687; </w:t>
      </w:r>
      <w:r w:rsidRPr="00BE20CE">
        <w:rPr>
          <w:rStyle w:val="A11"/>
          <w:rFonts w:ascii="Arial" w:hAnsi="Arial" w:cs="Arial"/>
          <w:b/>
          <w:sz w:val="24"/>
          <w:szCs w:val="24"/>
        </w:rPr>
        <w:t>Ofício n.º 837/2025</w:t>
      </w:r>
      <w:r w:rsidRPr="00BE20CE">
        <w:rPr>
          <w:rStyle w:val="A11"/>
          <w:rFonts w:ascii="Arial" w:hAnsi="Arial" w:cs="Arial"/>
          <w:sz w:val="24"/>
          <w:szCs w:val="24"/>
        </w:rPr>
        <w:t xml:space="preserve"> do Gabinete do Governador, comunicando a sanção do Projeto de Lei n.º 738/2025, que foi convertido na Lei n.º 22.681; </w:t>
      </w:r>
      <w:r w:rsidRPr="00BE20CE">
        <w:rPr>
          <w:rStyle w:val="A11"/>
          <w:rFonts w:ascii="Arial" w:hAnsi="Arial" w:cs="Arial"/>
          <w:b/>
          <w:sz w:val="24"/>
          <w:szCs w:val="24"/>
        </w:rPr>
        <w:t>Ofício n.º 838/2025</w:t>
      </w:r>
      <w:r w:rsidRPr="00BE20CE">
        <w:rPr>
          <w:rStyle w:val="A11"/>
          <w:rFonts w:ascii="Arial" w:hAnsi="Arial" w:cs="Arial"/>
          <w:sz w:val="24"/>
          <w:szCs w:val="24"/>
        </w:rPr>
        <w:t xml:space="preserve"> do </w:t>
      </w:r>
      <w:r w:rsidRPr="00BE20CE">
        <w:rPr>
          <w:rStyle w:val="A11"/>
          <w:rFonts w:ascii="Arial" w:hAnsi="Arial" w:cs="Arial"/>
          <w:sz w:val="24"/>
          <w:szCs w:val="24"/>
        </w:rPr>
        <w:lastRenderedPageBreak/>
        <w:t xml:space="preserve">Gabinete do Governador, comunicando a sanção do Projeto de Lei n.º 772/2025, que foi convertido na Lei n.º 22.683; </w:t>
      </w:r>
      <w:r w:rsidRPr="00BE20CE">
        <w:rPr>
          <w:rStyle w:val="A11"/>
          <w:rFonts w:ascii="Arial" w:hAnsi="Arial" w:cs="Arial"/>
          <w:b/>
          <w:sz w:val="24"/>
          <w:szCs w:val="24"/>
        </w:rPr>
        <w:t xml:space="preserve">Ofício n.º 839/2025 </w:t>
      </w:r>
      <w:r w:rsidRPr="00BE20CE">
        <w:rPr>
          <w:rStyle w:val="A11"/>
          <w:rFonts w:ascii="Arial" w:hAnsi="Arial" w:cs="Arial"/>
          <w:sz w:val="24"/>
          <w:szCs w:val="24"/>
        </w:rPr>
        <w:t xml:space="preserve">do Gabinete do Governador, comunicando a sanção do Projeto de Lei n.º 770/2025, que foi convertido na Lei n.º 22.689; </w:t>
      </w:r>
      <w:r w:rsidRPr="00BE20CE">
        <w:rPr>
          <w:rStyle w:val="A11"/>
          <w:rFonts w:ascii="Arial" w:hAnsi="Arial" w:cs="Arial"/>
          <w:b/>
          <w:sz w:val="24"/>
          <w:szCs w:val="24"/>
        </w:rPr>
        <w:t>Ofício n.º 840/2025</w:t>
      </w:r>
      <w:r w:rsidRPr="00BE20CE">
        <w:rPr>
          <w:rStyle w:val="A11"/>
          <w:rFonts w:ascii="Arial" w:hAnsi="Arial" w:cs="Arial"/>
          <w:sz w:val="24"/>
          <w:szCs w:val="24"/>
        </w:rPr>
        <w:t xml:space="preserve"> do Gabinete do Governador, comunicando a sanção do Projeto de Lei n.º 771/2025, que foi convertido na Lei n.º 22.684; </w:t>
      </w:r>
      <w:r w:rsidRPr="00BE20CE">
        <w:rPr>
          <w:rStyle w:val="A11"/>
          <w:rFonts w:ascii="Arial" w:hAnsi="Arial" w:cs="Arial"/>
          <w:b/>
          <w:sz w:val="24"/>
          <w:szCs w:val="24"/>
        </w:rPr>
        <w:t>Ofício n.º 841/2025</w:t>
      </w:r>
      <w:r w:rsidRPr="00BE20CE">
        <w:rPr>
          <w:rStyle w:val="A11"/>
          <w:rFonts w:ascii="Arial" w:hAnsi="Arial" w:cs="Arial"/>
          <w:sz w:val="24"/>
          <w:szCs w:val="24"/>
        </w:rPr>
        <w:t xml:space="preserve"> do Gabinete do Governador, comunicando a sanção do Projeto de Lei n.º</w:t>
      </w:r>
      <w:r w:rsidR="005431B9">
        <w:rPr>
          <w:rStyle w:val="A11"/>
          <w:rFonts w:ascii="Arial" w:hAnsi="Arial" w:cs="Arial"/>
          <w:sz w:val="24"/>
          <w:szCs w:val="24"/>
        </w:rPr>
        <w:t xml:space="preserve"> </w:t>
      </w:r>
      <w:r w:rsidRPr="00BE20CE">
        <w:rPr>
          <w:rStyle w:val="A11"/>
          <w:rFonts w:ascii="Arial" w:hAnsi="Arial" w:cs="Arial"/>
          <w:sz w:val="24"/>
          <w:szCs w:val="24"/>
        </w:rPr>
        <w:t xml:space="preserve">692/2025, que foi convertido na Lei n.º 22.682; </w:t>
      </w:r>
      <w:r w:rsidRPr="00BE20CE">
        <w:rPr>
          <w:rStyle w:val="A11"/>
          <w:rFonts w:ascii="Arial" w:hAnsi="Arial" w:cs="Arial"/>
          <w:b/>
          <w:sz w:val="24"/>
          <w:szCs w:val="24"/>
        </w:rPr>
        <w:t>Ofício n.º 842/2025</w:t>
      </w:r>
      <w:r w:rsidRPr="00BE20CE">
        <w:rPr>
          <w:rStyle w:val="A11"/>
          <w:rFonts w:ascii="Arial" w:hAnsi="Arial" w:cs="Arial"/>
          <w:sz w:val="24"/>
          <w:szCs w:val="24"/>
        </w:rPr>
        <w:t xml:space="preserve"> do Gabinete do Governador, comunicando a sanção do Projeto de Lei n.º 768/2025, que foi convertido na Lei n.º 22.685; </w:t>
      </w:r>
      <w:r w:rsidRPr="00BE20CE">
        <w:rPr>
          <w:rStyle w:val="A11"/>
          <w:rFonts w:ascii="Arial" w:hAnsi="Arial" w:cs="Arial"/>
          <w:b/>
          <w:sz w:val="24"/>
          <w:szCs w:val="24"/>
        </w:rPr>
        <w:t>Ofício n.º 843/2025</w:t>
      </w:r>
      <w:r w:rsidRPr="00BE20CE">
        <w:rPr>
          <w:rStyle w:val="A11"/>
          <w:rFonts w:ascii="Arial" w:hAnsi="Arial" w:cs="Arial"/>
          <w:sz w:val="24"/>
          <w:szCs w:val="24"/>
        </w:rPr>
        <w:t xml:space="preserve"> do Gabinete do Governador, comunicando a sanção do Projeto de Lei n.º 782/2025, que foi convertido na Lei n.º 22.690; </w:t>
      </w:r>
      <w:r w:rsidRPr="00BE20CE">
        <w:rPr>
          <w:rStyle w:val="A11"/>
          <w:rFonts w:ascii="Arial" w:hAnsi="Arial" w:cs="Arial"/>
          <w:b/>
          <w:sz w:val="24"/>
          <w:szCs w:val="24"/>
        </w:rPr>
        <w:t xml:space="preserve">Ofício n.º 844/2025 </w:t>
      </w:r>
      <w:r w:rsidRPr="00BE20CE">
        <w:rPr>
          <w:rStyle w:val="A11"/>
          <w:rFonts w:ascii="Arial" w:hAnsi="Arial" w:cs="Arial"/>
          <w:sz w:val="24"/>
          <w:szCs w:val="24"/>
        </w:rPr>
        <w:t>do Gabinete do Governador, comunicando a sanção do Projeto de Lei n.º</w:t>
      </w:r>
      <w:r w:rsidR="005431B9">
        <w:rPr>
          <w:rStyle w:val="A11"/>
          <w:rFonts w:ascii="Arial" w:hAnsi="Arial" w:cs="Arial"/>
          <w:sz w:val="24"/>
          <w:szCs w:val="24"/>
        </w:rPr>
        <w:t xml:space="preserve"> </w:t>
      </w:r>
      <w:r w:rsidRPr="00BE20CE">
        <w:rPr>
          <w:rStyle w:val="A11"/>
          <w:rFonts w:ascii="Arial" w:hAnsi="Arial" w:cs="Arial"/>
          <w:sz w:val="24"/>
          <w:szCs w:val="24"/>
        </w:rPr>
        <w:t xml:space="preserve">327/2025, que foi convertido na Lei n.º 22.691; </w:t>
      </w:r>
      <w:r w:rsidRPr="00BE20CE">
        <w:rPr>
          <w:rStyle w:val="A11"/>
          <w:rFonts w:ascii="Arial" w:hAnsi="Arial" w:cs="Arial"/>
          <w:b/>
          <w:sz w:val="24"/>
          <w:szCs w:val="24"/>
        </w:rPr>
        <w:t>Ofício n.º 845/2025</w:t>
      </w:r>
      <w:r w:rsidRPr="00BE20CE">
        <w:rPr>
          <w:rStyle w:val="A11"/>
          <w:rFonts w:ascii="Arial" w:hAnsi="Arial" w:cs="Arial"/>
          <w:sz w:val="24"/>
          <w:szCs w:val="24"/>
        </w:rPr>
        <w:t xml:space="preserve"> do Gabinete do Governador, comunicando a sanção do Projeto de Lei n.º 767/2025, que foi convertido na Lei n.º 22.688; </w:t>
      </w:r>
      <w:r w:rsidRPr="00BE20CE">
        <w:rPr>
          <w:rStyle w:val="A11"/>
          <w:rFonts w:ascii="Arial" w:hAnsi="Arial" w:cs="Arial"/>
          <w:b/>
          <w:sz w:val="24"/>
          <w:szCs w:val="24"/>
        </w:rPr>
        <w:t>Ofício n.º 846/2025</w:t>
      </w:r>
      <w:r w:rsidRPr="00BE20CE">
        <w:rPr>
          <w:rStyle w:val="A11"/>
          <w:rFonts w:ascii="Arial" w:hAnsi="Arial" w:cs="Arial"/>
          <w:sz w:val="24"/>
          <w:szCs w:val="24"/>
        </w:rPr>
        <w:t xml:space="preserve"> do Gabinete do Governador, comunicando a sanção do Projeto de Lei n.º</w:t>
      </w:r>
      <w:r w:rsidR="005431B9">
        <w:rPr>
          <w:rStyle w:val="A11"/>
          <w:rFonts w:ascii="Arial" w:hAnsi="Arial" w:cs="Arial"/>
          <w:sz w:val="24"/>
          <w:szCs w:val="24"/>
        </w:rPr>
        <w:t xml:space="preserve"> </w:t>
      </w:r>
      <w:r w:rsidRPr="00BE20CE">
        <w:rPr>
          <w:rStyle w:val="A11"/>
          <w:rFonts w:ascii="Arial" w:hAnsi="Arial" w:cs="Arial"/>
          <w:sz w:val="24"/>
          <w:szCs w:val="24"/>
        </w:rPr>
        <w:t xml:space="preserve">769/2025, que foi convertido na Lei n.º 22.686; </w:t>
      </w:r>
      <w:r w:rsidRPr="00BE20CE">
        <w:rPr>
          <w:rStyle w:val="A11"/>
          <w:rFonts w:ascii="Arial" w:hAnsi="Arial" w:cs="Arial"/>
          <w:b/>
          <w:sz w:val="24"/>
          <w:szCs w:val="24"/>
        </w:rPr>
        <w:t>Ofício n.º 847/2025</w:t>
      </w:r>
      <w:r w:rsidRPr="00BE20CE">
        <w:rPr>
          <w:rStyle w:val="A11"/>
          <w:rFonts w:ascii="Arial" w:hAnsi="Arial" w:cs="Arial"/>
          <w:sz w:val="24"/>
          <w:szCs w:val="24"/>
        </w:rPr>
        <w:t xml:space="preserve"> do Gabinete do Governador, comunicando a sanção do Projeto de Lei n.º 156/2025, que foi convertido na Lei n.º 22.703; </w:t>
      </w:r>
      <w:r w:rsidRPr="00BE20CE">
        <w:rPr>
          <w:rStyle w:val="A11"/>
          <w:rFonts w:ascii="Arial" w:hAnsi="Arial" w:cs="Arial"/>
          <w:b/>
          <w:sz w:val="24"/>
          <w:szCs w:val="24"/>
        </w:rPr>
        <w:t>Ofício n.º 848/2025</w:t>
      </w:r>
      <w:r w:rsidRPr="00BE20CE">
        <w:rPr>
          <w:rStyle w:val="A11"/>
          <w:rFonts w:ascii="Arial" w:hAnsi="Arial" w:cs="Arial"/>
          <w:sz w:val="24"/>
          <w:szCs w:val="24"/>
        </w:rPr>
        <w:t xml:space="preserve"> do Gabinete do Governador, comunicando a sanção do Projeto de Lei n.º 818/2025, que foi convertido na Lei n.º</w:t>
      </w:r>
      <w:r w:rsidR="005431B9">
        <w:rPr>
          <w:rStyle w:val="A11"/>
          <w:rFonts w:ascii="Arial" w:hAnsi="Arial" w:cs="Arial"/>
          <w:sz w:val="24"/>
          <w:szCs w:val="24"/>
        </w:rPr>
        <w:t xml:space="preserve"> </w:t>
      </w:r>
      <w:r w:rsidRPr="00BE20CE">
        <w:rPr>
          <w:rStyle w:val="A11"/>
          <w:rFonts w:ascii="Arial" w:hAnsi="Arial" w:cs="Arial"/>
          <w:sz w:val="24"/>
          <w:szCs w:val="24"/>
        </w:rPr>
        <w:t xml:space="preserve">22.698; </w:t>
      </w:r>
      <w:r w:rsidRPr="00BE20CE">
        <w:rPr>
          <w:rStyle w:val="A11"/>
          <w:rFonts w:ascii="Arial" w:hAnsi="Arial" w:cs="Arial"/>
          <w:b/>
          <w:sz w:val="24"/>
          <w:szCs w:val="24"/>
        </w:rPr>
        <w:t>Ofício n.º 849/2025</w:t>
      </w:r>
      <w:r w:rsidRPr="00BE20CE">
        <w:rPr>
          <w:rStyle w:val="A11"/>
          <w:rFonts w:ascii="Arial" w:hAnsi="Arial" w:cs="Arial"/>
          <w:sz w:val="24"/>
          <w:szCs w:val="24"/>
        </w:rPr>
        <w:t xml:space="preserve"> do Gabinete do Governador, comunicando a sanção do Projeto de Lei n.º 785/2025, que foi convertido na Lei n.º</w:t>
      </w:r>
      <w:r w:rsidR="005431B9">
        <w:rPr>
          <w:rStyle w:val="A11"/>
          <w:rFonts w:ascii="Arial" w:hAnsi="Arial" w:cs="Arial"/>
          <w:sz w:val="24"/>
          <w:szCs w:val="24"/>
        </w:rPr>
        <w:t xml:space="preserve"> </w:t>
      </w:r>
      <w:r w:rsidRPr="00BE20CE">
        <w:rPr>
          <w:rStyle w:val="A11"/>
          <w:rFonts w:ascii="Arial" w:hAnsi="Arial" w:cs="Arial"/>
          <w:sz w:val="24"/>
          <w:szCs w:val="24"/>
        </w:rPr>
        <w:t xml:space="preserve">22.702; </w:t>
      </w:r>
      <w:r w:rsidRPr="00BE20CE">
        <w:rPr>
          <w:rStyle w:val="A11"/>
          <w:rFonts w:ascii="Arial" w:hAnsi="Arial" w:cs="Arial"/>
          <w:b/>
          <w:sz w:val="24"/>
          <w:szCs w:val="24"/>
        </w:rPr>
        <w:t>Ofício n.º 850/2025</w:t>
      </w:r>
      <w:r w:rsidRPr="00BE20CE">
        <w:rPr>
          <w:rStyle w:val="A11"/>
          <w:rFonts w:ascii="Arial" w:hAnsi="Arial" w:cs="Arial"/>
          <w:sz w:val="24"/>
          <w:szCs w:val="24"/>
        </w:rPr>
        <w:t xml:space="preserve"> do Gabinete do Governador, comunicando a sanção do Projeto de Lei n.º 641/2025, que foi convertido na Lei n.º 22.697; </w:t>
      </w:r>
      <w:r w:rsidRPr="00BE20CE">
        <w:rPr>
          <w:rStyle w:val="A11"/>
          <w:rFonts w:ascii="Arial" w:hAnsi="Arial" w:cs="Arial"/>
          <w:b/>
          <w:sz w:val="24"/>
          <w:szCs w:val="24"/>
        </w:rPr>
        <w:t>Ofício n.º 851/2025</w:t>
      </w:r>
      <w:r w:rsidRPr="00BE20CE">
        <w:rPr>
          <w:rStyle w:val="A11"/>
          <w:rFonts w:ascii="Arial" w:hAnsi="Arial" w:cs="Arial"/>
          <w:sz w:val="24"/>
          <w:szCs w:val="24"/>
        </w:rPr>
        <w:t xml:space="preserve"> do Gabinete do Governador, comunicando a sanção do Projeto de Lei n.º</w:t>
      </w:r>
      <w:r w:rsidR="005431B9">
        <w:rPr>
          <w:rStyle w:val="A11"/>
          <w:rFonts w:ascii="Arial" w:hAnsi="Arial" w:cs="Arial"/>
          <w:sz w:val="24"/>
          <w:szCs w:val="24"/>
        </w:rPr>
        <w:t xml:space="preserve"> </w:t>
      </w:r>
      <w:r w:rsidRPr="00BE20CE">
        <w:rPr>
          <w:rStyle w:val="A11"/>
          <w:rFonts w:ascii="Arial" w:hAnsi="Arial" w:cs="Arial"/>
          <w:sz w:val="24"/>
          <w:szCs w:val="24"/>
        </w:rPr>
        <w:t xml:space="preserve">558/2025, que foi convertido na Lei n.º 22.700; </w:t>
      </w:r>
      <w:r w:rsidRPr="00BE20CE">
        <w:rPr>
          <w:rStyle w:val="A11"/>
          <w:rFonts w:ascii="Arial" w:hAnsi="Arial" w:cs="Arial"/>
          <w:b/>
          <w:sz w:val="24"/>
          <w:szCs w:val="24"/>
        </w:rPr>
        <w:t>Ofício n.º 852/2025</w:t>
      </w:r>
      <w:r w:rsidRPr="00BE20CE">
        <w:rPr>
          <w:rStyle w:val="A11"/>
          <w:rFonts w:ascii="Arial" w:hAnsi="Arial" w:cs="Arial"/>
          <w:sz w:val="24"/>
          <w:szCs w:val="24"/>
        </w:rPr>
        <w:t xml:space="preserve"> do Gabinete do Governador, comunicando a sanção do Projeto de Lei n.º 383/2025, que foi convertido na Lei n.º 22.701; </w:t>
      </w:r>
      <w:r w:rsidRPr="00BE20CE">
        <w:rPr>
          <w:rStyle w:val="A11"/>
          <w:rFonts w:ascii="Arial" w:hAnsi="Arial" w:cs="Arial"/>
          <w:b/>
          <w:sz w:val="24"/>
          <w:szCs w:val="24"/>
        </w:rPr>
        <w:t>Ofício n.º 853/2025</w:t>
      </w:r>
      <w:r w:rsidRPr="00BE20CE">
        <w:rPr>
          <w:rStyle w:val="A11"/>
          <w:rFonts w:ascii="Arial" w:hAnsi="Arial" w:cs="Arial"/>
          <w:sz w:val="24"/>
          <w:szCs w:val="24"/>
        </w:rPr>
        <w:t xml:space="preserve"> do Gabinete do Governador, comunicando a sanção do Projeto de Lei n.º 582/2025, que foi convertido na Lei n.º 22.699; </w:t>
      </w:r>
      <w:r w:rsidRPr="00BE20CE">
        <w:rPr>
          <w:rStyle w:val="A11"/>
          <w:rFonts w:ascii="Arial" w:hAnsi="Arial" w:cs="Arial"/>
          <w:b/>
          <w:sz w:val="24"/>
          <w:szCs w:val="24"/>
        </w:rPr>
        <w:t>Ofício n.º 854/2025</w:t>
      </w:r>
      <w:r w:rsidRPr="00BE20CE">
        <w:rPr>
          <w:rStyle w:val="A11"/>
          <w:rFonts w:ascii="Arial" w:hAnsi="Arial" w:cs="Arial"/>
          <w:sz w:val="24"/>
          <w:szCs w:val="24"/>
        </w:rPr>
        <w:t xml:space="preserve"> do Gabinete do </w:t>
      </w:r>
      <w:r w:rsidRPr="00BE20CE">
        <w:rPr>
          <w:rStyle w:val="A11"/>
          <w:rFonts w:ascii="Arial" w:hAnsi="Arial" w:cs="Arial"/>
          <w:sz w:val="24"/>
          <w:szCs w:val="24"/>
        </w:rPr>
        <w:lastRenderedPageBreak/>
        <w:t xml:space="preserve">Governador, comunicando a sanção do Projeto de Lei n.º 371/2024, que foi convertido na Lei n.º 22.696; </w:t>
      </w:r>
      <w:r w:rsidRPr="00BE20CE">
        <w:rPr>
          <w:rStyle w:val="A11"/>
          <w:rFonts w:ascii="Arial" w:hAnsi="Arial" w:cs="Arial"/>
          <w:b/>
          <w:sz w:val="24"/>
          <w:szCs w:val="24"/>
        </w:rPr>
        <w:t>Ofício n.º 855/2025</w:t>
      </w:r>
      <w:r w:rsidRPr="00BE20CE">
        <w:rPr>
          <w:rStyle w:val="A11"/>
          <w:rFonts w:ascii="Arial" w:hAnsi="Arial" w:cs="Arial"/>
          <w:sz w:val="24"/>
          <w:szCs w:val="24"/>
        </w:rPr>
        <w:t xml:space="preserve"> do Gabinete do Governador, comunicando a sanção do Projeto de Lei n.º 324/2025, que foi convertido na Lei n.º 22.694; </w:t>
      </w:r>
      <w:r w:rsidRPr="00BE20CE">
        <w:rPr>
          <w:rStyle w:val="A11"/>
          <w:rFonts w:ascii="Arial" w:hAnsi="Arial" w:cs="Arial"/>
          <w:b/>
          <w:sz w:val="24"/>
          <w:szCs w:val="24"/>
        </w:rPr>
        <w:t>Ofício n.º 856/2025</w:t>
      </w:r>
      <w:r w:rsidRPr="00BE20CE">
        <w:rPr>
          <w:rStyle w:val="A11"/>
          <w:rFonts w:ascii="Arial" w:hAnsi="Arial" w:cs="Arial"/>
          <w:sz w:val="24"/>
          <w:szCs w:val="24"/>
        </w:rPr>
        <w:t xml:space="preserve"> do Gabinete do Governador, comunicando a sanção do Projeto de Lei n.º 391/2025, que foi convertido na Lei n.º 22.695; </w:t>
      </w:r>
      <w:r w:rsidRPr="00BE20CE">
        <w:rPr>
          <w:rStyle w:val="A11"/>
          <w:rFonts w:ascii="Arial" w:hAnsi="Arial" w:cs="Arial"/>
          <w:b/>
          <w:sz w:val="24"/>
          <w:szCs w:val="24"/>
        </w:rPr>
        <w:t>Ofício n.º 857/2025</w:t>
      </w:r>
      <w:r w:rsidRPr="00BE20CE">
        <w:rPr>
          <w:rStyle w:val="A11"/>
          <w:rFonts w:ascii="Arial" w:hAnsi="Arial" w:cs="Arial"/>
          <w:sz w:val="24"/>
          <w:szCs w:val="24"/>
        </w:rPr>
        <w:t xml:space="preserve"> do Gabinete do Governador, comunicando a sanção do Projeto de Lei n.º 476/2023</w:t>
      </w:r>
      <w:r w:rsidR="005431B9">
        <w:rPr>
          <w:rStyle w:val="A11"/>
          <w:rFonts w:ascii="Arial" w:hAnsi="Arial" w:cs="Arial"/>
          <w:sz w:val="24"/>
          <w:szCs w:val="24"/>
        </w:rPr>
        <w:t>,</w:t>
      </w:r>
      <w:r w:rsidRPr="00BE20CE">
        <w:rPr>
          <w:rStyle w:val="A11"/>
          <w:rFonts w:ascii="Arial" w:hAnsi="Arial" w:cs="Arial"/>
          <w:sz w:val="24"/>
          <w:szCs w:val="24"/>
        </w:rPr>
        <w:t xml:space="preserve"> que foi convertido na Lei n.º 22.692; </w:t>
      </w:r>
      <w:r w:rsidRPr="00BE20CE">
        <w:rPr>
          <w:rStyle w:val="A11"/>
          <w:rFonts w:ascii="Arial" w:hAnsi="Arial" w:cs="Arial"/>
          <w:b/>
          <w:sz w:val="24"/>
          <w:szCs w:val="24"/>
        </w:rPr>
        <w:t>Ofício n.º 858/2025</w:t>
      </w:r>
      <w:r w:rsidRPr="00BE20CE">
        <w:rPr>
          <w:rStyle w:val="A11"/>
          <w:rFonts w:ascii="Arial" w:hAnsi="Arial" w:cs="Arial"/>
          <w:sz w:val="24"/>
          <w:szCs w:val="24"/>
        </w:rPr>
        <w:t xml:space="preserve"> do Gabinete do Governador, comunicando a sanção do Projeto de Lei n.º 754/2023, que foi convertido na Lei n.º 22.693; </w:t>
      </w:r>
      <w:r w:rsidRPr="00BE20CE">
        <w:rPr>
          <w:rStyle w:val="A11"/>
          <w:rFonts w:ascii="Arial" w:hAnsi="Arial" w:cs="Arial"/>
          <w:b/>
          <w:sz w:val="24"/>
          <w:szCs w:val="24"/>
        </w:rPr>
        <w:t xml:space="preserve">Ofício n.º 862/2025 </w:t>
      </w:r>
      <w:r w:rsidRPr="00BE20CE">
        <w:rPr>
          <w:rStyle w:val="A11"/>
          <w:rFonts w:ascii="Arial" w:hAnsi="Arial" w:cs="Arial"/>
          <w:sz w:val="24"/>
          <w:szCs w:val="24"/>
        </w:rPr>
        <w:t>do</w:t>
      </w:r>
      <w:r w:rsidRPr="00BE20CE">
        <w:rPr>
          <w:rFonts w:ascii="Arial" w:hAnsi="Arial" w:cs="Arial"/>
          <w:sz w:val="24"/>
          <w:szCs w:val="24"/>
        </w:rPr>
        <w:t xml:space="preserve"> Governo do Estado do Paraná, comunicando a restituição de Projeto de Lei de autoria do Tribunal de Justiça; </w:t>
      </w:r>
      <w:r w:rsidRPr="00BE20CE">
        <w:rPr>
          <w:rStyle w:val="A11"/>
          <w:rFonts w:ascii="Arial" w:hAnsi="Arial" w:cs="Arial"/>
          <w:b/>
          <w:sz w:val="24"/>
          <w:szCs w:val="24"/>
        </w:rPr>
        <w:t>Ofício n.º 1950/2025</w:t>
      </w:r>
      <w:r w:rsidRPr="00BE20CE">
        <w:rPr>
          <w:rStyle w:val="A11"/>
          <w:rFonts w:ascii="Arial" w:hAnsi="Arial" w:cs="Arial"/>
          <w:sz w:val="24"/>
          <w:szCs w:val="24"/>
        </w:rPr>
        <w:t xml:space="preserve"> da Casa Civil, encaminhando resposta a requerimento de autoria do Deputado Ney Leprevost; </w:t>
      </w:r>
      <w:r w:rsidRPr="00BE20CE">
        <w:rPr>
          <w:rStyle w:val="A11"/>
          <w:rFonts w:ascii="Arial" w:hAnsi="Arial" w:cs="Arial"/>
          <w:b/>
          <w:sz w:val="24"/>
          <w:szCs w:val="24"/>
        </w:rPr>
        <w:t>Ofício n.º 1952/2025</w:t>
      </w:r>
      <w:r w:rsidRPr="00BE20CE">
        <w:rPr>
          <w:rStyle w:val="A11"/>
          <w:rFonts w:ascii="Arial" w:hAnsi="Arial" w:cs="Arial"/>
          <w:sz w:val="24"/>
          <w:szCs w:val="24"/>
        </w:rPr>
        <w:t xml:space="preserve"> da Casa Civil, encaminhando resposta a requerimento de autoria da Deputada Luciana Rafagnin; </w:t>
      </w:r>
      <w:r w:rsidRPr="00BE20CE">
        <w:rPr>
          <w:rStyle w:val="A11"/>
          <w:rFonts w:ascii="Arial" w:hAnsi="Arial" w:cs="Arial"/>
          <w:b/>
          <w:sz w:val="24"/>
          <w:szCs w:val="24"/>
        </w:rPr>
        <w:t>Ofício n.º 1953/2025</w:t>
      </w:r>
      <w:r w:rsidRPr="00BE20CE">
        <w:rPr>
          <w:rStyle w:val="A11"/>
          <w:rFonts w:ascii="Arial" w:hAnsi="Arial" w:cs="Arial"/>
          <w:sz w:val="24"/>
          <w:szCs w:val="24"/>
        </w:rPr>
        <w:t xml:space="preserve"> da Casa Civil, encaminhando resposta a requerimento de autoria do Deputado Cobra Rep</w:t>
      </w:r>
      <w:r w:rsidR="005431B9">
        <w:rPr>
          <w:rStyle w:val="A11"/>
          <w:rFonts w:ascii="Arial" w:hAnsi="Arial" w:cs="Arial"/>
          <w:sz w:val="24"/>
          <w:szCs w:val="24"/>
        </w:rPr>
        <w:t>ó</w:t>
      </w:r>
      <w:r w:rsidRPr="00BE20CE">
        <w:rPr>
          <w:rStyle w:val="A11"/>
          <w:rFonts w:ascii="Arial" w:hAnsi="Arial" w:cs="Arial"/>
          <w:sz w:val="24"/>
          <w:szCs w:val="24"/>
        </w:rPr>
        <w:t xml:space="preserve">rter; </w:t>
      </w:r>
      <w:r w:rsidRPr="00BE20CE">
        <w:rPr>
          <w:rStyle w:val="A11"/>
          <w:rFonts w:ascii="Arial" w:hAnsi="Arial" w:cs="Arial"/>
          <w:b/>
          <w:sz w:val="24"/>
          <w:szCs w:val="24"/>
        </w:rPr>
        <w:t>Ofício n.º 1954/2025</w:t>
      </w:r>
      <w:r w:rsidRPr="00BE20CE">
        <w:rPr>
          <w:rStyle w:val="A11"/>
          <w:rFonts w:ascii="Arial" w:hAnsi="Arial" w:cs="Arial"/>
          <w:sz w:val="24"/>
          <w:szCs w:val="24"/>
        </w:rPr>
        <w:t xml:space="preserve"> da Casa Civil, encaminhando resposta a requerimento de autoria do Deputado Lui</w:t>
      </w:r>
      <w:r w:rsidR="005431B9">
        <w:rPr>
          <w:rStyle w:val="A11"/>
          <w:rFonts w:ascii="Arial" w:hAnsi="Arial" w:cs="Arial"/>
          <w:sz w:val="24"/>
          <w:szCs w:val="24"/>
        </w:rPr>
        <w:t>z</w:t>
      </w:r>
      <w:r w:rsidRPr="00BE20CE">
        <w:rPr>
          <w:rStyle w:val="A11"/>
          <w:rFonts w:ascii="Arial" w:hAnsi="Arial" w:cs="Arial"/>
          <w:sz w:val="24"/>
          <w:szCs w:val="24"/>
        </w:rPr>
        <w:t xml:space="preserve"> Claudio Romanelli; </w:t>
      </w:r>
      <w:r w:rsidRPr="00BE20CE">
        <w:rPr>
          <w:rStyle w:val="A11"/>
          <w:rFonts w:ascii="Arial" w:hAnsi="Arial" w:cs="Arial"/>
          <w:b/>
          <w:sz w:val="24"/>
          <w:szCs w:val="24"/>
        </w:rPr>
        <w:t>Ofício n.º 1955/2025</w:t>
      </w:r>
      <w:r w:rsidRPr="00BE20CE">
        <w:rPr>
          <w:rStyle w:val="A11"/>
          <w:rFonts w:ascii="Arial" w:hAnsi="Arial" w:cs="Arial"/>
          <w:sz w:val="24"/>
          <w:szCs w:val="24"/>
        </w:rPr>
        <w:t xml:space="preserve"> da Casa Civil, encaminhando resposta a requerimento de autoria da Deputada Flávia Francischini; </w:t>
      </w:r>
      <w:r w:rsidRPr="00BE20CE">
        <w:rPr>
          <w:rStyle w:val="A11"/>
          <w:rFonts w:ascii="Arial" w:hAnsi="Arial" w:cs="Arial"/>
          <w:b/>
          <w:sz w:val="24"/>
          <w:szCs w:val="24"/>
        </w:rPr>
        <w:t>Ofício n.º 1956/2025</w:t>
      </w:r>
      <w:r w:rsidRPr="00BE20CE">
        <w:rPr>
          <w:rStyle w:val="A11"/>
          <w:rFonts w:ascii="Arial" w:hAnsi="Arial" w:cs="Arial"/>
          <w:sz w:val="24"/>
          <w:szCs w:val="24"/>
        </w:rPr>
        <w:t xml:space="preserve"> da Casa Civil, encaminhando resposta a requerimento de autoria da Deputada Ana Julia Ribeiro; </w:t>
      </w:r>
      <w:r w:rsidRPr="00BE20CE">
        <w:rPr>
          <w:rStyle w:val="A11"/>
          <w:rFonts w:ascii="Arial" w:hAnsi="Arial" w:cs="Arial"/>
          <w:b/>
          <w:sz w:val="24"/>
          <w:szCs w:val="24"/>
        </w:rPr>
        <w:t>Ofício n.º 1957/2025</w:t>
      </w:r>
      <w:r w:rsidRPr="00BE20CE">
        <w:rPr>
          <w:rStyle w:val="A11"/>
          <w:rFonts w:ascii="Arial" w:hAnsi="Arial" w:cs="Arial"/>
          <w:sz w:val="24"/>
          <w:szCs w:val="24"/>
        </w:rPr>
        <w:t xml:space="preserve"> da Casa Civil, encaminhando resposta a requerimento de autoria do Deputado Ney Leprevost; </w:t>
      </w:r>
      <w:r w:rsidRPr="00BE20CE">
        <w:rPr>
          <w:rStyle w:val="A11"/>
          <w:rFonts w:ascii="Arial" w:hAnsi="Arial" w:cs="Arial"/>
          <w:b/>
          <w:sz w:val="24"/>
          <w:szCs w:val="24"/>
        </w:rPr>
        <w:t>Ofício n.º 1958/2025</w:t>
      </w:r>
      <w:r w:rsidRPr="00BE20CE">
        <w:rPr>
          <w:rStyle w:val="A11"/>
          <w:rFonts w:ascii="Arial" w:hAnsi="Arial" w:cs="Arial"/>
          <w:sz w:val="24"/>
          <w:szCs w:val="24"/>
        </w:rPr>
        <w:t xml:space="preserve"> da Casa Civil, encaminhando resposta a requerimento de autoria do Deputado Cobra Rep</w:t>
      </w:r>
      <w:r w:rsidR="005431B9">
        <w:rPr>
          <w:rStyle w:val="A11"/>
          <w:rFonts w:ascii="Arial" w:hAnsi="Arial" w:cs="Arial"/>
          <w:sz w:val="24"/>
          <w:szCs w:val="24"/>
        </w:rPr>
        <w:t>ó</w:t>
      </w:r>
      <w:r w:rsidRPr="00BE20CE">
        <w:rPr>
          <w:rStyle w:val="A11"/>
          <w:rFonts w:ascii="Arial" w:hAnsi="Arial" w:cs="Arial"/>
          <w:sz w:val="24"/>
          <w:szCs w:val="24"/>
        </w:rPr>
        <w:t xml:space="preserve">rter; </w:t>
      </w:r>
      <w:r w:rsidRPr="00BE20CE">
        <w:rPr>
          <w:rStyle w:val="A11"/>
          <w:rFonts w:ascii="Arial" w:hAnsi="Arial" w:cs="Arial"/>
          <w:b/>
          <w:sz w:val="24"/>
          <w:szCs w:val="24"/>
        </w:rPr>
        <w:t xml:space="preserve">Ofício n.º 1962/2025 </w:t>
      </w:r>
      <w:r w:rsidRPr="00BE20CE">
        <w:rPr>
          <w:rStyle w:val="A11"/>
          <w:rFonts w:ascii="Arial" w:hAnsi="Arial" w:cs="Arial"/>
          <w:sz w:val="24"/>
          <w:szCs w:val="24"/>
        </w:rPr>
        <w:t>da Casa Civil, encaminhando resposta a requerimento de autoria do Deputado Requião Filho;</w:t>
      </w:r>
      <w:r w:rsidR="005431B9">
        <w:rPr>
          <w:rStyle w:val="A11"/>
          <w:rFonts w:ascii="Arial" w:hAnsi="Arial" w:cs="Arial"/>
          <w:sz w:val="24"/>
          <w:szCs w:val="24"/>
        </w:rPr>
        <w:t xml:space="preserve"> </w:t>
      </w:r>
      <w:r w:rsidRPr="00BE20CE">
        <w:rPr>
          <w:rFonts w:ascii="Arial" w:hAnsi="Arial" w:cs="Arial"/>
          <w:b/>
          <w:sz w:val="24"/>
          <w:szCs w:val="24"/>
        </w:rPr>
        <w:t xml:space="preserve">Informações </w:t>
      </w:r>
      <w:r w:rsidRPr="00BE20CE">
        <w:rPr>
          <w:rFonts w:ascii="Arial" w:hAnsi="Arial" w:cs="Arial"/>
          <w:sz w:val="24"/>
          <w:szCs w:val="24"/>
        </w:rPr>
        <w:t>da Secretaria de Defesa Social e Trânsito e do Instituto de Pesquisa e Planejamento do Município de Curitiba, encaminhando respostas a requerimento</w:t>
      </w:r>
      <w:r w:rsidR="00AE189C">
        <w:rPr>
          <w:rFonts w:ascii="Arial" w:hAnsi="Arial" w:cs="Arial"/>
          <w:sz w:val="24"/>
          <w:szCs w:val="24"/>
        </w:rPr>
        <w:t>s</w:t>
      </w:r>
      <w:r w:rsidRPr="00BE20CE">
        <w:rPr>
          <w:rFonts w:ascii="Arial" w:hAnsi="Arial" w:cs="Arial"/>
          <w:sz w:val="24"/>
          <w:szCs w:val="24"/>
        </w:rPr>
        <w:t xml:space="preserve"> de autoria da Deputada Fl</w:t>
      </w:r>
      <w:r w:rsidR="00AE189C">
        <w:rPr>
          <w:rFonts w:ascii="Arial" w:hAnsi="Arial" w:cs="Arial"/>
          <w:sz w:val="24"/>
          <w:szCs w:val="24"/>
        </w:rPr>
        <w:t>á</w:t>
      </w:r>
      <w:r w:rsidRPr="00BE20CE">
        <w:rPr>
          <w:rFonts w:ascii="Arial" w:hAnsi="Arial" w:cs="Arial"/>
          <w:sz w:val="24"/>
          <w:szCs w:val="24"/>
        </w:rPr>
        <w:t>via Francischini e do Deputado Ney Leprevost.</w:t>
      </w:r>
    </w:p>
    <w:p w:rsidR="003017F9" w:rsidRPr="00BE20CE" w:rsidRDefault="00AE189C" w:rsidP="00BE20CE">
      <w:pPr>
        <w:spacing w:before="100" w:beforeAutospacing="1" w:after="100" w:afterAutospacing="1" w:line="360" w:lineRule="auto"/>
        <w:jc w:val="both"/>
        <w:rPr>
          <w:rFonts w:ascii="Arial" w:hAnsi="Arial" w:cs="Arial"/>
          <w:sz w:val="24"/>
          <w:szCs w:val="24"/>
        </w:rPr>
      </w:pPr>
      <w:r>
        <w:rPr>
          <w:rFonts w:ascii="Arial" w:hAnsi="Arial" w:cs="Arial"/>
          <w:b/>
          <w:bCs/>
          <w:sz w:val="24"/>
          <w:szCs w:val="24"/>
          <w:lang w:eastAsia="pt-BR"/>
        </w:rPr>
        <w:lastRenderedPageBreak/>
        <w:t>Mensagens</w:t>
      </w:r>
      <w:r w:rsidRPr="00BE20CE">
        <w:rPr>
          <w:rFonts w:ascii="Arial" w:hAnsi="Arial" w:cs="Arial"/>
          <w:b/>
          <w:bCs/>
          <w:sz w:val="24"/>
          <w:szCs w:val="24"/>
          <w:lang w:eastAsia="pt-BR"/>
        </w:rPr>
        <w:t xml:space="preserve">: </w:t>
      </w:r>
      <w:r w:rsidRPr="00BE20CE">
        <w:rPr>
          <w:rFonts w:ascii="Arial" w:hAnsi="Arial" w:cs="Arial"/>
          <w:sz w:val="24"/>
          <w:szCs w:val="24"/>
          <w:lang w:eastAsia="pt-BR"/>
        </w:rPr>
        <w:t>(</w:t>
      </w:r>
      <w:r w:rsidRPr="00BE20CE">
        <w:rPr>
          <w:rFonts w:ascii="Arial" w:hAnsi="Arial" w:cs="Arial"/>
          <w:sz w:val="24"/>
          <w:szCs w:val="24"/>
          <w:u w:val="single"/>
          <w:lang w:eastAsia="pt-BR"/>
        </w:rPr>
        <w:t>Encaminhad</w:t>
      </w:r>
      <w:r>
        <w:rPr>
          <w:rFonts w:ascii="Arial" w:hAnsi="Arial" w:cs="Arial"/>
          <w:sz w:val="24"/>
          <w:szCs w:val="24"/>
          <w:u w:val="single"/>
          <w:lang w:eastAsia="pt-BR"/>
        </w:rPr>
        <w:t>a</w:t>
      </w:r>
      <w:r w:rsidRPr="00BE20CE">
        <w:rPr>
          <w:rFonts w:ascii="Arial" w:hAnsi="Arial" w:cs="Arial"/>
          <w:sz w:val="24"/>
          <w:szCs w:val="24"/>
          <w:u w:val="single"/>
          <w:lang w:eastAsia="pt-BR"/>
        </w:rPr>
        <w:t>s à Diretoria Legislativa para providências</w:t>
      </w:r>
      <w:r w:rsidRPr="00BE20CE">
        <w:rPr>
          <w:rFonts w:ascii="Arial" w:hAnsi="Arial" w:cs="Arial"/>
          <w:sz w:val="24"/>
          <w:szCs w:val="24"/>
          <w:lang w:eastAsia="pt-BR"/>
        </w:rPr>
        <w:t>.)</w:t>
      </w:r>
      <w:r>
        <w:rPr>
          <w:rFonts w:ascii="Arial" w:hAnsi="Arial" w:cs="Arial"/>
          <w:sz w:val="24"/>
          <w:szCs w:val="24"/>
          <w:lang w:eastAsia="pt-BR"/>
        </w:rPr>
        <w:t xml:space="preserve"> </w:t>
      </w:r>
      <w:r w:rsidR="003017F9" w:rsidRPr="00BE20CE">
        <w:rPr>
          <w:rStyle w:val="A11"/>
          <w:rFonts w:ascii="Arial" w:hAnsi="Arial" w:cs="Arial"/>
          <w:b/>
          <w:sz w:val="24"/>
          <w:szCs w:val="24"/>
        </w:rPr>
        <w:t>Mensagem n.º 120/2025</w:t>
      </w:r>
      <w:r w:rsidR="003017F9" w:rsidRPr="00BE20CE">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3017F9" w:rsidRPr="00BE20CE">
        <w:rPr>
          <w:rStyle w:val="A11"/>
          <w:rFonts w:ascii="Arial" w:hAnsi="Arial" w:cs="Arial"/>
          <w:sz w:val="24"/>
          <w:szCs w:val="24"/>
        </w:rPr>
        <w:t xml:space="preserve">ia Legislativa o Projeto de Lei </w:t>
      </w:r>
      <w:r w:rsidR="003017F9" w:rsidRPr="00BE20CE">
        <w:rPr>
          <w:rStyle w:val="A11"/>
          <w:rFonts w:ascii="Arial" w:hAnsi="Arial" w:cs="Arial"/>
          <w:b/>
          <w:sz w:val="24"/>
          <w:szCs w:val="24"/>
        </w:rPr>
        <w:t>(</w:t>
      </w:r>
      <w:r w:rsidR="003017F9" w:rsidRPr="00BE20CE">
        <w:rPr>
          <w:rStyle w:val="A11"/>
          <w:rFonts w:ascii="Arial" w:hAnsi="Arial" w:cs="Arial"/>
          <w:b/>
          <w:sz w:val="24"/>
          <w:szCs w:val="24"/>
          <w:u w:val="single"/>
        </w:rPr>
        <w:t>autuado sob o n.º 931/2025</w:t>
      </w:r>
      <w:r w:rsidR="003017F9" w:rsidRPr="00BE20CE">
        <w:rPr>
          <w:rStyle w:val="A11"/>
          <w:rFonts w:ascii="Arial" w:hAnsi="Arial" w:cs="Arial"/>
          <w:b/>
          <w:sz w:val="24"/>
          <w:szCs w:val="24"/>
        </w:rPr>
        <w:t>)</w:t>
      </w:r>
      <w:r w:rsidR="003017F9" w:rsidRPr="00BE20CE">
        <w:rPr>
          <w:rStyle w:val="A11"/>
          <w:rFonts w:ascii="Arial" w:hAnsi="Arial" w:cs="Arial"/>
          <w:sz w:val="24"/>
          <w:szCs w:val="24"/>
        </w:rPr>
        <w:t xml:space="preserve"> </w:t>
      </w:r>
      <w:r>
        <w:rPr>
          <w:rStyle w:val="A11"/>
          <w:rFonts w:ascii="Arial" w:hAnsi="Arial" w:cs="Arial"/>
          <w:sz w:val="24"/>
          <w:szCs w:val="24"/>
        </w:rPr>
        <w:t xml:space="preserve">que </w:t>
      </w:r>
      <w:r w:rsidR="003017F9" w:rsidRPr="00BE20CE">
        <w:rPr>
          <w:rStyle w:val="A11"/>
          <w:rFonts w:ascii="Arial" w:hAnsi="Arial" w:cs="Arial"/>
          <w:sz w:val="24"/>
          <w:szCs w:val="24"/>
        </w:rPr>
        <w:t xml:space="preserve">autoriza o Poder Executivo a efetuar a doação, ao município de Paranavaí, do imóvel que especifica; </w:t>
      </w:r>
      <w:r w:rsidR="003017F9" w:rsidRPr="00BE20CE">
        <w:rPr>
          <w:rStyle w:val="A11"/>
          <w:rFonts w:ascii="Arial" w:hAnsi="Arial" w:cs="Arial"/>
          <w:b/>
          <w:sz w:val="24"/>
          <w:szCs w:val="24"/>
        </w:rPr>
        <w:t>Mensagem n.º 121/2025</w:t>
      </w:r>
      <w:r w:rsidR="003017F9" w:rsidRPr="00BE20CE">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3017F9" w:rsidRPr="00BE20CE">
        <w:rPr>
          <w:rStyle w:val="A11"/>
          <w:rFonts w:ascii="Arial" w:hAnsi="Arial" w:cs="Arial"/>
          <w:sz w:val="24"/>
          <w:szCs w:val="24"/>
        </w:rPr>
        <w:t xml:space="preserve">ia Legislativa o Projeto de Lei </w:t>
      </w:r>
      <w:r w:rsidR="003017F9" w:rsidRPr="00BE20CE">
        <w:rPr>
          <w:rStyle w:val="A11"/>
          <w:rFonts w:ascii="Arial" w:hAnsi="Arial" w:cs="Arial"/>
          <w:b/>
          <w:sz w:val="24"/>
          <w:szCs w:val="24"/>
        </w:rPr>
        <w:t>(</w:t>
      </w:r>
      <w:r w:rsidR="003017F9" w:rsidRPr="00BE20CE">
        <w:rPr>
          <w:rStyle w:val="A11"/>
          <w:rFonts w:ascii="Arial" w:hAnsi="Arial" w:cs="Arial"/>
          <w:b/>
          <w:sz w:val="24"/>
          <w:szCs w:val="24"/>
          <w:u w:val="single"/>
        </w:rPr>
        <w:t>autuado sob o n.º 932/2025</w:t>
      </w:r>
      <w:r w:rsidR="003017F9" w:rsidRPr="00BE20CE">
        <w:rPr>
          <w:rStyle w:val="A11"/>
          <w:rFonts w:ascii="Arial" w:hAnsi="Arial" w:cs="Arial"/>
          <w:b/>
          <w:sz w:val="24"/>
          <w:szCs w:val="24"/>
        </w:rPr>
        <w:t>)</w:t>
      </w:r>
      <w:r w:rsidR="003017F9" w:rsidRPr="00BE20CE">
        <w:rPr>
          <w:rStyle w:val="A11"/>
          <w:rFonts w:ascii="Arial" w:hAnsi="Arial" w:cs="Arial"/>
          <w:sz w:val="24"/>
          <w:szCs w:val="24"/>
        </w:rPr>
        <w:t xml:space="preserve"> </w:t>
      </w:r>
      <w:r>
        <w:rPr>
          <w:rStyle w:val="A11"/>
          <w:rFonts w:ascii="Arial" w:hAnsi="Arial" w:cs="Arial"/>
          <w:sz w:val="24"/>
          <w:szCs w:val="24"/>
        </w:rPr>
        <w:t xml:space="preserve">que </w:t>
      </w:r>
      <w:r w:rsidR="003017F9" w:rsidRPr="00BE20CE">
        <w:rPr>
          <w:rStyle w:val="A11"/>
          <w:rFonts w:ascii="Arial" w:hAnsi="Arial" w:cs="Arial"/>
          <w:sz w:val="24"/>
          <w:szCs w:val="24"/>
        </w:rPr>
        <w:t xml:space="preserve">autoriza o Poder Executivo a efetuar a doação, ao município de Umuarama, do imóvel que especifica; </w:t>
      </w:r>
      <w:r w:rsidR="003017F9" w:rsidRPr="00BE20CE">
        <w:rPr>
          <w:rStyle w:val="A11"/>
          <w:rFonts w:ascii="Arial" w:hAnsi="Arial" w:cs="Arial"/>
          <w:b/>
          <w:sz w:val="24"/>
          <w:szCs w:val="24"/>
        </w:rPr>
        <w:t>Mensagem n.º 122/2025</w:t>
      </w:r>
      <w:r w:rsidR="003017F9" w:rsidRPr="00BE20CE">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3017F9" w:rsidRPr="00BE20CE">
        <w:rPr>
          <w:rStyle w:val="A11"/>
          <w:rFonts w:ascii="Arial" w:hAnsi="Arial" w:cs="Arial"/>
          <w:sz w:val="24"/>
          <w:szCs w:val="24"/>
        </w:rPr>
        <w:t xml:space="preserve">ia Legislativa o Projeto de Lei </w:t>
      </w:r>
      <w:r w:rsidR="003017F9" w:rsidRPr="00BE20CE">
        <w:rPr>
          <w:rStyle w:val="A11"/>
          <w:rFonts w:ascii="Arial" w:hAnsi="Arial" w:cs="Arial"/>
          <w:b/>
          <w:sz w:val="24"/>
          <w:szCs w:val="24"/>
        </w:rPr>
        <w:t>(</w:t>
      </w:r>
      <w:r w:rsidR="003017F9" w:rsidRPr="00BE20CE">
        <w:rPr>
          <w:rStyle w:val="A11"/>
          <w:rFonts w:ascii="Arial" w:hAnsi="Arial" w:cs="Arial"/>
          <w:b/>
          <w:sz w:val="24"/>
          <w:szCs w:val="24"/>
          <w:u w:val="single"/>
        </w:rPr>
        <w:t>autuado sob o n.º 933/2025</w:t>
      </w:r>
      <w:r w:rsidR="003017F9" w:rsidRPr="00BE20CE">
        <w:rPr>
          <w:rStyle w:val="A11"/>
          <w:rFonts w:ascii="Arial" w:hAnsi="Arial" w:cs="Arial"/>
          <w:b/>
          <w:sz w:val="24"/>
          <w:szCs w:val="24"/>
        </w:rPr>
        <w:t>)</w:t>
      </w:r>
      <w:r w:rsidR="003017F9" w:rsidRPr="00BE20CE">
        <w:rPr>
          <w:rStyle w:val="A11"/>
          <w:rFonts w:ascii="Arial" w:hAnsi="Arial" w:cs="Arial"/>
          <w:sz w:val="24"/>
          <w:szCs w:val="24"/>
        </w:rPr>
        <w:t xml:space="preserve"> </w:t>
      </w:r>
      <w:r>
        <w:rPr>
          <w:rStyle w:val="A11"/>
          <w:rFonts w:ascii="Arial" w:hAnsi="Arial" w:cs="Arial"/>
          <w:sz w:val="24"/>
          <w:szCs w:val="24"/>
        </w:rPr>
        <w:t xml:space="preserve">que </w:t>
      </w:r>
      <w:r w:rsidR="003017F9" w:rsidRPr="00BE20CE">
        <w:rPr>
          <w:rStyle w:val="A11"/>
          <w:rFonts w:ascii="Arial" w:hAnsi="Arial" w:cs="Arial"/>
          <w:sz w:val="24"/>
          <w:szCs w:val="24"/>
        </w:rPr>
        <w:t xml:space="preserve">autoriza o Poder Executivo a efetuar a doação, ao município de Floraí, do imóvel que especifica; </w:t>
      </w:r>
      <w:r w:rsidR="003017F9" w:rsidRPr="00BE20CE">
        <w:rPr>
          <w:rStyle w:val="A11"/>
          <w:rFonts w:ascii="Arial" w:hAnsi="Arial" w:cs="Arial"/>
          <w:b/>
          <w:sz w:val="24"/>
          <w:szCs w:val="24"/>
        </w:rPr>
        <w:t xml:space="preserve">Mensagem n.º 123/2025 </w:t>
      </w:r>
      <w:r w:rsidR="003017F9" w:rsidRPr="00BE20CE">
        <w:rPr>
          <w:rStyle w:val="A11"/>
          <w:rFonts w:ascii="Arial" w:hAnsi="Arial" w:cs="Arial"/>
          <w:sz w:val="24"/>
          <w:szCs w:val="24"/>
        </w:rPr>
        <w:t>do Governador do Estado, encaminhando para apreciação da Assembl</w:t>
      </w:r>
      <w:r>
        <w:rPr>
          <w:rStyle w:val="A11"/>
          <w:rFonts w:ascii="Arial" w:hAnsi="Arial" w:cs="Arial"/>
          <w:sz w:val="24"/>
          <w:szCs w:val="24"/>
        </w:rPr>
        <w:t>e</w:t>
      </w:r>
      <w:r w:rsidR="003017F9" w:rsidRPr="00BE20CE">
        <w:rPr>
          <w:rStyle w:val="A11"/>
          <w:rFonts w:ascii="Arial" w:hAnsi="Arial" w:cs="Arial"/>
          <w:sz w:val="24"/>
          <w:szCs w:val="24"/>
        </w:rPr>
        <w:t xml:space="preserve">ia Legislativa o Projeto de Lei </w:t>
      </w:r>
      <w:r w:rsidR="003017F9" w:rsidRPr="00BE20CE">
        <w:rPr>
          <w:rStyle w:val="A11"/>
          <w:rFonts w:ascii="Arial" w:hAnsi="Arial" w:cs="Arial"/>
          <w:b/>
          <w:sz w:val="24"/>
          <w:szCs w:val="24"/>
        </w:rPr>
        <w:t>(</w:t>
      </w:r>
      <w:r w:rsidR="003017F9" w:rsidRPr="00BE20CE">
        <w:rPr>
          <w:rStyle w:val="A11"/>
          <w:rFonts w:ascii="Arial" w:hAnsi="Arial" w:cs="Arial"/>
          <w:b/>
          <w:sz w:val="24"/>
          <w:szCs w:val="24"/>
          <w:u w:val="single"/>
        </w:rPr>
        <w:t>autuado sob o n.º 934/2025</w:t>
      </w:r>
      <w:r w:rsidR="003017F9" w:rsidRPr="00BE20CE">
        <w:rPr>
          <w:rStyle w:val="A11"/>
          <w:rFonts w:ascii="Arial" w:hAnsi="Arial" w:cs="Arial"/>
          <w:b/>
          <w:sz w:val="24"/>
          <w:szCs w:val="24"/>
        </w:rPr>
        <w:t xml:space="preserve">) </w:t>
      </w:r>
      <w:r>
        <w:rPr>
          <w:rStyle w:val="A11"/>
          <w:rFonts w:ascii="Arial" w:hAnsi="Arial" w:cs="Arial"/>
          <w:sz w:val="24"/>
          <w:szCs w:val="24"/>
        </w:rPr>
        <w:t xml:space="preserve">que </w:t>
      </w:r>
      <w:r w:rsidR="003017F9" w:rsidRPr="00BE20CE">
        <w:rPr>
          <w:rStyle w:val="A11"/>
          <w:rFonts w:ascii="Arial" w:hAnsi="Arial" w:cs="Arial"/>
          <w:sz w:val="24"/>
          <w:szCs w:val="24"/>
        </w:rPr>
        <w:t xml:space="preserve">autoriza o Poder Executivo a efetuar a doação, ao município de Telêmaco Borba, do imóvel que especifica; </w:t>
      </w:r>
      <w:r w:rsidR="003017F9" w:rsidRPr="00BE20CE">
        <w:rPr>
          <w:rStyle w:val="A11"/>
          <w:rFonts w:ascii="Arial" w:hAnsi="Arial" w:cs="Arial"/>
          <w:b/>
          <w:sz w:val="24"/>
          <w:szCs w:val="24"/>
        </w:rPr>
        <w:t>Mensagem n.º 124/2025</w:t>
      </w:r>
      <w:r w:rsidR="003017F9" w:rsidRPr="00BE20CE">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3017F9" w:rsidRPr="00BE20CE">
        <w:rPr>
          <w:rStyle w:val="A11"/>
          <w:rFonts w:ascii="Arial" w:hAnsi="Arial" w:cs="Arial"/>
          <w:sz w:val="24"/>
          <w:szCs w:val="24"/>
        </w:rPr>
        <w:t xml:space="preserve">ia Legislativa o Projeto de Lei </w:t>
      </w:r>
      <w:r w:rsidR="003017F9" w:rsidRPr="00BE20CE">
        <w:rPr>
          <w:rStyle w:val="A11"/>
          <w:rFonts w:ascii="Arial" w:hAnsi="Arial" w:cs="Arial"/>
          <w:b/>
          <w:sz w:val="24"/>
          <w:szCs w:val="24"/>
        </w:rPr>
        <w:t>(</w:t>
      </w:r>
      <w:r w:rsidR="003017F9" w:rsidRPr="00BE20CE">
        <w:rPr>
          <w:rStyle w:val="A11"/>
          <w:rFonts w:ascii="Arial" w:hAnsi="Arial" w:cs="Arial"/>
          <w:b/>
          <w:sz w:val="24"/>
          <w:szCs w:val="24"/>
          <w:u w:val="single"/>
        </w:rPr>
        <w:t>autuado sob o n.º 935/2025</w:t>
      </w:r>
      <w:r w:rsidR="003017F9" w:rsidRPr="00BE20CE">
        <w:rPr>
          <w:rStyle w:val="A11"/>
          <w:rFonts w:ascii="Arial" w:hAnsi="Arial" w:cs="Arial"/>
          <w:b/>
          <w:sz w:val="24"/>
          <w:szCs w:val="24"/>
        </w:rPr>
        <w:t xml:space="preserve">) </w:t>
      </w:r>
      <w:r w:rsidRPr="00AE189C">
        <w:rPr>
          <w:rStyle w:val="A11"/>
          <w:rFonts w:ascii="Arial" w:hAnsi="Arial" w:cs="Arial"/>
          <w:sz w:val="24"/>
          <w:szCs w:val="24"/>
        </w:rPr>
        <w:t>que</w:t>
      </w:r>
      <w:r>
        <w:rPr>
          <w:rStyle w:val="A11"/>
          <w:rFonts w:ascii="Arial" w:hAnsi="Arial" w:cs="Arial"/>
          <w:b/>
          <w:sz w:val="24"/>
          <w:szCs w:val="24"/>
        </w:rPr>
        <w:t xml:space="preserve"> </w:t>
      </w:r>
      <w:r w:rsidR="003017F9" w:rsidRPr="00BE20CE">
        <w:rPr>
          <w:rStyle w:val="A11"/>
          <w:rFonts w:ascii="Arial" w:hAnsi="Arial" w:cs="Arial"/>
          <w:sz w:val="24"/>
          <w:szCs w:val="24"/>
        </w:rPr>
        <w:t xml:space="preserve">altera a Lei n.º 20.937, de 17 de dezembro de 2021, que institui o auxílio-alimentação aos servidores ativos ocupantes das carreiras que especifica; </w:t>
      </w:r>
      <w:r w:rsidR="003017F9" w:rsidRPr="00BE20CE">
        <w:rPr>
          <w:rStyle w:val="A11"/>
          <w:rFonts w:ascii="Arial" w:hAnsi="Arial" w:cs="Arial"/>
          <w:b/>
          <w:sz w:val="24"/>
          <w:szCs w:val="24"/>
        </w:rPr>
        <w:t>Mensagem n.º 125/2025</w:t>
      </w:r>
      <w:r w:rsidR="003017F9" w:rsidRPr="00BE20CE">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3017F9" w:rsidRPr="00BE20CE">
        <w:rPr>
          <w:rStyle w:val="A11"/>
          <w:rFonts w:ascii="Arial" w:hAnsi="Arial" w:cs="Arial"/>
          <w:sz w:val="24"/>
          <w:szCs w:val="24"/>
        </w:rPr>
        <w:t xml:space="preserve">ia Legislativa o Projeto de Lei </w:t>
      </w:r>
      <w:r w:rsidR="003017F9" w:rsidRPr="00BE20CE">
        <w:rPr>
          <w:rStyle w:val="A11"/>
          <w:rFonts w:ascii="Arial" w:hAnsi="Arial" w:cs="Arial"/>
          <w:b/>
          <w:sz w:val="24"/>
          <w:szCs w:val="24"/>
        </w:rPr>
        <w:t>(</w:t>
      </w:r>
      <w:r w:rsidR="003017F9" w:rsidRPr="00BE20CE">
        <w:rPr>
          <w:rStyle w:val="A11"/>
          <w:rFonts w:ascii="Arial" w:hAnsi="Arial" w:cs="Arial"/>
          <w:b/>
          <w:sz w:val="24"/>
          <w:szCs w:val="24"/>
          <w:u w:val="single"/>
        </w:rPr>
        <w:t>autuado sob o n.º 936/2025</w:t>
      </w:r>
      <w:r w:rsidR="003017F9" w:rsidRPr="00BE20CE">
        <w:rPr>
          <w:rStyle w:val="A11"/>
          <w:rFonts w:ascii="Arial" w:hAnsi="Arial" w:cs="Arial"/>
          <w:b/>
          <w:sz w:val="24"/>
          <w:szCs w:val="24"/>
        </w:rPr>
        <w:t>)</w:t>
      </w:r>
      <w:r w:rsidR="003017F9" w:rsidRPr="00BE20CE">
        <w:rPr>
          <w:rStyle w:val="A11"/>
          <w:rFonts w:ascii="Arial" w:hAnsi="Arial" w:cs="Arial"/>
          <w:sz w:val="24"/>
          <w:szCs w:val="24"/>
        </w:rPr>
        <w:t xml:space="preserve"> </w:t>
      </w:r>
      <w:r>
        <w:rPr>
          <w:rStyle w:val="A11"/>
          <w:rFonts w:ascii="Arial" w:hAnsi="Arial" w:cs="Arial"/>
          <w:sz w:val="24"/>
          <w:szCs w:val="24"/>
        </w:rPr>
        <w:t xml:space="preserve">que </w:t>
      </w:r>
      <w:r w:rsidR="003017F9" w:rsidRPr="00BE20CE">
        <w:rPr>
          <w:rStyle w:val="A11"/>
          <w:rFonts w:ascii="Arial" w:hAnsi="Arial" w:cs="Arial"/>
          <w:sz w:val="24"/>
          <w:szCs w:val="24"/>
        </w:rPr>
        <w:t xml:space="preserve">altera a Lei n.º 5.515, de 15 de fevereiro de 1967, que dispõe sobre a aplicação do Fundo do Desenvolvimento Econômico, e a Lei n.º 20.165, de 2 de abril de 2020, que autoriza Concessão de Subvenção Econômica com Recursos do Fundo de Desenvolvimento Econômico para a Fomento Paraná e para o Banco Regional de Desenvolvimento do Extremo Sul; </w:t>
      </w:r>
      <w:r w:rsidR="003017F9" w:rsidRPr="00BE20CE">
        <w:rPr>
          <w:rStyle w:val="A11"/>
          <w:rFonts w:ascii="Arial" w:hAnsi="Arial" w:cs="Arial"/>
          <w:b/>
          <w:sz w:val="24"/>
          <w:szCs w:val="24"/>
        </w:rPr>
        <w:t>Mensagem n.º 126/2025</w:t>
      </w:r>
      <w:r w:rsidR="003017F9" w:rsidRPr="00BE20CE">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3017F9" w:rsidRPr="00BE20CE">
        <w:rPr>
          <w:rStyle w:val="A11"/>
          <w:rFonts w:ascii="Arial" w:hAnsi="Arial" w:cs="Arial"/>
          <w:sz w:val="24"/>
          <w:szCs w:val="24"/>
        </w:rPr>
        <w:t xml:space="preserve">ia Legislativa o Projeto de Lei </w:t>
      </w:r>
      <w:r w:rsidR="003017F9" w:rsidRPr="00BE20CE">
        <w:rPr>
          <w:rStyle w:val="A11"/>
          <w:rFonts w:ascii="Arial" w:hAnsi="Arial" w:cs="Arial"/>
          <w:b/>
          <w:sz w:val="24"/>
          <w:szCs w:val="24"/>
        </w:rPr>
        <w:t>(</w:t>
      </w:r>
      <w:r w:rsidR="003017F9" w:rsidRPr="00BE20CE">
        <w:rPr>
          <w:rStyle w:val="A11"/>
          <w:rFonts w:ascii="Arial" w:hAnsi="Arial" w:cs="Arial"/>
          <w:b/>
          <w:sz w:val="24"/>
          <w:szCs w:val="24"/>
          <w:u w:val="single"/>
        </w:rPr>
        <w:t>autuado sob o n.º 937/2025</w:t>
      </w:r>
      <w:r w:rsidR="003017F9" w:rsidRPr="00BE20CE">
        <w:rPr>
          <w:rStyle w:val="A11"/>
          <w:rFonts w:ascii="Arial" w:hAnsi="Arial" w:cs="Arial"/>
          <w:b/>
          <w:sz w:val="24"/>
          <w:szCs w:val="24"/>
        </w:rPr>
        <w:t>)</w:t>
      </w:r>
      <w:r w:rsidR="003017F9" w:rsidRPr="00BE20CE">
        <w:rPr>
          <w:rStyle w:val="A11"/>
          <w:rFonts w:ascii="Arial" w:hAnsi="Arial" w:cs="Arial"/>
          <w:sz w:val="24"/>
          <w:szCs w:val="24"/>
        </w:rPr>
        <w:t xml:space="preserve"> </w:t>
      </w:r>
      <w:r>
        <w:rPr>
          <w:rStyle w:val="A11"/>
          <w:rFonts w:ascii="Arial" w:hAnsi="Arial" w:cs="Arial"/>
          <w:sz w:val="24"/>
          <w:szCs w:val="24"/>
        </w:rPr>
        <w:t xml:space="preserve">que </w:t>
      </w:r>
      <w:r w:rsidR="003017F9" w:rsidRPr="00BE20CE">
        <w:rPr>
          <w:rStyle w:val="A11"/>
          <w:rFonts w:ascii="Arial" w:hAnsi="Arial" w:cs="Arial"/>
          <w:sz w:val="24"/>
          <w:szCs w:val="24"/>
        </w:rPr>
        <w:t>altera a Lei n.º 21.327, de 20 de dezembro de 2022, que institui o Programa Colégios Cívico-Militares no Estado do Paraná.</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sz w:val="24"/>
          <w:szCs w:val="24"/>
        </w:rPr>
        <w:lastRenderedPageBreak/>
        <w:t>Era isso, Sr.ª Presidente.</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SR.ª PRESIDENTE (Deputada Flávia Francischini – União): </w:t>
      </w:r>
      <w:r w:rsidRPr="00BE20CE">
        <w:rPr>
          <w:rFonts w:ascii="Arial" w:hAnsi="Arial" w:cs="Arial"/>
          <w:sz w:val="24"/>
          <w:szCs w:val="24"/>
        </w:rPr>
        <w:t>Gostaria de registrar a visita dos alunos do Colégio Positivo Internacional School, acompanhados pelos professores, Professor Ueberson e Professor Auxiliar Guilherme Lemos. Sejam bem-vindos a es</w:t>
      </w:r>
      <w:r w:rsidR="00683CCD">
        <w:rPr>
          <w:rFonts w:ascii="Arial" w:hAnsi="Arial" w:cs="Arial"/>
          <w:sz w:val="24"/>
          <w:szCs w:val="24"/>
        </w:rPr>
        <w:t>t</w:t>
      </w:r>
      <w:r w:rsidRPr="00BE20CE">
        <w:rPr>
          <w:rFonts w:ascii="Arial" w:hAnsi="Arial" w:cs="Arial"/>
          <w:sz w:val="24"/>
          <w:szCs w:val="24"/>
        </w:rPr>
        <w:t>a Casa de Leis. Primeira oradora inscrita: Deputada Cloara.</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DEPUTADA CLOARA PINHEIRO (PSD): </w:t>
      </w:r>
      <w:r w:rsidRPr="00BE20CE">
        <w:rPr>
          <w:rFonts w:ascii="Arial" w:hAnsi="Arial" w:cs="Arial"/>
          <w:sz w:val="24"/>
          <w:szCs w:val="24"/>
        </w:rPr>
        <w:t>Boa tarde, senhoras e senhores, gente boa, gente linda. Hoje é um dia muito especial aqui na nossa Assembleia Legislativa do Paraná, um dia de orgulho, de emoção e de reconhecimento. Estamos aqui para homenagear uma mulher extraordinária, que representa o melhor do nosso Estado: a força, a coragem e o amor pela vida. Falo da Edileusa Almeida dos Santos, mais conhecida como Edileusa Sorriso, ela é para-atleta paranaense, nascida em Paranaguá, e conquistou o terceiro lugar no mundial paralímpico de atletismo, realizado em Nova Déli, na Índia, entre os dias 28 de setembro e 5 de outubro. Edileusa levou o bronze na prova dos 400 metros em sua estreia internacional. Mas o que a torna mais especial do que ela é: essa conquista é ainda mais emocionante porque a história de vida dessa mulher é incrível. Aos 49 anos, Edileusa recebeu o diagnóstico da doença de Parkinson. Professora de educação física, pós-graduada em educação especial, ela precisou deixar as salas de aula, mas não deixou o amor pelo esporte e nem a vontade de viver. Estava conversando com ela antes do início da Sessão e ela falou uma frase muito importante: “</w:t>
      </w:r>
      <w:r w:rsidRPr="00BE20CE">
        <w:rPr>
          <w:rFonts w:ascii="Arial" w:hAnsi="Arial" w:cs="Arial"/>
          <w:i/>
          <w:sz w:val="24"/>
          <w:szCs w:val="24"/>
        </w:rPr>
        <w:t>Eu não tenho Parkinson, o Parkinson pensa que me tem, mas ele não me tem”</w:t>
      </w:r>
      <w:r w:rsidRPr="00BE20CE">
        <w:rPr>
          <w:rFonts w:ascii="Arial" w:hAnsi="Arial" w:cs="Arial"/>
          <w:sz w:val="24"/>
          <w:szCs w:val="24"/>
        </w:rPr>
        <w:t xml:space="preserve">. Foi justamente esse amor, essa força que a fez se reinventar. Hoje, aos 59 anos, Edileusa é um exemplo de resiliência e determinação, coroada com essa conquista no mundial paralímpico de atletismo. Esta Casa de Leis se enche de orgulho ao entregar a você, Edileusa, esta Menção Honrosa, porque você é muito mais do que uma medalhista, você é um exemplo de vida, de fé, de coragem e de esperança. Que sua trajetória continue inspirando </w:t>
      </w:r>
      <w:r w:rsidRPr="00BE20CE">
        <w:rPr>
          <w:rFonts w:ascii="Arial" w:hAnsi="Arial" w:cs="Arial"/>
          <w:sz w:val="24"/>
          <w:szCs w:val="24"/>
        </w:rPr>
        <w:lastRenderedPageBreak/>
        <w:t>tantas outras pessoas – mulheres, jovens atletas e todos aqueles que em algum momento pensarem em desistir. Você nos mostra que nunca é tarde para recomeçar, que as limitações não definem ninguém e que o verdadeiro pódio é aquele conquistado no coração. Edileusa, receba o nosso carinho, nosso respeito e a nossa admiração. O Paraná inteiro se orgulha de você. A Assembleia Legislativa do Estado do Paraná, por proposição da Deputada Cloara Pinheiro, concede votos de congratulações à atleta Edileusa dos Santos. Nascida em Paranaguá, destacou-se em 2025 ao representar o Brasil no campeonato mundial de atletismo paralímpico, realizado em Nova Déli, na Índia. Com garra, talento e dedicação, conquistou a medalha de bronze na prova de 400 metros, elevando o nome do nosso País no cenário esportivo internacional. Por essa conquista histórica, escreve seu nome entre os grandes nomes do esporte paralímpico brasileiro e mundial. É para você, minha amiga. Levante, por favor, para receber uma salva de palmas. (Aplausos.) É para você! Mais uma vez eu falo o que ela falou ali na salinha ao lado: “</w:t>
      </w:r>
      <w:r w:rsidRPr="00BE20CE">
        <w:rPr>
          <w:rFonts w:ascii="Arial" w:hAnsi="Arial" w:cs="Arial"/>
          <w:i/>
          <w:sz w:val="24"/>
          <w:szCs w:val="24"/>
        </w:rPr>
        <w:t>Eu não tenho Parkinson, o Parkinson pensa que me tem, mas não tem</w:t>
      </w:r>
      <w:r w:rsidRPr="00BE20CE">
        <w:rPr>
          <w:rFonts w:ascii="Arial" w:hAnsi="Arial" w:cs="Arial"/>
          <w:sz w:val="24"/>
          <w:szCs w:val="24"/>
        </w:rPr>
        <w:t>”. E ainda ela falou: “</w:t>
      </w:r>
      <w:r w:rsidRPr="00BE20CE">
        <w:rPr>
          <w:rFonts w:ascii="Arial" w:hAnsi="Arial" w:cs="Arial"/>
          <w:i/>
          <w:sz w:val="24"/>
          <w:szCs w:val="24"/>
        </w:rPr>
        <w:t>Eu sou medalhista, o Parkinson nunca vai me alcançar</w:t>
      </w:r>
      <w:r w:rsidRPr="00BE20CE">
        <w:rPr>
          <w:rFonts w:ascii="Arial" w:hAnsi="Arial" w:cs="Arial"/>
          <w:sz w:val="24"/>
          <w:szCs w:val="24"/>
        </w:rPr>
        <w:t>”. (Aplausos.)</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SR.ª PRESIDENTE (Deputada Flávia Francischini – União): </w:t>
      </w:r>
      <w:r w:rsidRPr="00BE20CE">
        <w:rPr>
          <w:rFonts w:ascii="Arial" w:hAnsi="Arial" w:cs="Arial"/>
          <w:sz w:val="24"/>
          <w:szCs w:val="24"/>
        </w:rPr>
        <w:t>Próximo orador, pelo horário do Grande Expediente, Deputado Ricardo Arruda, que também terá uma homenagem.</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DEPUTADO RICARDO ARRUDA (PL): </w:t>
      </w:r>
      <w:r w:rsidRPr="00BE20CE">
        <w:rPr>
          <w:rFonts w:ascii="Arial" w:hAnsi="Arial" w:cs="Arial"/>
          <w:sz w:val="24"/>
          <w:szCs w:val="24"/>
        </w:rPr>
        <w:t xml:space="preserve">Senhora Presidente, colegas Deputadas, Deputados e todos que nos acompanham aqui na </w:t>
      </w:r>
      <w:r w:rsidRPr="00BE20CE">
        <w:rPr>
          <w:rFonts w:ascii="Arial" w:hAnsi="Arial" w:cs="Arial"/>
          <w:i/>
          <w:sz w:val="24"/>
          <w:szCs w:val="24"/>
        </w:rPr>
        <w:t>TV Assembleia</w:t>
      </w:r>
      <w:r w:rsidRPr="00BE20CE">
        <w:rPr>
          <w:rFonts w:ascii="Arial" w:hAnsi="Arial" w:cs="Arial"/>
          <w:sz w:val="24"/>
          <w:szCs w:val="24"/>
        </w:rPr>
        <w:t>. Hoje também vou usar este tempo para prestar uma homenagem à equipe vencedora do título mundial de punhobol. Vamos lá então. Hoje é um dia de imenso orgulho para o Brasil, em especial para o nosso Estado do Paraná. Estamos reunidos nes</w:t>
      </w:r>
      <w:r w:rsidR="00683CCD">
        <w:rPr>
          <w:rFonts w:ascii="Arial" w:hAnsi="Arial" w:cs="Arial"/>
          <w:sz w:val="24"/>
          <w:szCs w:val="24"/>
        </w:rPr>
        <w:t>t</w:t>
      </w:r>
      <w:r w:rsidRPr="00BE20CE">
        <w:rPr>
          <w:rFonts w:ascii="Arial" w:hAnsi="Arial" w:cs="Arial"/>
          <w:sz w:val="24"/>
          <w:szCs w:val="24"/>
        </w:rPr>
        <w:t xml:space="preserve">a Casa de Leis para celebrar uma conquista que enche de alegria o esporte nacional: a vitória das seleções brasileiras masculina e feminina de punhobol, campeãs mundiais no </w:t>
      </w:r>
      <w:r w:rsidRPr="00BE20CE">
        <w:rPr>
          <w:rFonts w:ascii="Arial" w:hAnsi="Arial" w:cs="Arial"/>
          <w:i/>
          <w:sz w:val="24"/>
          <w:szCs w:val="24"/>
        </w:rPr>
        <w:t>World Games 2025</w:t>
      </w:r>
      <w:r w:rsidRPr="00BE20CE">
        <w:rPr>
          <w:rFonts w:ascii="Arial" w:hAnsi="Arial" w:cs="Arial"/>
          <w:sz w:val="24"/>
          <w:szCs w:val="24"/>
        </w:rPr>
        <w:t xml:space="preserve">, realizados em Chengdu, na China. A Assembleia </w:t>
      </w:r>
      <w:r w:rsidRPr="00BE20CE">
        <w:rPr>
          <w:rFonts w:ascii="Arial" w:hAnsi="Arial" w:cs="Arial"/>
          <w:sz w:val="24"/>
          <w:szCs w:val="24"/>
        </w:rPr>
        <w:lastRenderedPageBreak/>
        <w:t xml:space="preserve">Legislativa do Estado do Paraná tem a honra de conceder uma Menção Honrosa a esses atletas que elevaram o nome do Brasil e do Paraná ao mais alto lugar do pódio mundial. Essas seleções demonstraram, dentro e fora do campo, o poder do trabalho em equipe, da disciplina, da superação e do amor à camisa verde e amarela. Os </w:t>
      </w:r>
      <w:r w:rsidRPr="00BE20CE">
        <w:rPr>
          <w:rFonts w:ascii="Arial" w:hAnsi="Arial" w:cs="Arial"/>
          <w:i/>
          <w:sz w:val="24"/>
          <w:szCs w:val="24"/>
        </w:rPr>
        <w:t>World Games</w:t>
      </w:r>
      <w:r w:rsidRPr="00BE20CE">
        <w:rPr>
          <w:rFonts w:ascii="Arial" w:hAnsi="Arial" w:cs="Arial"/>
          <w:sz w:val="24"/>
          <w:szCs w:val="24"/>
        </w:rPr>
        <w:t xml:space="preserve">, conhecidos como Jogos Mundiais, são um dos maiores eventos multiesportivos do planeta. Criados em 1981, têm como propósito dar visibilidade a esportes de alta </w:t>
      </w:r>
      <w:r w:rsidRPr="00BE20CE">
        <w:rPr>
          <w:rFonts w:ascii="Arial" w:hAnsi="Arial" w:cs="Arial"/>
          <w:i/>
          <w:sz w:val="24"/>
          <w:szCs w:val="24"/>
        </w:rPr>
        <w:t>performance</w:t>
      </w:r>
      <w:r w:rsidRPr="00BE20CE">
        <w:rPr>
          <w:rFonts w:ascii="Arial" w:hAnsi="Arial" w:cs="Arial"/>
          <w:sz w:val="24"/>
          <w:szCs w:val="24"/>
        </w:rPr>
        <w:t xml:space="preserve"> que ainda não fazem parte dos Jogos Olímpicos, mas que possuem grande valor</w:t>
      </w:r>
      <w:r w:rsidRPr="00BE20CE">
        <w:rPr>
          <w:rFonts w:ascii="Arial" w:hAnsi="Arial" w:cs="Arial"/>
          <w:color w:val="000000"/>
          <w:sz w:val="24"/>
          <w:szCs w:val="24"/>
        </w:rPr>
        <w:t xml:space="preserve"> competitivo e cultural. A edição de 2025 reuniu cerca de 5 mil atletas e autoridades de mais de 100 países em uma celebração que distribuiu 253 medalhas em 34 modalidades, incluindo o punhobol, o muay-thai, o </w:t>
      </w:r>
      <w:r w:rsidRPr="00BE20CE">
        <w:rPr>
          <w:rFonts w:ascii="Arial" w:hAnsi="Arial" w:cs="Arial"/>
          <w:i/>
          <w:color w:val="000000"/>
          <w:sz w:val="24"/>
          <w:szCs w:val="24"/>
        </w:rPr>
        <w:t>parkour</w:t>
      </w:r>
      <w:r w:rsidRPr="00BE20CE">
        <w:rPr>
          <w:rFonts w:ascii="Arial" w:hAnsi="Arial" w:cs="Arial"/>
          <w:color w:val="000000"/>
          <w:sz w:val="24"/>
          <w:szCs w:val="24"/>
        </w:rPr>
        <w:t xml:space="preserve">, o </w:t>
      </w:r>
      <w:r w:rsidRPr="00BE20CE">
        <w:rPr>
          <w:rFonts w:ascii="Arial" w:hAnsi="Arial" w:cs="Arial"/>
          <w:i/>
          <w:color w:val="000000"/>
          <w:sz w:val="24"/>
          <w:szCs w:val="24"/>
        </w:rPr>
        <w:t>flag football</w:t>
      </w:r>
      <w:r w:rsidRPr="00BE20CE">
        <w:rPr>
          <w:rFonts w:ascii="Arial" w:hAnsi="Arial" w:cs="Arial"/>
          <w:color w:val="000000"/>
          <w:sz w:val="24"/>
          <w:szCs w:val="24"/>
        </w:rPr>
        <w:t xml:space="preserve">, entre outros. O lema dos Jogos – </w:t>
      </w:r>
      <w:r w:rsidRPr="00BE20CE">
        <w:rPr>
          <w:rFonts w:ascii="Arial" w:hAnsi="Arial" w:cs="Arial"/>
          <w:i/>
          <w:iCs/>
          <w:color w:val="000000"/>
          <w:sz w:val="24"/>
          <w:szCs w:val="24"/>
        </w:rPr>
        <w:t xml:space="preserve">Esportes sem Limites, Maravilhas Incontáveis – </w:t>
      </w:r>
      <w:r w:rsidRPr="00BE20CE">
        <w:rPr>
          <w:rFonts w:ascii="Arial" w:hAnsi="Arial" w:cs="Arial"/>
          <w:color w:val="000000"/>
          <w:sz w:val="24"/>
          <w:szCs w:val="24"/>
        </w:rPr>
        <w:t xml:space="preserve">traduz o espírito dessa competição que valoriza o talento, a dedicação e o intercâmbio entre as nações. Mais uma vez, o Brasil brilhou com excelência, mostrando que o talento, a garra e o coração do atleta brasileiro não têm fronteiras. Para nós, paranaenses, o orgulho é ainda maior. Temos o privilégio de ver entre os campeões quatro atletas do nosso Estado, que, com muito empenho e amor ao esporte, representaram o Paraná e o Brasil com brilhantismo: Cecília Jaques, Thomas Suffert, Cristiane Huaska e Mateus D’agostin. Estão todos aqui, em pé. Parabéns a vocês! A presença destes atletas é motivo de imensa alegria para simbolizar o potencial esportivo do nosso Estado e o exemplo de jovens que respiram as novas gerações. Também registramos com grande satisfação a presença nesta solenidade do Presidente da Confederação Brasileira de Desportos Terrestres – CBDT, Sr. Julio Ebert, cuja liderança tem sido fundamental para o fortalecimento e a valorização do punhobol no Brasil. O Sr. Julio representa não apenas a direção da Confederação, mas toda uma rede de trabalho dedicada a promover o crescimento do esporte e o reconhecimento de nossos atletas em nível mundial. Esta menção honrosa é, portanto, mais do que uma homenagem, é um ato de reconhecimento a quem honra o nosso Estado e o nosso País com esforço, </w:t>
      </w:r>
      <w:r w:rsidRPr="00BE20CE">
        <w:rPr>
          <w:rFonts w:ascii="Arial" w:hAnsi="Arial" w:cs="Arial"/>
          <w:color w:val="000000"/>
          <w:sz w:val="24"/>
          <w:szCs w:val="24"/>
        </w:rPr>
        <w:lastRenderedPageBreak/>
        <w:t>talento e amor ao esporte, e também um chamado à valorização do esporte brasileiro, especialmente das modalidades que, como o punhobol, crescem com base no comprometimento e na paixão de seus atletas e dirigentes. Que essa conquista sirva de exemplo e motivação; que o punhobol siga crescendo, ganhando visibilidade e levando o nome no Paraná e do Brasil ainda mais longe. Em nome da Assembleia Legislativa do Estado do Paraná, os nossos parabéns e o nosso muito obrigado às seleções brasileiras de punhobol e à Confederação Brasileira de Desportos Terrestres. Vocês são motivo de orgulho para o Paraná e para o Brasil. Meu muito obrigado. Vou pedir uma salva de palmas a vocês. (Aplausos.) Por hoje é isso, Presidente. Ah, não deu para passar o videozinho? Ou já passaram? Deixamos um vídeo deles jogando aí! O que houve? O vídeo está aí, nós entregamos aí.</w:t>
      </w:r>
    </w:p>
    <w:p w:rsidR="003017F9" w:rsidRPr="00BE20CE" w:rsidRDefault="003017F9" w:rsidP="00BE20CE">
      <w:pPr>
        <w:pStyle w:val="Corpodetexto"/>
        <w:spacing w:before="100" w:beforeAutospacing="1" w:after="100" w:afterAutospacing="1"/>
        <w:rPr>
          <w:sz w:val="24"/>
          <w:szCs w:val="24"/>
        </w:rPr>
      </w:pPr>
      <w:r w:rsidRPr="00BE20CE">
        <w:rPr>
          <w:b/>
          <w:bCs/>
          <w:color w:val="000000"/>
          <w:sz w:val="24"/>
          <w:szCs w:val="24"/>
        </w:rPr>
        <w:t xml:space="preserve">SR.ª PRESIDENTE (Deputada Flávia Francischini – União): </w:t>
      </w:r>
      <w:r w:rsidRPr="00BE20CE">
        <w:rPr>
          <w:color w:val="000000"/>
          <w:sz w:val="24"/>
          <w:szCs w:val="24"/>
        </w:rPr>
        <w:t>Estou recebendo agora a informação. Eu não tinha conhecimento desse vídeo, mas acho que não foi autorizado. Tenho que verificar.</w:t>
      </w:r>
    </w:p>
    <w:p w:rsidR="003017F9" w:rsidRPr="00BE20CE" w:rsidRDefault="003017F9" w:rsidP="00BE20CE">
      <w:pPr>
        <w:pStyle w:val="Corpodetexto"/>
        <w:spacing w:before="100" w:beforeAutospacing="1" w:after="100" w:afterAutospacing="1"/>
        <w:rPr>
          <w:sz w:val="24"/>
          <w:szCs w:val="24"/>
        </w:rPr>
      </w:pPr>
      <w:r w:rsidRPr="00BE20CE">
        <w:rPr>
          <w:b/>
          <w:bCs/>
          <w:color w:val="000000"/>
          <w:sz w:val="24"/>
          <w:szCs w:val="24"/>
        </w:rPr>
        <w:t xml:space="preserve">DEPUTADO RICARDO ARRUDA (PL): </w:t>
      </w:r>
      <w:r w:rsidRPr="00BE20CE">
        <w:rPr>
          <w:color w:val="000000"/>
          <w:sz w:val="24"/>
          <w:szCs w:val="24"/>
        </w:rPr>
        <w:t>Sempre é autorizado vídeo de esporte. Quem não vai autorizar um vídeo de esporte? Outro dia a Deputada Mara apresentou um vídeo dela aqui, um programa dela. Esta Casa tem que ter mais atenção e respeito aos atletas brasileiros. Vou pedir isso, por favor.</w:t>
      </w:r>
    </w:p>
    <w:p w:rsidR="003017F9" w:rsidRPr="00BE20CE" w:rsidRDefault="003017F9" w:rsidP="00BE20CE">
      <w:pPr>
        <w:pStyle w:val="Corpodetexto"/>
        <w:spacing w:before="100" w:beforeAutospacing="1" w:after="100" w:afterAutospacing="1"/>
        <w:rPr>
          <w:sz w:val="24"/>
          <w:szCs w:val="24"/>
        </w:rPr>
      </w:pPr>
      <w:r w:rsidRPr="00BE20CE">
        <w:rPr>
          <w:b/>
          <w:bCs/>
          <w:color w:val="000000"/>
          <w:sz w:val="24"/>
          <w:szCs w:val="24"/>
        </w:rPr>
        <w:t xml:space="preserve">SR.ª PRESIDENTE (Deputada Flávia Francischini – União): </w:t>
      </w:r>
      <w:r w:rsidRPr="00BE20CE">
        <w:rPr>
          <w:color w:val="000000"/>
          <w:sz w:val="24"/>
          <w:szCs w:val="24"/>
        </w:rPr>
        <w:t>Com toda a certeza.</w:t>
      </w:r>
    </w:p>
    <w:p w:rsidR="003017F9" w:rsidRPr="00BE20CE" w:rsidRDefault="003017F9" w:rsidP="00BE20CE">
      <w:pPr>
        <w:pStyle w:val="Corpodetexto"/>
        <w:spacing w:before="100" w:beforeAutospacing="1" w:after="100" w:afterAutospacing="1"/>
        <w:rPr>
          <w:sz w:val="24"/>
          <w:szCs w:val="24"/>
        </w:rPr>
      </w:pPr>
      <w:r w:rsidRPr="00BE20CE">
        <w:rPr>
          <w:b/>
          <w:bCs/>
          <w:color w:val="000000"/>
          <w:sz w:val="24"/>
          <w:szCs w:val="24"/>
        </w:rPr>
        <w:t xml:space="preserve">DEPUTADO RICARDO ARRUDA (PL): </w:t>
      </w:r>
      <w:r w:rsidRPr="00BE20CE">
        <w:rPr>
          <w:color w:val="000000"/>
          <w:sz w:val="24"/>
          <w:szCs w:val="24"/>
        </w:rPr>
        <w:t>Vou pedir isso, por favor, porque foi entregue, foi pedido e deveria ter passado. Lamento muito esta falha da Assembleia e peço desculpas aos atletas.</w:t>
      </w:r>
    </w:p>
    <w:p w:rsidR="003017F9" w:rsidRPr="00BE20CE" w:rsidRDefault="003017F9" w:rsidP="00BE20CE">
      <w:pPr>
        <w:pStyle w:val="Corpodetexto"/>
        <w:spacing w:before="100" w:beforeAutospacing="1" w:after="100" w:afterAutospacing="1"/>
        <w:rPr>
          <w:sz w:val="24"/>
          <w:szCs w:val="24"/>
        </w:rPr>
      </w:pPr>
      <w:r w:rsidRPr="00BE20CE">
        <w:rPr>
          <w:b/>
          <w:bCs/>
          <w:color w:val="000000"/>
          <w:sz w:val="24"/>
          <w:szCs w:val="24"/>
        </w:rPr>
        <w:lastRenderedPageBreak/>
        <w:t>SR.ª PRESIDENTE (Deputada Flávia Francischini – União):</w:t>
      </w:r>
      <w:r w:rsidRPr="00BE20CE">
        <w:rPr>
          <w:color w:val="000000"/>
          <w:sz w:val="24"/>
          <w:szCs w:val="24"/>
        </w:rPr>
        <w:t xml:space="preserve"> Também lamento muito, Deputado, e vou verificar o que aconteceu. Como eu disse ao senhor, não tinha conhecimento disso. Vou verificar.</w:t>
      </w:r>
    </w:p>
    <w:p w:rsidR="003017F9" w:rsidRPr="00BE20CE" w:rsidRDefault="003017F9" w:rsidP="00BE20CE">
      <w:pPr>
        <w:pStyle w:val="Corpodetexto"/>
        <w:spacing w:before="100" w:beforeAutospacing="1" w:after="100" w:afterAutospacing="1"/>
        <w:rPr>
          <w:sz w:val="24"/>
          <w:szCs w:val="24"/>
        </w:rPr>
      </w:pPr>
      <w:r w:rsidRPr="00BE20CE">
        <w:rPr>
          <w:b/>
          <w:bCs/>
          <w:color w:val="000000"/>
          <w:sz w:val="24"/>
          <w:szCs w:val="24"/>
        </w:rPr>
        <w:t>DEPUTADO RICARDO ARRUDA (PL):</w:t>
      </w:r>
      <w:r w:rsidRPr="00BE20CE">
        <w:rPr>
          <w:color w:val="000000"/>
          <w:sz w:val="24"/>
          <w:szCs w:val="24"/>
        </w:rPr>
        <w:t xml:space="preserve"> Foi avisado à Mesa Diretora. O meu assessor entregou aqui o vídeo, sim. Tinham autorizado. Não sei quem foi que desautorizou. Estava até esperando o Alexandre Curi e vou notificar isso a ele, porque isso é uma falta de respeito ao Deputado e aos atletas que aqui vieram, que são vencedores de título mundial e esta Casa jamais poderia cometer esse erro. Lamento demais a ação, a atitude da Assembleia.</w:t>
      </w:r>
    </w:p>
    <w:p w:rsidR="003017F9" w:rsidRPr="00BE20CE" w:rsidRDefault="003017F9" w:rsidP="00BE20CE">
      <w:pPr>
        <w:pStyle w:val="Corpodetexto"/>
        <w:spacing w:before="100" w:beforeAutospacing="1" w:after="100" w:afterAutospacing="1"/>
        <w:rPr>
          <w:sz w:val="24"/>
          <w:szCs w:val="24"/>
        </w:rPr>
      </w:pPr>
      <w:r w:rsidRPr="00BE20CE">
        <w:rPr>
          <w:b/>
          <w:bCs/>
          <w:color w:val="000000"/>
          <w:sz w:val="24"/>
          <w:szCs w:val="24"/>
        </w:rPr>
        <w:t xml:space="preserve">SR.ª PRESIDENTE (Deputada Flávia Francischini – União): </w:t>
      </w:r>
      <w:r w:rsidRPr="00BE20CE">
        <w:rPr>
          <w:color w:val="000000"/>
          <w:sz w:val="24"/>
          <w:szCs w:val="24"/>
        </w:rPr>
        <w:t>Ok. Voltamos ao Pequeno Expediente. Próximo orador: Deputado Reichembach. Peço ao 1.º Secretário que leia a Mensagem do Governo que acabou de chegar.</w:t>
      </w:r>
    </w:p>
    <w:p w:rsidR="003017F9" w:rsidRDefault="003017F9" w:rsidP="00BE20CE">
      <w:pPr>
        <w:pStyle w:val="Corpodetexto"/>
        <w:spacing w:before="100" w:beforeAutospacing="1" w:after="100" w:afterAutospacing="1"/>
        <w:rPr>
          <w:color w:val="000000"/>
          <w:sz w:val="24"/>
          <w:szCs w:val="24"/>
        </w:rPr>
      </w:pPr>
      <w:r w:rsidRPr="00BE20CE">
        <w:rPr>
          <w:b/>
          <w:bCs/>
          <w:color w:val="000000"/>
          <w:sz w:val="24"/>
          <w:szCs w:val="24"/>
        </w:rPr>
        <w:t xml:space="preserve">SR. 1.º </w:t>
      </w:r>
      <w:r w:rsidRPr="006F08CD">
        <w:rPr>
          <w:b/>
          <w:bCs/>
          <w:color w:val="000000"/>
          <w:sz w:val="24"/>
          <w:szCs w:val="24"/>
        </w:rPr>
        <w:t xml:space="preserve">SECRETÁRIO (Deputado Tercilio Turini – MDB): </w:t>
      </w:r>
      <w:r w:rsidRPr="006F08CD">
        <w:rPr>
          <w:color w:val="000000"/>
          <w:sz w:val="24"/>
          <w:szCs w:val="24"/>
        </w:rPr>
        <w:t>Mensagem n.º 127/2025</w:t>
      </w:r>
      <w:r w:rsidR="006F08CD" w:rsidRPr="006F08CD">
        <w:rPr>
          <w:color w:val="000000"/>
          <w:sz w:val="24"/>
          <w:szCs w:val="24"/>
        </w:rPr>
        <w:t xml:space="preserve"> do Governador,</w:t>
      </w:r>
      <w:r w:rsidRPr="006F08CD">
        <w:rPr>
          <w:color w:val="000000"/>
          <w:sz w:val="24"/>
          <w:szCs w:val="24"/>
        </w:rPr>
        <w:t xml:space="preserve"> encaminhando Projeto de Lei </w:t>
      </w:r>
      <w:r w:rsidR="006F08CD" w:rsidRPr="006F08CD">
        <w:rPr>
          <w:b/>
          <w:color w:val="000000"/>
          <w:sz w:val="24"/>
          <w:szCs w:val="24"/>
        </w:rPr>
        <w:t>(</w:t>
      </w:r>
      <w:r w:rsidR="006F08CD" w:rsidRPr="006F08CD">
        <w:rPr>
          <w:b/>
          <w:color w:val="000000"/>
          <w:sz w:val="24"/>
          <w:szCs w:val="24"/>
          <w:u w:val="single"/>
        </w:rPr>
        <w:t>autuado sob o n.º 938/2025</w:t>
      </w:r>
      <w:r w:rsidR="006F08CD" w:rsidRPr="006F08CD">
        <w:rPr>
          <w:b/>
          <w:color w:val="000000"/>
          <w:sz w:val="24"/>
          <w:szCs w:val="24"/>
        </w:rPr>
        <w:t xml:space="preserve">) </w:t>
      </w:r>
      <w:r w:rsidRPr="006F08CD">
        <w:rPr>
          <w:color w:val="000000"/>
          <w:sz w:val="24"/>
          <w:szCs w:val="24"/>
        </w:rPr>
        <w:t>que autoriza o Poder Executivo a efetuar a permuta dos imóveis que especifica. Era isso, Sr.ª Presidente.</w:t>
      </w:r>
    </w:p>
    <w:p w:rsidR="003017F9" w:rsidRPr="00BE20CE" w:rsidRDefault="003017F9" w:rsidP="00BE20CE">
      <w:pPr>
        <w:pStyle w:val="Corpodetexto"/>
        <w:spacing w:before="100" w:beforeAutospacing="1" w:after="100" w:afterAutospacing="1"/>
        <w:rPr>
          <w:sz w:val="24"/>
          <w:szCs w:val="24"/>
        </w:rPr>
      </w:pPr>
      <w:r w:rsidRPr="00BE20CE">
        <w:rPr>
          <w:b/>
          <w:bCs/>
          <w:color w:val="000000"/>
          <w:sz w:val="24"/>
          <w:szCs w:val="24"/>
        </w:rPr>
        <w:t xml:space="preserve">SR.ª PRESIDENTE (Deputada Flávia Francischini – União): </w:t>
      </w:r>
      <w:r w:rsidRPr="00BE20CE">
        <w:rPr>
          <w:color w:val="000000"/>
          <w:sz w:val="24"/>
          <w:szCs w:val="24"/>
        </w:rPr>
        <w:t>Só para registrar, Deputado Arruda, acabei de receber informações aqui que foi registrado na sexta-feira esse pedido para passar o vídeo, mas, segundo orientações da Presidência, não é mais autorizado a ser passado esse tipo de vídeo, de imagem. Então, só deixar aqui as nossas escusas por parte da Presidência e dizer que realmente estamos seguindo o Regimento e as ordens que são dadas aqui dentro da Casa Legislativa. Por gentileza, som para o Deputado Reichembach.</w:t>
      </w:r>
    </w:p>
    <w:p w:rsidR="003017F9" w:rsidRPr="00BE20CE" w:rsidRDefault="003017F9" w:rsidP="00BE20CE">
      <w:pPr>
        <w:pStyle w:val="Corpodetexto"/>
        <w:spacing w:before="100" w:beforeAutospacing="1" w:after="100" w:afterAutospacing="1"/>
        <w:rPr>
          <w:color w:val="000000"/>
          <w:sz w:val="24"/>
          <w:szCs w:val="24"/>
        </w:rPr>
      </w:pPr>
      <w:r w:rsidRPr="00BE20CE">
        <w:rPr>
          <w:b/>
          <w:bCs/>
          <w:color w:val="000000"/>
          <w:sz w:val="24"/>
          <w:szCs w:val="24"/>
        </w:rPr>
        <w:t xml:space="preserve">DEPUTADO REICHEMBACH (PSD): </w:t>
      </w:r>
      <w:r w:rsidRPr="00BE20CE">
        <w:rPr>
          <w:color w:val="000000"/>
          <w:sz w:val="24"/>
          <w:szCs w:val="24"/>
        </w:rPr>
        <w:t>Por favor, preciso restabelecer o tempo.</w:t>
      </w:r>
    </w:p>
    <w:p w:rsidR="003017F9" w:rsidRPr="00BE20CE" w:rsidRDefault="003017F9" w:rsidP="00BE20CE">
      <w:pPr>
        <w:pStyle w:val="Corpodetexto"/>
        <w:spacing w:before="100" w:beforeAutospacing="1" w:after="100" w:afterAutospacing="1"/>
        <w:rPr>
          <w:color w:val="000000"/>
          <w:sz w:val="24"/>
          <w:szCs w:val="24"/>
        </w:rPr>
      </w:pPr>
      <w:r w:rsidRPr="00BE20CE">
        <w:rPr>
          <w:b/>
          <w:bCs/>
          <w:color w:val="000000"/>
          <w:sz w:val="24"/>
          <w:szCs w:val="24"/>
        </w:rPr>
        <w:t>SR.ª PRESIDENTE (Deputada Flávia Francischini – União):</w:t>
      </w:r>
      <w:r w:rsidRPr="00BE20CE">
        <w:rPr>
          <w:bCs/>
          <w:color w:val="000000"/>
          <w:sz w:val="24"/>
          <w:szCs w:val="24"/>
        </w:rPr>
        <w:t xml:space="preserve"> Será, com certeza.</w:t>
      </w:r>
    </w:p>
    <w:p w:rsidR="003017F9" w:rsidRPr="00BE20CE" w:rsidRDefault="003017F9" w:rsidP="00BE20CE">
      <w:pPr>
        <w:pStyle w:val="Corpodetexto"/>
        <w:spacing w:before="100" w:beforeAutospacing="1" w:after="100" w:afterAutospacing="1"/>
        <w:rPr>
          <w:sz w:val="24"/>
          <w:szCs w:val="24"/>
        </w:rPr>
      </w:pPr>
      <w:r w:rsidRPr="00BE20CE">
        <w:rPr>
          <w:b/>
          <w:bCs/>
          <w:color w:val="000000"/>
          <w:sz w:val="24"/>
          <w:szCs w:val="24"/>
        </w:rPr>
        <w:lastRenderedPageBreak/>
        <w:t xml:space="preserve">DEPUTADO REICHEMBACH (PSD): </w:t>
      </w:r>
      <w:r w:rsidRPr="00BE20CE">
        <w:rPr>
          <w:color w:val="000000"/>
          <w:sz w:val="24"/>
          <w:szCs w:val="24"/>
        </w:rPr>
        <w:t xml:space="preserve">Quero cumprimentar todas as Deputadas e Deputados, os atletas aqui presentes, que foram homenageados pelo Deputado Ricardo Arruda; a paratleta Edileusa, homenageada pela Deputada Cloara, que realmente nos emocionou pelas frases especialmente citadas aqui na Assembleia. Cumprimentar professores e estudantes que nos honram com as suas presenças e o público do Paraná que nos acompanha. Presidente Flávia, quero fazer uma referência à Audiência Pública importantíssima que vai acontecer amanhã neste Plenário aqui da Assembleia Legislativa, em relação ao leite. Porque está havendo uma apreensão – uma angústia – dos produtores pela queda do preço, e realmente muitos pequenos produtores estão trabalhando no “vermelho”. Tanto é que estamos sentindo que haverá amanhã uma mobilização bastante grande de várias regiões do Paraná quando este Plenário, a partir das 9 horas, deverá estar lotado, porque a preocupação é grande, o preço começou a cair no inverno, ao contrário do que acontece em outros anos. Em pleno inverno, quando diminui a produção e aumenta o custo, naturalmente o preço deve aumentar e é o que acontecia nos anos anteriores. Neste ano, o preço caiu e continua caindo agora que veio a primavera e aumentou a produção, pelo aumento da pastagem, e realmente está uma situação insustentável. Amanhã, estarão aqui várias lideranças do Paraná, vários Deputados estão participando da organização, o Deputado Corti, a Deputada Luciana, também participação do Deputado Lemos, do Deputado Adão Litro e de tantos outros Deputados que estão ligados a essa causa em função de estarem em regiões produtoras. Então, reforçar o convite, não somente aos Deputados, mas especialmente aos produtores, às entidades ligadas à atividade, que possam estar aqui para analisarmos essa crise, discutindo possíveis encaminhamentos para tentar ajudar. Existem caminhos apontados, existem sugestões que amanhã, com certeza, serão trazidos à discussão e encaminhamentos importantes serão feitos. Também quero fazer referência a um problema que vem acontecendo – os Deputados do Sudeste têm acompanhado – na rodovia 182, que passa por Manfrinópolis, pela grande quantidade de acidentes </w:t>
      </w:r>
      <w:r w:rsidRPr="00BE20CE">
        <w:rPr>
          <w:color w:val="000000"/>
          <w:sz w:val="24"/>
          <w:szCs w:val="24"/>
        </w:rPr>
        <w:lastRenderedPageBreak/>
        <w:t>que ali têm acontecido, inclusive muitos acidentes fatais, acidentes com caminhões, o que agravava a situação. Na sexta-feira passada, aconteceu um protesto dos moradores de Manfrinópolis pedindo reforço naquele trecho, reforço na sinalização, nas barreiras, que possam realmente limitar bastante essa movimentação do trânsito para gerar mais segurança. O problema é agravado ali porque, no trevo que dá acesso a Manfrinópolis e dá acesso a Salgado Filho, quando os caminhoneiros ali chegam – caminhoneiros que não conhecem a região, considerando que está mais próximo à fronteira –, nesse caminho que passa por Manfrinópolis e Salgado Filho, a rodovia é incompatível, mas o GPS – o aplicativo – mostra o caminho por ali e os caminhoneiros seguem por aquele caminho, que não é o ideal. O ideal é seguir por Realeza em direção a Capanema, para chegar até a fronteira. Então isso, com certeza, tem gerado um movimento acima daquilo que a rodovia está preparada. Pessoas que não conhecem a região... Muitas vezes, não sabem da região íngreme que é, realmente muito acidentada, com curvas muito acentuadas, e isso tem surpreendido muitos caminhoneiros ou outros motoristas de automóveis, que têm ali sofrido acidentes e, quando se trata de caminhão especialmente, têm colocado em risco a população da cidade de Manfrinópolis, porque muitos caminhões já foram parar dentro da cidade, atravessaram em alta velocidade, o que tem realmente amedrontado. (É retirado o som.)</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sz w:val="24"/>
          <w:szCs w:val="24"/>
        </w:rPr>
      </w:pPr>
      <w:r w:rsidRPr="00BE20CE">
        <w:rPr>
          <w:rFonts w:ascii="Arial" w:hAnsi="Arial" w:cs="Arial"/>
          <w:b/>
          <w:bCs/>
          <w:color w:val="000000"/>
          <w:sz w:val="24"/>
          <w:szCs w:val="24"/>
        </w:rPr>
        <w:t>SR.ª PRESIDENTE (Deputada Flávia Francischini – União):</w:t>
      </w:r>
      <w:r w:rsidRPr="00BE20CE">
        <w:rPr>
          <w:rFonts w:ascii="Arial" w:hAnsi="Arial" w:cs="Arial"/>
          <w:color w:val="000000"/>
          <w:sz w:val="24"/>
          <w:szCs w:val="24"/>
        </w:rPr>
        <w:t xml:space="preserve"> Um minuto para concluir, Deputado.</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sz w:val="24"/>
          <w:szCs w:val="24"/>
        </w:rPr>
      </w:pPr>
      <w:r w:rsidRPr="00BE20CE">
        <w:rPr>
          <w:rFonts w:ascii="Arial" w:hAnsi="Arial" w:cs="Arial"/>
          <w:b/>
          <w:bCs/>
          <w:color w:val="000000"/>
          <w:sz w:val="24"/>
          <w:szCs w:val="24"/>
        </w:rPr>
        <w:t>DEPUTADO REICHEMBACH (PSD):</w:t>
      </w:r>
      <w:r w:rsidRPr="00BE20CE">
        <w:rPr>
          <w:rFonts w:ascii="Arial" w:hAnsi="Arial" w:cs="Arial"/>
          <w:color w:val="000000"/>
          <w:sz w:val="24"/>
          <w:szCs w:val="24"/>
        </w:rPr>
        <w:t xml:space="preserve"> Para concluir, Presidente. Hoje pela manhã, falei com o Diretor do DER, o Furiatti; nos próximos dias, faremos uma reunião para discutir esse assunto. Também protocolei nesta Sessão um Requerimento ao Diretor do DER e também ao Secretário de Infraestrutura, Sandro Alex, alertando e pedindo apoio nessa situação. Reconhecer que já aconteceram reforços importantes na sinalização, algumas atitudes já foram </w:t>
      </w:r>
      <w:r w:rsidRPr="00BE20CE">
        <w:rPr>
          <w:rFonts w:ascii="Arial" w:hAnsi="Arial" w:cs="Arial"/>
          <w:color w:val="000000"/>
          <w:sz w:val="24"/>
          <w:szCs w:val="24"/>
        </w:rPr>
        <w:lastRenderedPageBreak/>
        <w:t>tomadas, mas, no entendimento das lideranças – no entendimento da administração municipal do Prefeito Amarildo, que teve contato conosco também, bem como na administração anterior da Prefeita Fátima – então, sabem que aconteceram avanços, mas precisamos reforçar mais a sinalização para aumentar a segurança naquele trecho. Muito obrigado.</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sz w:val="24"/>
          <w:szCs w:val="24"/>
        </w:rPr>
      </w:pPr>
      <w:r w:rsidRPr="00BE20CE">
        <w:rPr>
          <w:rFonts w:ascii="Arial" w:hAnsi="Arial" w:cs="Arial"/>
          <w:b/>
          <w:bCs/>
          <w:color w:val="000000"/>
          <w:sz w:val="24"/>
          <w:szCs w:val="24"/>
        </w:rPr>
        <w:t xml:space="preserve">SR.ª PRESIDENTE (Deputada Flávia Francischini – União): </w:t>
      </w:r>
      <w:r w:rsidRPr="00BE20CE">
        <w:rPr>
          <w:rFonts w:ascii="Arial" w:hAnsi="Arial" w:cs="Arial"/>
          <w:color w:val="000000"/>
          <w:sz w:val="24"/>
          <w:szCs w:val="24"/>
        </w:rPr>
        <w:t>Passamos ao Horário das Lideranças. Primeiro orador: Deputado Delegado Tito Barichello.</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color w:val="000000"/>
          <w:sz w:val="24"/>
          <w:szCs w:val="24"/>
        </w:rPr>
      </w:pPr>
      <w:r w:rsidRPr="00BE20CE">
        <w:rPr>
          <w:rFonts w:ascii="Arial" w:hAnsi="Arial" w:cs="Arial"/>
          <w:b/>
          <w:bCs/>
          <w:color w:val="000000"/>
          <w:sz w:val="24"/>
          <w:szCs w:val="24"/>
        </w:rPr>
        <w:t xml:space="preserve">DEPUTADO DELEGADO TITO BARICHELLO (UNIÃO): </w:t>
      </w:r>
      <w:r w:rsidRPr="00BE20CE">
        <w:rPr>
          <w:rFonts w:ascii="Arial" w:hAnsi="Arial" w:cs="Arial"/>
          <w:color w:val="000000"/>
          <w:sz w:val="24"/>
          <w:szCs w:val="24"/>
        </w:rPr>
        <w:t>Quero inicialmente cumprimentar o Ex.</w:t>
      </w:r>
      <w:r w:rsidRPr="00BE20CE">
        <w:rPr>
          <w:rFonts w:ascii="Arial" w:hAnsi="Arial" w:cs="Arial"/>
          <w:color w:val="000000"/>
          <w:sz w:val="24"/>
          <w:szCs w:val="24"/>
          <w:vertAlign w:val="superscript"/>
        </w:rPr>
        <w:t>mo</w:t>
      </w:r>
      <w:r w:rsidRPr="00BE20CE">
        <w:rPr>
          <w:rFonts w:ascii="Arial" w:hAnsi="Arial" w:cs="Arial"/>
          <w:color w:val="000000"/>
          <w:sz w:val="24"/>
          <w:szCs w:val="24"/>
        </w:rPr>
        <w:t xml:space="preserve"> Presidente da Assembleia Legislativa do Estado do Paraná. Cumprimento o Líder do Governo, o Líder da Oposição, os caros colegas Deputados Estaduais. Quero cumprimentar os alunos do Colégio Positivo, do Ensino Médio, que aqui se encontram, meus parabéns, convido-os para visitar o Gabinete do Delegado Xerifão. Também quero cumprimentar os membros da Associação dos Técnicos do Judiciário que se fazem aqui presentes, contem com o meu apoio incondicional. Senhores, utilizo a palavra hoje aqui em duas situações diversas. A primeira delas é honrar aqueles que merecem honra. Vivemos em uma sociedade onde impera a paz, mas será que essa paz acontece de forma aleatória ou tem pessoas trabalhando e se arriscando por nós, Sr. Presidente? Pois bem. No dia 31 de março de 2025, uma bomba – uma bomba caseira – foi colocada no Terminal do Boqueirão. Os senhores sabem quantas pessoas passam pelo Terminal do Boqueirão por dia, Sr. Líder do Governo? Setenta e seis mil pessoas passam pelo Terminal do Boqueirão e uma bomba foi encontrada e foi desligada. Apresentava, essa bomba, problemas técnicos e não explodiu. A pergunta é: se essa bomba explodisse no Terminal do Boqueirão, quantas crianças, quantas mulheres, quantos trabalhadores perderiam a vida? Seríamos manchete internacional de forma pejorativa aqui em Curitiba! </w:t>
      </w:r>
      <w:r w:rsidRPr="00BE20CE">
        <w:rPr>
          <w:rFonts w:ascii="Arial" w:hAnsi="Arial" w:cs="Arial"/>
          <w:i/>
          <w:color w:val="000000"/>
          <w:sz w:val="24"/>
          <w:szCs w:val="24"/>
        </w:rPr>
        <w:t>Washington Post</w:t>
      </w:r>
      <w:r w:rsidRPr="00BE20CE">
        <w:rPr>
          <w:rFonts w:ascii="Arial" w:hAnsi="Arial" w:cs="Arial"/>
          <w:color w:val="000000"/>
          <w:sz w:val="24"/>
          <w:szCs w:val="24"/>
        </w:rPr>
        <w:t xml:space="preserve">, </w:t>
      </w:r>
      <w:r w:rsidRPr="00BE20CE">
        <w:rPr>
          <w:rFonts w:ascii="Arial" w:hAnsi="Arial" w:cs="Arial"/>
          <w:i/>
          <w:color w:val="000000"/>
          <w:sz w:val="24"/>
          <w:szCs w:val="24"/>
        </w:rPr>
        <w:t>New York Times</w:t>
      </w:r>
      <w:r w:rsidRPr="00BE20CE">
        <w:rPr>
          <w:rFonts w:ascii="Arial" w:hAnsi="Arial" w:cs="Arial"/>
          <w:color w:val="000000"/>
          <w:sz w:val="24"/>
          <w:szCs w:val="24"/>
        </w:rPr>
        <w:t xml:space="preserve"> e outros meios de comunicação estariam colocando Curitiba como a terra do terrorismo! Mas não. A nossa Polícia Civil </w:t>
      </w:r>
      <w:r w:rsidRPr="00BE20CE">
        <w:rPr>
          <w:rFonts w:ascii="Arial" w:hAnsi="Arial" w:cs="Arial"/>
          <w:color w:val="000000"/>
          <w:sz w:val="24"/>
          <w:szCs w:val="24"/>
        </w:rPr>
        <w:lastRenderedPageBreak/>
        <w:t xml:space="preserve">trabalhou e, em menos de 24 horas, um dos coautores foi identificado: um advogado, funcionário do Banco do Brasil que participava de uma quadrilha interestadual. E a grande imprensa em silêncio! E a grande imprensa em silêncio! Por que a grande imprensa ficou em silêncio? Bom, eu não vou ficar e vou homenagear quem merece honra. Um trabalho magnífico da delegacia comandada pelo Dr. Adriano Chohfi. Isso! A Delegacia de Armas e Munições, a Deam, juntamente com dois policiais, Cleverson Gonzaga e Rodrigo Muller, que em menos de 24 horas identificaram o autor e passaram, senhores, Sr. Líder do Governo, a acompanhar toda a organização criminosa, que redundou, senhores, na busca e apreensão de armas, na busca e apreensão de munições; na busca e apreensão, inclusive, de roupas que seriam utilizados em atos terroristas. É isso! Em Curitiba! Em Curitiba! E havia uma bandeira de um partido de esquerda! É isso, Sr. Líder do Governo, uma bandeira do PSTU, que é o Partido Socialista dos Trabalhadores Unificados. Estava lá. Livro do Karl Marx, livro do Che Guevara em uma bomba no Terminal do Boqueirão aqui em Curitiba, e a grande imprensa nada fala e nada diz. Parabéns à Delegacia de Armas e Munições! Parabéns pela investigação ímpar realizada pelo Dr. Adriano, que não perderam tempo, inclusive utilizaram técnicas de investigação avançada – se passaram por mendigos, coletaram lixo, e de uma forma muito rápida, para poder monitorar um possível segundo ataque desses criminosos que, de forma covarde, colocaram uma bomba em um terminal onde mais de 70 mil pessoas transitam. Só lembrando que esse grupo, PSTU, advém do Partido dos Trabalhadores. Esse grupo PSTU busca o fim da democracia. Esse grupo PSTU busca, senhores, a desapropriação de todas as terras do agronegócio. É isso que você escutou? Sim, todas as terras são desapropriadas. A sua propriedade privada é desapropriada no interesse público do PSTU. Ditadores de esquerda! Querem também a desmilitarização da Polícia Militar. É uma piada mesmo, hein? Em uma sociedade com alto índice de criminalidade, com homicídios no Brasil beirando a faixa de 19 mortes para cada 100 mil habitantes – de cada 100 mil pessoas, </w:t>
      </w:r>
      <w:r w:rsidRPr="00BE20CE">
        <w:rPr>
          <w:rFonts w:ascii="Arial" w:hAnsi="Arial" w:cs="Arial"/>
          <w:color w:val="000000"/>
          <w:sz w:val="24"/>
          <w:szCs w:val="24"/>
        </w:rPr>
        <w:lastRenderedPageBreak/>
        <w:t>senhores, no Brasil, 19 jovens em regras vão morrer no final do ano; na Europa, é menos de uma morte; no nosso vizinho, a Argentina, mais ou menos seis mortes para cada 100 mil habitantes. Vivemos uma guerra urbana e querem desmilitarizar a Polícia Militar. É uma piada, uma piada de mau gosto. No meu compreender, nem piada é, isso é má-fé. O objetivo é deixar a criminalidade tomar conta da sociedade. Mas o objeto não é esse da homenagem de hoje, é homenagear a polícia investigativa, a Polícia Civil, que em menos de 24 horas passou a monitorar esses criminosos, que conseguiu uma busca e apreensão e ajudou em uma investigação cujos criminosos, que são terroristas, tinham células em outros Estados. Senhores, parece engraçado, mas não tem nada de engraçado, é muito sério. Então, parabéns à nossa Polícia Civil! Parabéns à equipe da Delegacia de Armas e Munições. Parabéns ao nosso Estado e à nossa sociedade, porque temos que compreender que temos que honrar quem merece honra, temos que dignificar os nossos policiais que conseguem bons resultados. Andamos na rua, andamos em paz, andamos com segurança, porque policiais trabalham e trabalham muito, porque policiais participam de confronto, Sr. Renato Freitas, porque policiais militares, muitas vezes, também tiram das ruas os bandidos que matam o cidadão de bem, o cidadão honesto. E aqui sempre os defenderei, porque tenho lado e o meu lado é o seu lado. É o lado de quem quer regras. É o lado de quem quer dignidade. É o lado de quem quer a justiça. Por isso, me sinto honrado em entregar este certificado para estes policiais da Delegacia de Armas e Munições, que são um exemplo. Parabéns, Dr. Adriano Chohfi; parabéns, Policial Cleverson Gonzaga; parabéns, Policial Rodrigo Muller. Os senhores fazem a diferença em nossa sociedade. Em uma sociedade de inversão de valores, em que o certo virou errado, o errado virou certo. Em uma sociedade que tem Marcha da Maconha na Rua XV. Em uma sociedade, como disse o Deputado Renato Freitas, que disse: “</w:t>
      </w:r>
      <w:r w:rsidRPr="00BE20CE">
        <w:rPr>
          <w:rFonts w:ascii="Arial" w:hAnsi="Arial" w:cs="Arial"/>
          <w:i/>
          <w:color w:val="000000"/>
          <w:sz w:val="24"/>
          <w:szCs w:val="24"/>
        </w:rPr>
        <w:t>Viva</w:t>
      </w:r>
      <w:r w:rsidRPr="00BE20CE">
        <w:rPr>
          <w:rFonts w:ascii="Arial" w:hAnsi="Arial" w:cs="Arial"/>
          <w:color w:val="000000"/>
          <w:sz w:val="24"/>
          <w:szCs w:val="24"/>
        </w:rPr>
        <w:t xml:space="preserve">” agora para marcha da maconha. Em uma sociedade em que os valores da família são deixados de lado. Precisamos compreender que temos heróis, sim. Quem é o herói? É aquela </w:t>
      </w:r>
      <w:r w:rsidRPr="00BE20CE">
        <w:rPr>
          <w:rFonts w:ascii="Arial" w:hAnsi="Arial" w:cs="Arial"/>
          <w:color w:val="000000"/>
          <w:sz w:val="24"/>
          <w:szCs w:val="24"/>
        </w:rPr>
        <w:lastRenderedPageBreak/>
        <w:t>pessoa que levanta cedo, que trabalha, que segue as regras. Temos que respeitar os CACs, atiradores, colecionadores, porque um povo armado jamais será escravizado. E todas as ditaduras de esquerda, inclusive o PSTU, se no poder estivesse aqui, a primeira coisa que faria é desarmar a população de bem. Porque bandido não desarmam não, Dr. Adriano. Bandido não desarmam, não. Então, meus parabéns, em nome da Assembleia Legislativa do Estado do Paraná, tenho certeza que em nome de todos os Deputados aqui presentes, talvez com uma ou outra exceção. Aqueles que comemoram a liberação das drogas esses, com certeza, não iriam comemorar a prisão de um membro do PSTU. Obrigado, Sr. Presidente.</w:t>
      </w:r>
    </w:p>
    <w:p w:rsidR="003017F9" w:rsidRPr="00BE20CE" w:rsidRDefault="003017F9"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SR.ª PRESIDENTE (Deputada Flávia Francischini – União):</w:t>
      </w:r>
      <w:r w:rsidRPr="00BE20CE">
        <w:rPr>
          <w:rFonts w:ascii="Arial" w:hAnsi="Arial" w:cs="Arial"/>
          <w:color w:val="000000"/>
          <w:sz w:val="24"/>
          <w:szCs w:val="24"/>
        </w:rPr>
        <w:t xml:space="preserve"> Próximo orador: Deputado Luiz Claudio Romanelli.</w:t>
      </w:r>
    </w:p>
    <w:p w:rsidR="003017F9" w:rsidRPr="00BE20CE" w:rsidRDefault="003017F9"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DEPUTADO LUIZ CLAUDIO ROMANELLI (PSD):</w:t>
      </w:r>
      <w:r w:rsidRPr="00BE20CE">
        <w:rPr>
          <w:rFonts w:ascii="Arial" w:hAnsi="Arial" w:cs="Arial"/>
          <w:color w:val="000000"/>
          <w:sz w:val="24"/>
          <w:szCs w:val="24"/>
        </w:rPr>
        <w:t xml:space="preserve"> Senhora Presidente, Sr.</w:t>
      </w:r>
      <w:r w:rsidRPr="00BE20CE">
        <w:rPr>
          <w:rFonts w:ascii="Arial" w:hAnsi="Arial" w:cs="Arial"/>
          <w:color w:val="000000"/>
          <w:sz w:val="24"/>
          <w:szCs w:val="24"/>
          <w:vertAlign w:val="superscript"/>
        </w:rPr>
        <w:t>as</w:t>
      </w:r>
      <w:r w:rsidRPr="00BE20CE">
        <w:rPr>
          <w:rFonts w:ascii="Arial" w:hAnsi="Arial" w:cs="Arial"/>
          <w:color w:val="000000"/>
          <w:sz w:val="24"/>
          <w:szCs w:val="24"/>
        </w:rPr>
        <w:t xml:space="preserve"> Deputadas, Sr.</w:t>
      </w:r>
      <w:r w:rsidRPr="00BE20CE">
        <w:rPr>
          <w:rFonts w:ascii="Arial" w:hAnsi="Arial" w:cs="Arial"/>
          <w:color w:val="000000"/>
          <w:sz w:val="24"/>
          <w:szCs w:val="24"/>
          <w:vertAlign w:val="superscript"/>
        </w:rPr>
        <w:t>s</w:t>
      </w:r>
      <w:r w:rsidRPr="00BE20CE">
        <w:rPr>
          <w:rFonts w:ascii="Arial" w:hAnsi="Arial" w:cs="Arial"/>
          <w:color w:val="000000"/>
          <w:sz w:val="24"/>
          <w:szCs w:val="24"/>
        </w:rPr>
        <w:t xml:space="preserve"> Deputados, olha, quero dizer que venho a esta tribuna aqui e cumprimento os que foram homenageados por diversas razões aqui pelos que me antecederam na tribuna. Mas a homenagem que venho fazer aqui é em relação ao usuário de rodovia do Paraná, porque venho fazer aqui uma denúncia muito grave. Esta Casa apoiou um Requerimento, que nós apresentamos – eu, Deputado Moacyr Fadel, Deputada Cristina Silvestri, Delegado Tito Barichello, Deputado Ricardo Arruda, Denian Couto, Secretária Márcia, Goura, Samuel Dantas, Cobra Repórter, Evandro Araújo, Doutor Leônidas, Tercilio Turini, Hussein Bakri e Gilson de Souza. O que questionávamos aqui neste Requerimento, enviado à Agência Nacional de Transportes Terrestres? Era o início da cobrança do funcionamento dos pedágios do lote 3 – o lote 3, para quem não sabe, é a Rodovia do Café, essa rodovia tão importante que vem do Norte do Paraná, e a BR-376, além de outras rodovias, que integram esse lote. Temos tido... Todos nós que circulamos, que vamos ao Norte do Paraná e utilizamos a Rodovia do Café, e quem não vai ao Norte, mas pelo menos vai a Ponta Grossa todo dia, vai e volta – a Deputada </w:t>
      </w:r>
      <w:r w:rsidRPr="00BE20CE">
        <w:rPr>
          <w:rFonts w:ascii="Arial" w:hAnsi="Arial" w:cs="Arial"/>
          <w:color w:val="000000"/>
          <w:sz w:val="24"/>
          <w:szCs w:val="24"/>
        </w:rPr>
        <w:lastRenderedPageBreak/>
        <w:t>Mabel, o Deputado Marcelo – sabe do estado precário em que está a BR-376. Muito bem! Qual era cláusula que tinha estabelecido o contrato? Cláusula muito clara, diz aqui a própria ANTT: “</w:t>
      </w:r>
      <w:r w:rsidRPr="00BE20CE">
        <w:rPr>
          <w:rFonts w:ascii="Arial" w:hAnsi="Arial" w:cs="Arial"/>
          <w:i/>
          <w:color w:val="000000"/>
          <w:sz w:val="24"/>
          <w:szCs w:val="24"/>
        </w:rPr>
        <w:t>início da cobrança nas praças de pedágios existentes</w:t>
      </w:r>
      <w:r w:rsidRPr="00BE20CE">
        <w:rPr>
          <w:rFonts w:ascii="Arial" w:hAnsi="Arial" w:cs="Arial"/>
          <w:color w:val="000000"/>
          <w:sz w:val="24"/>
          <w:szCs w:val="24"/>
        </w:rPr>
        <w:t xml:space="preserve">”. Já existia a praça de pedágio, por exemplo, de Ortigueira, ou a praça de pedágio de Tibagi, ou a praça de Vila Velha? Já existiam todas essas praças de pedágio, correto? Quais eram as obrigações antes das concessionárias começarem a cobrança do pedágio, da tarifa? Pavimento, a ausência de buracos, escorregamento de massa ou abaulamento. Está cheio de buraco? Está cheio de buraco. Aquela entrada, aquele contorno de Ponta Grossa então, um horror absoluto. Sinalização vertical: ausência de sinalização vertical ou área suja ou danificada em todos os segmentos. Tem problemas? Continuam os problemas. Sinalização vertical: instalação de placas indicativas do serviço aos usuários 0800 no início e fim da concessão. Acho que até isso foi colocado. Agora, o mais grave, além do pavimento: sinalização horizontal, ausência de locais com sinalização horizontal apagada ou inexistente, pista principal. Reconhecemos aqui. Literalmente não existe sinalização viária na BR-376. Isso era a condição para o início da cobrança do pedágio. Infelizmente, a Agência Nacional de Transportes Terrestres autorizou a cobrança do pedágio. E mesmo autorizada a cobrança de pedágio, anda-se a passo de tartaruga na manutenção. Não é feita a sinalização. Nenhuma sinalização emergencial tem sido feita. O fato concreto é que eles cortaram, carpiram ali um pouco mato e ficou por isso mesmo. E a gravidade, Deputado Hussein Bakri, é que os usuários estão pagando a tarifa, confiam nas agências reguladoras, como se elas estivessem fiscalizando. É visível que está um caos. Quando chove então, as pessoas não enxergam a pista de rolamento, porque não tem sinalização. Além, é claro, da pista com má formação. Ou seja, você cobra da concessionária... O que eu fiz, Deputado Arruda? Entrei em contato com a concessionária. O Motiva, PRVias, por que vocês não estão fazendo? </w:t>
      </w:r>
      <w:r w:rsidRPr="00BE20CE">
        <w:rPr>
          <w:rFonts w:ascii="Arial" w:hAnsi="Arial" w:cs="Arial"/>
          <w:i/>
          <w:iCs/>
          <w:color w:val="000000"/>
          <w:sz w:val="24"/>
          <w:szCs w:val="24"/>
        </w:rPr>
        <w:t>Não, a rodovia está tudo ok, está de acordo com os parâmetros. A ANTT nos autorizou a cobrar o pedágio</w:t>
      </w:r>
      <w:r w:rsidRPr="00BE20CE">
        <w:rPr>
          <w:rFonts w:ascii="Arial" w:hAnsi="Arial" w:cs="Arial"/>
          <w:color w:val="000000"/>
          <w:sz w:val="24"/>
          <w:szCs w:val="24"/>
        </w:rPr>
        <w:t xml:space="preserve">. Olha, está escrito aqui na resposta. Eles deveriam fazer isso. </w:t>
      </w:r>
      <w:r w:rsidRPr="00BE20CE">
        <w:rPr>
          <w:rFonts w:ascii="Arial" w:hAnsi="Arial" w:cs="Arial"/>
          <w:color w:val="000000"/>
          <w:sz w:val="24"/>
          <w:szCs w:val="24"/>
        </w:rPr>
        <w:lastRenderedPageBreak/>
        <w:t>Não fizeram e está tudo bem. Ninguém cobra nada. Agora, vamos reclamar para quem? Para o Bispo de Ponta Grossa? Para o Arcebispo de Londrina? Para o Arcebispo de Curitiba? Se temos, Deputado Guerra, uma agência reguladora, que é a ANTT, que deveria fiscalizar e não fiscaliza e diz que está tudo bem. Aí eu pego o Romanelli aqui, com mais alguns Parlamentares, ficamos indignados, faço um Requerimento, fazemos uma representação, vai para onde? Vai para o Ministério Público Federal. Claro, se estão prevaricando, temos que denunciar ao Ministério Público Federal. Aí vieram as justificativas de que, na verdade, somos inimigos do pedágio. Olha, estamos cobrando, minha gente, cobrando o cumprimento do contrato, nada mais que isso. A homenagem que estamos fazendo é em relação aos usuários de rodovia, porque os usuários de rodovias estão indignados com a situação que estamos vivenciando.</w:t>
      </w:r>
    </w:p>
    <w:p w:rsidR="003017F9" w:rsidRPr="00BE20CE" w:rsidRDefault="003017F9"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Deputada Mabel Canto (PP):</w:t>
      </w:r>
      <w:r w:rsidRPr="00BE20CE">
        <w:rPr>
          <w:rFonts w:ascii="Arial" w:hAnsi="Arial" w:cs="Arial"/>
          <w:color w:val="000000"/>
          <w:sz w:val="24"/>
          <w:szCs w:val="24"/>
        </w:rPr>
        <w:t xml:space="preserve"> Deputado Romanelli, me permite um aparte?</w:t>
      </w:r>
    </w:p>
    <w:p w:rsidR="003017F9" w:rsidRPr="00BE20CE" w:rsidRDefault="003017F9"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DEPUTADO LUIZ CLAUDIO ROMANELLI (PSD):</w:t>
      </w:r>
      <w:r w:rsidRPr="00BE20CE">
        <w:rPr>
          <w:rFonts w:ascii="Arial" w:hAnsi="Arial" w:cs="Arial"/>
          <w:color w:val="000000"/>
          <w:sz w:val="24"/>
          <w:szCs w:val="24"/>
        </w:rPr>
        <w:t xml:space="preserve"> Pois não, Deputada Mabel.</w:t>
      </w:r>
    </w:p>
    <w:p w:rsidR="003017F9" w:rsidRPr="00BE20CE" w:rsidRDefault="003017F9"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Deputada Mabel Canto (PP):</w:t>
      </w:r>
      <w:r w:rsidRPr="00BE20CE">
        <w:rPr>
          <w:rFonts w:ascii="Arial" w:hAnsi="Arial" w:cs="Arial"/>
          <w:color w:val="000000"/>
          <w:sz w:val="24"/>
          <w:szCs w:val="24"/>
        </w:rPr>
        <w:t xml:space="preserve"> Apenas para concordar com o que o senhor está dizendo aqui. Temos recebido reclamações de usuários desse trecho. Eu mesma vou e volto todos os dias, pego estrada à noite, chuva e, de fato, a sinalização é péssima no trecho. Já cobramos, algumas vezes, também as concessionárias e eles dizem que estão dentro daquilo que a ANTT concedeu. Então, é justa essa cobrança. Precisamos nos organizar aqui, todos nós, porque já que lá está tudo bem, vamos ser nós aqui as vozes desses usuários que estão trafegando todos os dias. E sem contar, Deputado Romanelli, que volta e meia também tem confusão nas praças de pedágio, filas e mais filas, isso também foi prometido que se resolveria e até agora nada.</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DEPUTADO LUIZ CLAUDIO ROMANELLI (PSD):</w:t>
      </w:r>
      <w:r w:rsidRPr="00BE20CE">
        <w:rPr>
          <w:rFonts w:ascii="Arial" w:hAnsi="Arial" w:cs="Arial"/>
          <w:color w:val="000000"/>
          <w:sz w:val="24"/>
          <w:szCs w:val="24"/>
        </w:rPr>
        <w:t xml:space="preserve"> A verdade é que está caótica a situação. Quero aqui dizer que vamos tomar providências, porque isso não pode </w:t>
      </w:r>
      <w:r w:rsidRPr="00BE20CE">
        <w:rPr>
          <w:rFonts w:ascii="Arial" w:hAnsi="Arial" w:cs="Arial"/>
          <w:color w:val="000000"/>
          <w:sz w:val="24"/>
          <w:szCs w:val="24"/>
        </w:rPr>
        <w:lastRenderedPageBreak/>
        <w:t xml:space="preserve">ficar assim. Aproveito também – Deputado Tercilio, sempre temos conversado sobre este tema – para chamar atenção de um outro problema que estamos tendo, </w:t>
      </w:r>
      <w:r w:rsidRPr="00BE20CE">
        <w:rPr>
          <w:rFonts w:ascii="Arial" w:hAnsi="Arial" w:cs="Arial"/>
          <w:sz w:val="24"/>
          <w:szCs w:val="24"/>
        </w:rPr>
        <w:t>que cansamos de alertar, através da extinta Frente Parlamentar sobre Pedágio, a ausência de consulta aos planos diretores dos municípios em relação à duplicação, à transposição de trechos de rodovias estaduais e federais que iam ser concessionadas. Senhoras e senhores, não imaginam o tamanho do problema que estamos vivenciando no município de Cambará. É inviável a duplicação. Nós alertamos que ali a solução era o contorno de Cambará, não fomos ouvidos e agora está lá o resultado. O resultado é que é inviável a duplicação, corta a cidade ao meio, acaba com a principal rua do comércio, depois da Avenida Brasil, que é a BR-369. É um caos Deputado Rangel! O senhor imagina a solução proposta pela concessionária, a EPR, que até reavaliou o projeto original para tentar adequar, ainda assim é insuficiente. E mais: a ANTT e o Ministério dos Transportes ofereceram uma rodovia à concessão que não foi desapropriada. Os proprietários daquela área não têm a faixa de domínio da rodovia, não foi paga pela União, diferente do que eles afirmaram. Os proprietários têm as escrituras e não têm nenhuma delas gravado com cláusula de desapropriação. Ou seja: certamente isso demandará uma ação judicial. Obviamente a sociedade, os comerciantes de Cambará estão mobilizados. Estou chamando a atenção porque, V.Ex.ª sabe bem, temos tido problemas complexos nessa relação e os próximos anos são de enormes dificuldades nessa relação.</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Marcelo Rangel (PSD): </w:t>
      </w:r>
      <w:r w:rsidRPr="00BE20CE">
        <w:rPr>
          <w:rFonts w:ascii="Arial" w:hAnsi="Arial" w:cs="Arial"/>
          <w:bCs/>
          <w:sz w:val="24"/>
          <w:szCs w:val="24"/>
        </w:rPr>
        <w:t>Permite um aparte?</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DEPUTADO LUIZ CLAUDIO ROMANELLI (PSD):</w:t>
      </w:r>
      <w:r w:rsidRPr="00BE20CE">
        <w:rPr>
          <w:rFonts w:ascii="Arial" w:hAnsi="Arial" w:cs="Arial"/>
          <w:bCs/>
          <w:sz w:val="24"/>
          <w:szCs w:val="24"/>
        </w:rPr>
        <w:t xml:space="preserve"> Já, na sequência. </w:t>
      </w:r>
      <w:r w:rsidRPr="00BE20CE">
        <w:rPr>
          <w:rFonts w:ascii="Arial" w:hAnsi="Arial" w:cs="Arial"/>
          <w:sz w:val="24"/>
          <w:szCs w:val="24"/>
        </w:rPr>
        <w:t xml:space="preserve">Dei esse exemplo da BR-376, da Rodovia do Café, porque, senhores e senhoras, o mínimo era fazer a sinalização, era tapar os buracos! Está no contrato, </w:t>
      </w:r>
      <w:r w:rsidRPr="00BE20CE">
        <w:rPr>
          <w:rFonts w:ascii="Arial" w:hAnsi="Arial" w:cs="Arial"/>
          <w:i/>
          <w:sz w:val="24"/>
          <w:szCs w:val="24"/>
        </w:rPr>
        <w:t>antes da cobrança do pedágio é obrigatório</w:t>
      </w:r>
      <w:r w:rsidRPr="00BE20CE">
        <w:rPr>
          <w:rFonts w:ascii="Arial" w:hAnsi="Arial" w:cs="Arial"/>
          <w:sz w:val="24"/>
          <w:szCs w:val="24"/>
        </w:rPr>
        <w:t>, pois eles não cumprem e acham que está tudo bem e que somos cego, que não enxergamos o que está acontecendo. Pois não, Deputado Rangel.</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lastRenderedPageBreak/>
        <w:t>Deputado Marcelo Rangel (PSD):</w:t>
      </w:r>
      <w:r w:rsidRPr="00BE20CE">
        <w:rPr>
          <w:rFonts w:ascii="Arial" w:hAnsi="Arial" w:cs="Arial"/>
          <w:sz w:val="24"/>
          <w:szCs w:val="24"/>
        </w:rPr>
        <w:t xml:space="preserve"> Deputado Romanelli, parabéns pelo seu pronunciamento. Esta é a nossa missão. Somos Parlamentares, somos Deputados, somos fiscalizadores. Nós viajamos todos os dias, faço esse trajeto Ponta Grossa-Curitiba pelo menos três a quatro vezes por semana. Até fiz uma conta, já fiz 2 mil viagens nesses últimos anos. Precisamos cobrar, o senhor está fazendo o seu trabalho de uma maneira perfeita, com um discurso equilibrado, mas contundente, é isso que a população... (É retirado o som.)</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SR. PRESIDENTE (Deputado Alexandre Curi – PSD): </w:t>
      </w:r>
      <w:r w:rsidRPr="00BE20CE">
        <w:rPr>
          <w:rFonts w:ascii="Arial" w:hAnsi="Arial" w:cs="Arial"/>
          <w:bCs/>
          <w:sz w:val="24"/>
          <w:szCs w:val="24"/>
        </w:rPr>
        <w:t>Um minuto p</w:t>
      </w:r>
      <w:r w:rsidRPr="00BE20CE">
        <w:rPr>
          <w:rFonts w:ascii="Arial" w:hAnsi="Arial" w:cs="Arial"/>
          <w:sz w:val="24"/>
          <w:szCs w:val="24"/>
        </w:rPr>
        <w:t>ara V.Ex.ª concluir.</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Deputado Marcelo Rangel (PSD):</w:t>
      </w:r>
      <w:r w:rsidRPr="00BE20CE">
        <w:rPr>
          <w:rFonts w:ascii="Arial" w:hAnsi="Arial" w:cs="Arial"/>
          <w:sz w:val="24"/>
          <w:szCs w:val="24"/>
        </w:rPr>
        <w:t xml:space="preserve"> ... do Parlamentar. Então, parabéns pelo seu pronunciamento.</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LUIZ CLAUDIO ROMANELLI (PSD): </w:t>
      </w:r>
      <w:r w:rsidRPr="00BE20CE">
        <w:rPr>
          <w:rFonts w:ascii="Arial" w:hAnsi="Arial" w:cs="Arial"/>
          <w:sz w:val="24"/>
          <w:szCs w:val="24"/>
        </w:rPr>
        <w:t>Obrigado, Deputado. O nosso objetivo, na verdade, é fazer...</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Bazana (PSD): </w:t>
      </w:r>
      <w:r w:rsidRPr="00BE20CE">
        <w:rPr>
          <w:rFonts w:ascii="Arial" w:hAnsi="Arial" w:cs="Arial"/>
          <w:sz w:val="24"/>
          <w:szCs w:val="24"/>
        </w:rPr>
        <w:t>Concede um aparte?</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LUIZ CLAUDIO ROMANELLI (PSD): </w:t>
      </w:r>
      <w:r w:rsidRPr="00BE20CE">
        <w:rPr>
          <w:rFonts w:ascii="Arial" w:hAnsi="Arial" w:cs="Arial"/>
          <w:sz w:val="24"/>
          <w:szCs w:val="24"/>
        </w:rPr>
        <w:t>Meu horário extrapolou, mas pode falar, Deputado.</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Bazana (PSD): </w:t>
      </w:r>
      <w:r w:rsidRPr="00BE20CE">
        <w:rPr>
          <w:rFonts w:ascii="Arial" w:hAnsi="Arial" w:cs="Arial"/>
          <w:sz w:val="24"/>
          <w:szCs w:val="24"/>
        </w:rPr>
        <w:t xml:space="preserve">Quero parabenizá-lo porque nós que andamos nas rodovias – eu ando 99% de veículo –, não é só a rodovia Ponta Grossa-Curitiba e sim o interior também, em todas as rodovias. Realmente, não tem sinalização, muitos buracos. Acho que a missão, assim como o Deputado Rangel falou, é cobrar, é cobrar e exigir deles que eles cumpram aquilo. O pedágio é necessário? Muito necessário, mas temos que cobrar. Porque nós que andamos todos os dias pelas rodovias sabemos dessa importância e o mínimo que tem que ser feito é tapar os buracos e sinalização para que possamos circular, principalmente quando </w:t>
      </w:r>
      <w:r w:rsidRPr="00BE20CE">
        <w:rPr>
          <w:rFonts w:ascii="Arial" w:hAnsi="Arial" w:cs="Arial"/>
          <w:sz w:val="24"/>
          <w:szCs w:val="24"/>
        </w:rPr>
        <w:lastRenderedPageBreak/>
        <w:t>chove, não é? Sexta-feira eu circulava pela região Norte do Paraná com chuva e realmente você não tem visibilidade em nada.</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LUIZ CLAUDIO ROMANELLI (PSD): </w:t>
      </w:r>
      <w:r w:rsidRPr="00BE20CE">
        <w:rPr>
          <w:rFonts w:ascii="Arial" w:hAnsi="Arial" w:cs="Arial"/>
          <w:sz w:val="24"/>
          <w:szCs w:val="24"/>
        </w:rPr>
        <w:t>Sem dúvida, Deputado. Indiscutivelmente, a Rodovia do Café de Apucarana até o entroncamento... (É retirado o som.)</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SR. PRESIDENTE (Deputado Alexandre Curi – PSD): </w:t>
      </w:r>
      <w:r w:rsidRPr="00BE20CE">
        <w:rPr>
          <w:rFonts w:ascii="Arial" w:hAnsi="Arial" w:cs="Arial"/>
          <w:sz w:val="24"/>
          <w:szCs w:val="24"/>
        </w:rPr>
        <w:t>Para concluir, Deputado Romanelli.</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DEPUTADO LUIZ CLAUDIO ROMANELLI (PSD):</w:t>
      </w:r>
      <w:r w:rsidRPr="00BE20CE">
        <w:rPr>
          <w:rFonts w:ascii="Arial" w:hAnsi="Arial" w:cs="Arial"/>
          <w:sz w:val="24"/>
          <w:szCs w:val="24"/>
        </w:rPr>
        <w:t xml:space="preserve"> Sim, Sr. Presidente. Até o entroncamento com a BR-277 – quando a Via Araucária assume a 277 –, aí já está sinalizado. A Via Araucária é diferente... (É retirado o som.)</w:t>
      </w:r>
    </w:p>
    <w:p w:rsidR="003017F9" w:rsidRPr="00BE20CE" w:rsidRDefault="003017F9" w:rsidP="00BE20CE">
      <w:pPr>
        <w:spacing w:before="100" w:beforeAutospacing="1" w:after="100" w:afterAutospacing="1" w:line="360" w:lineRule="auto"/>
        <w:jc w:val="both"/>
        <w:rPr>
          <w:rFonts w:ascii="Arial" w:hAnsi="Arial" w:cs="Arial"/>
          <w:b/>
          <w:bCs/>
          <w:sz w:val="24"/>
          <w:szCs w:val="24"/>
        </w:rPr>
      </w:pPr>
      <w:r w:rsidRPr="00BE20CE">
        <w:rPr>
          <w:rFonts w:ascii="Arial" w:hAnsi="Arial" w:cs="Arial"/>
          <w:b/>
          <w:bCs/>
          <w:sz w:val="24"/>
          <w:szCs w:val="24"/>
        </w:rPr>
        <w:t>SR.ª PRESIDENTE (Deputada Flávia Francischini – União):</w:t>
      </w:r>
      <w:r w:rsidRPr="00BE20CE">
        <w:rPr>
          <w:rFonts w:ascii="Arial" w:hAnsi="Arial" w:cs="Arial"/>
          <w:bCs/>
          <w:sz w:val="24"/>
          <w:szCs w:val="24"/>
        </w:rPr>
        <w:t xml:space="preserve"> Para concluir, Deputado.</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DEPUTADO LUIZ CLAUDIO ROMANELLI (PSD):</w:t>
      </w:r>
      <w:r w:rsidRPr="00BE20CE">
        <w:rPr>
          <w:rFonts w:ascii="Arial" w:hAnsi="Arial" w:cs="Arial"/>
          <w:sz w:val="24"/>
          <w:szCs w:val="24"/>
        </w:rPr>
        <w:t xml:space="preserve"> A Via Araucária, que é a concessionária do lote 1, a partir de São Luiz do Purunã, tem feito a sinalização viária. Em compensação, a Motiva PRVias, lote 3, não está fazendo o que está previsto no contrato. É isso. Obrigado. Obrigado a todos os apartes.</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SR.ª PRESIDENTE (Deputada Flávia Francischini – União): </w:t>
      </w:r>
      <w:r w:rsidRPr="00BE20CE">
        <w:rPr>
          <w:rFonts w:ascii="Arial" w:hAnsi="Arial" w:cs="Arial"/>
          <w:sz w:val="24"/>
          <w:szCs w:val="24"/>
        </w:rPr>
        <w:t>Próxima oradora: Deputada Luciana Rafagnin.</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DEPUTADA LUCIANA RAFAGNIN (PT):</w:t>
      </w:r>
      <w:r w:rsidRPr="00BE20CE">
        <w:rPr>
          <w:rFonts w:ascii="Arial" w:hAnsi="Arial" w:cs="Arial"/>
          <w:sz w:val="24"/>
          <w:szCs w:val="24"/>
        </w:rPr>
        <w:t xml:space="preserve"> Senhora Presidenta, Sr.</w:t>
      </w:r>
      <w:r w:rsidRPr="00BE20CE">
        <w:rPr>
          <w:rFonts w:ascii="Arial" w:hAnsi="Arial" w:cs="Arial"/>
          <w:sz w:val="24"/>
          <w:szCs w:val="24"/>
          <w:vertAlign w:val="superscript"/>
        </w:rPr>
        <w:t>s</w:t>
      </w:r>
      <w:r w:rsidRPr="00BE20CE">
        <w:rPr>
          <w:rFonts w:ascii="Arial" w:hAnsi="Arial" w:cs="Arial"/>
          <w:sz w:val="24"/>
          <w:szCs w:val="24"/>
        </w:rPr>
        <w:t xml:space="preserve"> Deputados, Sr.</w:t>
      </w:r>
      <w:r w:rsidRPr="00BE20CE">
        <w:rPr>
          <w:rFonts w:ascii="Arial" w:hAnsi="Arial" w:cs="Arial"/>
          <w:sz w:val="24"/>
          <w:szCs w:val="24"/>
          <w:vertAlign w:val="superscript"/>
        </w:rPr>
        <w:t>as</w:t>
      </w:r>
      <w:r w:rsidRPr="00BE20CE">
        <w:rPr>
          <w:rFonts w:ascii="Arial" w:hAnsi="Arial" w:cs="Arial"/>
          <w:sz w:val="24"/>
          <w:szCs w:val="24"/>
        </w:rPr>
        <w:t xml:space="preserve"> Deputadas, público que acompanha esta Sessão também pelas redes sociais. Quero, nesta tarde, fazer uma saudação especial à Professora Nádia que se encontra aqui, junto com os demais professores e professoras. Ao saudar a Professora Nádia, quero aqui saudar, parabenizar a APP-Sindicato, pela forma como tem trabalhado na defesa de todos os professores e de todos os </w:t>
      </w:r>
      <w:r w:rsidRPr="00BE20CE">
        <w:rPr>
          <w:rFonts w:ascii="Arial" w:hAnsi="Arial" w:cs="Arial"/>
          <w:sz w:val="24"/>
          <w:szCs w:val="24"/>
        </w:rPr>
        <w:lastRenderedPageBreak/>
        <w:t xml:space="preserve">funcionários da Educação do nosso Estado do Paraná. No dia 15, tivemos o Dia do Professor e quero aqui, então, deixar o meu abraço a todas as professoras e professores do nosso Estado. Saber que é uma profissão tão digna, é por eles que se formam todas as demais profissões. Então, a eles todo o nosso reconhecimento, a nossa gratidão, porque sabemos que enfrentam inúmeros problemas, são inúmeras as dificuldades todos os dias, mas, com muita determinação, com muito carinho, com muito amor à profissão, eles enfrentam todos os dias as salas de aulas lotadas e, mais do que isso, no nosso Estado do Paraná, eles enfrentam um Secretário que, ao invés de acolher os professores do nosso Estado, busca diminuir, retira direitos, não reconhece todo o trabalho importante que faz um professor nas escolas do nosso Estado. Aqui, Deputado Hussein, infelizmente, tenho que lamentar a fala do Secretário da Educação, Roni Miranda. Em um meio de comunicação aqui do nosso Estado, outro dia, ele falou que o Decreto que retira a gratificação do professor que adoece, é recompensa aos que estão em sala de aula. Ao mesmo tempo, falou que reconhece que tem muitos professores trabalhando doentes para não diminuírem seus salários. É lamentável. É lamentável que, ao invés de acolher bem os nossos professores, de poder dar todo o merecimento que merecem os nossos professores, o Secretário faz uma fala dessa e ainda admite que os professores estão doentes, mas vão para a sala de aula para não diminuir o salário. Salário esse que, há muito tempo, não tem um reajuste, porque não é respeitada a data base – não estão tendo a reposição salarial. Então, fica aqui registrado meu descontentamento com o Secretário de Educação e lamentar, porque justamente, muitas vezes, os professores doentes em sala de aula é o que leva a acontecer o que aconteceu já no nosso Estado neste ano, quando duas professoras morreram no colégio. É lamentável que isso aconteça e que o Secretário de Educação tenha essa visão de que, ao invés de acolher, precisa punir os professores que estão doentes. Quero também usar da palavra, Sr.ª Presidente, reforçar um pouco o que o Deputado Wilmar Reichembach já falava na tribuna, de uma manifestação que </w:t>
      </w:r>
      <w:r w:rsidRPr="00BE20CE">
        <w:rPr>
          <w:rFonts w:ascii="Arial" w:hAnsi="Arial" w:cs="Arial"/>
          <w:sz w:val="24"/>
          <w:szCs w:val="24"/>
        </w:rPr>
        <w:lastRenderedPageBreak/>
        <w:t xml:space="preserve">ocorreu na sexta-feira, dia 17, no município de Manfrinópolis, moradores do município de Manfrinópolis, de Salgado Filho, dos municípios próximos também. Os moradores se reuniram e realizaram uma manifestação na rodovia pedindo mais segurança na rodovia, na PR-182. Nesse trecho, chegando ao Município de Manfrinópolis, acontecem muitos acidentes. Eu fui e acompanhei essa manifestação e vi os depoimentos, que são muito tristes, de pessoas que perderam familiares nesse trecho. É um trecho em que há muito tempo vêm sendo reivindicadas providências. É preciso colocar redutor de velocidade, é preciso pensar em uma duplicação de trechos principais, onde vem ocorrendo, frequentemente, esses acidentes, onde pessoas estão perdendo vidas, onde há ameaça às demais pessoas, porque o trecho mais perigoso dessa rodovia, principalmente, chegando ao município de Manfrinópolis, é um município que está chegando à cidade. Ali tem casas, escolas, as crianças que estão a todo momento passando nas ruas e elas precisam de segurança, a população precisa de segurança. Por isso que se mobilizou, e quero parabenizar, foi um movimento pelas próprias famílias. Lá as pessoas puderam expressar tudo o que sentem e pedir que o Governo tome providências. Então, quero reforçar também esse pedido, que encaminhamos já ao DER pedindo uma solução. Assim como também encaminhamos ao DNIT, que é um outro trecho do Sudoeste e, aí, sim, uma rodovia, a BR-163, onde estamos reivindicando que sejam colocados redutores de velocidade e que possa ser pensada uma duplicação do trecho que liga o município de Barracão a Santo Antônio do Sudoeste. Também é um trecho de muitos acidentes, muitas pessoas têm perdido a vida e precisamos de mais segurança. Infelizmente, foram construídas as estradas, as rodovias no Sudoeste do Paraná quase todas sem acostamento e isso tem favorecido para o alto número de acidentes com vítimas fatais na nossa região. Então, fica aqui já a reinvindicação com relação à rodovia, a PR-182, e a rodovia que liga Barracão a Santo Antônio, ao DNIT, que já encaminhamos solicitando medidas para diminuirmos o número de acidentes. Aproveito, Sr.ª Presidente, para falar neste </w:t>
      </w:r>
      <w:r w:rsidRPr="00BE20CE">
        <w:rPr>
          <w:rFonts w:ascii="Arial" w:hAnsi="Arial" w:cs="Arial"/>
          <w:sz w:val="24"/>
          <w:szCs w:val="24"/>
        </w:rPr>
        <w:lastRenderedPageBreak/>
        <w:t>dia, além de reforçar o convite para amanhã, em que temos essa Audiência Pública do leite. Cumprimentar o Deputado Luís Corti, que organizou e nos convidou para fazer parte. Estamos organizando junto com o Deputado Wilmar Reichembach essa Audiência Pública para fazer esse debate do leite, que é um assunto que envolve muitas famílias na região Sudoeste do Paraná – são muitos produtores de leite –, mas envolve todas as famílias em todas as regiões do nosso Estado de produtores, agricultores que trabalham na produção do leite. Fica aqui o convite, então, a todos que puderem participar, amanhã, às 9 horas neste Plenário, para fazermos esse debate e juntos tentarmos buscar uma solução para a questão do leite, que hoje atinge muitas famílias, que estão trabalhando no prejuízo e não podem, claro, continuar dessa forma. Muitos estão querendo abandonar a profissão e precisamos, aqui no Estado e junto ao Governo Federal, buscar uma solução, mas que tenhamos uma solução mais definitiva para os produtores de leite, para que não seja necessário todo ano ter que vir a esta tribuna ou eles terem que se mobilizar pedindo, implorando o reconhecimento do trabalho que é realizado na produção do leite. Sabemos o quanto é importante para o nosso Estado, o segundo estado maior produtor de leite, e por isso que precisamos do apoio do Governo do Estado e precisamos também reivindicar o que compete ao Governo Federal, que também olhe com carinho para os nossos agricultores produtores de leite. São vários os assuntos de hoje, mas todos sabemos que são de grande importância. Eu queria só finalizar dizendo que no sábado, dia 19, tivemos em Francisco Beltrão uma celebração, uma comemoração dos 39 anos da Organização das Mulheres no Sudoeste do Paraná. Pudemos contar naquele dia com a presença da Ministra da Mulher, Márcia Lopes, que proferiu uma fala muito importante... (É retirado o som.)</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SR.ª PRESIDENTE (Deputada Flávia Francischini – União): </w:t>
      </w:r>
      <w:r w:rsidRPr="00BE20CE">
        <w:rPr>
          <w:rFonts w:ascii="Arial" w:hAnsi="Arial" w:cs="Arial"/>
          <w:sz w:val="24"/>
          <w:szCs w:val="24"/>
        </w:rPr>
        <w:t>Um minuto para concluir, Deputada.</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lastRenderedPageBreak/>
        <w:t xml:space="preserve">DEPUTADA LUCIANA RAFAGNIN (PT): </w:t>
      </w:r>
      <w:r w:rsidRPr="00BE20CE">
        <w:rPr>
          <w:rFonts w:ascii="Arial" w:hAnsi="Arial" w:cs="Arial"/>
          <w:sz w:val="24"/>
          <w:szCs w:val="24"/>
        </w:rPr>
        <w:t>A Ministra Marcia Lopes informou a todas as participantes – lá estiveram cerca de mil mulheres – todas as ações, as políticas públicas que estão sendo debatidas e implementadas no que se refere à questão da mulher, especialmente – não vou ter tempo, hoje, Sr.ª Presidente, mas vou voltar a falar em outro momento – naquilo que se refere à saúde da mulher. Lembrar que ontem foi o Dia Mundial do Combate ao Câncer de Mama e sabemos o quanto é importante esse cuidado com as mulheres. Em outro momento, vou falar de tudo que o Governo Federal vem fazendo com relação à prevenção e tentar buscar cada vez mais salvar a vida das mulheres. Obrigada, Sr.ª Presidente. Obrigada, Sr.</w:t>
      </w:r>
      <w:r w:rsidRPr="00BE20CE">
        <w:rPr>
          <w:rFonts w:ascii="Arial" w:hAnsi="Arial" w:cs="Arial"/>
          <w:sz w:val="24"/>
          <w:szCs w:val="24"/>
          <w:vertAlign w:val="superscript"/>
        </w:rPr>
        <w:t>s</w:t>
      </w:r>
      <w:r w:rsidRPr="00BE20CE">
        <w:rPr>
          <w:rFonts w:ascii="Arial" w:hAnsi="Arial" w:cs="Arial"/>
          <w:sz w:val="24"/>
          <w:szCs w:val="24"/>
        </w:rPr>
        <w:t xml:space="preserve"> Deputados e Deputadas.</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SR.ª PRESIDENTE (Deputada Flávia Francischini – União): </w:t>
      </w:r>
      <w:r w:rsidRPr="00BE20CE">
        <w:rPr>
          <w:rFonts w:ascii="Arial" w:hAnsi="Arial" w:cs="Arial"/>
          <w:sz w:val="24"/>
          <w:szCs w:val="24"/>
        </w:rPr>
        <w:t>Próximo orador: Deputado Luís Corti.</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DEPUTADO LUÍS CORTI (PSB): </w:t>
      </w:r>
      <w:r w:rsidRPr="00BE20CE">
        <w:rPr>
          <w:rFonts w:ascii="Arial" w:hAnsi="Arial" w:cs="Arial"/>
          <w:sz w:val="24"/>
          <w:szCs w:val="24"/>
        </w:rPr>
        <w:t>Senhora Presidente, Sr.</w:t>
      </w:r>
      <w:r w:rsidRPr="00BE20CE">
        <w:rPr>
          <w:rFonts w:ascii="Arial" w:hAnsi="Arial" w:cs="Arial"/>
          <w:sz w:val="24"/>
          <w:szCs w:val="24"/>
          <w:vertAlign w:val="superscript"/>
        </w:rPr>
        <w:t>s</w:t>
      </w:r>
      <w:r w:rsidRPr="00BE20CE">
        <w:rPr>
          <w:rFonts w:ascii="Arial" w:hAnsi="Arial" w:cs="Arial"/>
          <w:sz w:val="24"/>
          <w:szCs w:val="24"/>
        </w:rPr>
        <w:t xml:space="preserve"> e Sr.</w:t>
      </w:r>
      <w:r w:rsidRPr="00BE20CE">
        <w:rPr>
          <w:rFonts w:ascii="Arial" w:hAnsi="Arial" w:cs="Arial"/>
          <w:sz w:val="24"/>
          <w:szCs w:val="24"/>
          <w:vertAlign w:val="superscript"/>
        </w:rPr>
        <w:t>as</w:t>
      </w:r>
      <w:r w:rsidRPr="00BE20CE">
        <w:rPr>
          <w:rFonts w:ascii="Arial" w:hAnsi="Arial" w:cs="Arial"/>
          <w:sz w:val="24"/>
          <w:szCs w:val="24"/>
        </w:rPr>
        <w:t xml:space="preserve"> Deputadas, todos que nos prestigiam nesta tarde e todos que nos acompanham. Subo nesta tribuna para, com pontualidade, falar de três assuntos, mas muito rápido. Primeiro, saudar o Governo do Estado, saudar a Secretaria da Agricultura, o nosso Secretário, que nos deu a honra de recebê-lo na cidade de Francisco Beltrão, para poder fazer o anúncio da contemplação de todos os nossos municípios, Sr.ª Presidente, com o repasse de recursos de quase R$ 4 milhões para todos os municípios, para incrementar o nosso parque de máquinas. Quem já foi prefeito – como eu já fui e quem já foi há mais tempo, Hussein, como nós – sabe o quanto é importante esse recurso, principalmente para quem está começando o mandato e já conveniou, já pegou carona com inúmeras licitações, em nível de Brasil. Um artifício importante, imprescindível, que deu celeridade para que os prefeitos começando o mandato já recebam patrola, trator de esteira, retroescavadeira, pá carregadeira, escavadeira hidráulica, caminhão caçamba. É um programa que nunca vi na minha vida em estado nenhum e gostaria muito que, quando fui prefeito, em 1996, pudesse pelo menos ter uma máquina nova por município. O </w:t>
      </w:r>
      <w:r w:rsidRPr="00BE20CE">
        <w:rPr>
          <w:rFonts w:ascii="Arial" w:hAnsi="Arial" w:cs="Arial"/>
          <w:sz w:val="24"/>
          <w:szCs w:val="24"/>
        </w:rPr>
        <w:lastRenderedPageBreak/>
        <w:t xml:space="preserve">Governo está repassando recurso aqui que dá na casa de cinco máquinas novas, seis máquinas novas, sete máquinas novas. É algo, nosso Líder Hussein Bakri, para ser comemorado a todo dia, a todo instante. Cumprimentar o Governador, é algo magnânimo. Saudar o Sr. Governador. Saudar a Federação de Agricultura do Estado do Paraná pelo magnífico Evento Agrinho, o 30.º. São 30, Maria Victoria, você que falou em nome dos nossos Deputados mais o Presidente da Comissão de Agricultura, o Anibelli. Seguramente, estamos inaugurando o novo tempo no agro do Paraná e do Brasil. Essa iniciativa da Federação da Agricultura do Estado do Paraná merece ser elogiada, cumprimentada, pela distinção. Maria Victoria, 600 mil redações, imagina uma coisa dessas? Lá em São Jorge, Presidente, o aluno tira o segundo lugar dentro da modalidade Apae no Estado do Paraná, o Dirsio. Estou muito feliz por ele em poder tirar uma fotografia e gravar um vídeo e quero parabenizá-lo. Venho, aqui, senhores do leite, a Frente Parlamentar do Leite do Hussein, a Frente da Agricultura Familiar da Luciana, a Coordenação, o Bloco Podemos/Cidadania/ PSB, a todo o núcleo, ao Presidente desta Casa que abraçou, Sr.ª Presidente, S.Ex.ª, o Presidente Alexandre Curi, que abraçou essa bandeira, que agora, às 17 horas, juntamente com o Hussein, já recebe uma comitiva de produtores de leite do Estado do Paraná. O leite vive a maior crise do preço da história do Brasil e do Paraná. Enquanto o leite cresce para quem vende, o preço cai para o produtor. O leite está na casa de R$ 2,00, Antenor – R$ 2,30, R$ 2,40, tem gente que ganha um pouco mais porque produz mais, tem até uma produção de melhor de qualidade, mas no supermercado ele está de 5 a 6 </w:t>
      </w:r>
      <w:r w:rsidRPr="00BE20CE">
        <w:rPr>
          <w:rFonts w:ascii="Arial" w:hAnsi="Arial" w:cs="Arial"/>
          <w:i/>
          <w:sz w:val="24"/>
          <w:szCs w:val="24"/>
        </w:rPr>
        <w:t>pila</w:t>
      </w:r>
      <w:r w:rsidRPr="00BE20CE">
        <w:rPr>
          <w:rFonts w:ascii="Arial" w:hAnsi="Arial" w:cs="Arial"/>
          <w:sz w:val="24"/>
          <w:szCs w:val="24"/>
        </w:rPr>
        <w:t xml:space="preserve">. Já fizemos um requerimento para a Fazenda para saber por quanto o produtor está entregando o leite, por quanto a indústria está vendendo o leite para o distribuidor e de quanto o distribuidor está vendendo para o supermercado, Leônidas, e por quanto o mercado está vendendo para o consumidor. Olha, se começa isso, Luciana, com R$ 2,00 e termina com R$ 6,00, alguém, Guerra, está ficando com muito dinheiro no caminho. Esse movimento, que é um movimento pró-ativo em favor da cadeia do leite aqui no Paraná... É sabido, somos os melhores do Brasil, </w:t>
      </w:r>
      <w:r w:rsidRPr="00BE20CE">
        <w:rPr>
          <w:rFonts w:ascii="Arial" w:hAnsi="Arial" w:cs="Arial"/>
          <w:sz w:val="24"/>
          <w:szCs w:val="24"/>
        </w:rPr>
        <w:lastRenderedPageBreak/>
        <w:t xml:space="preserve">sem demérito para o Brasil. É verdade que Minas Gerais tem uma produção maior do que a nossa, Guerra, mas em qualidade, nós que herdamos da Holanda o projeto, Fadel, lá de Castro, que faz com que Castro seja um exponencial para o Brasil; para o Paraná, o leite cai por duas razões o preço: ou cai quando não tem consumo, que não é o caso no Brasil, porque o consumo é de uns 170 litros de leite/ano por morador – é verdade que precisávamos ter o consumo </w:t>
      </w:r>
      <w:r w:rsidRPr="00BE20CE">
        <w:rPr>
          <w:rFonts w:ascii="Arial" w:hAnsi="Arial" w:cs="Arial"/>
          <w:i/>
          <w:sz w:val="24"/>
          <w:szCs w:val="24"/>
        </w:rPr>
        <w:t>per capita</w:t>
      </w:r>
      <w:r w:rsidRPr="00BE20CE">
        <w:rPr>
          <w:rFonts w:ascii="Arial" w:hAnsi="Arial" w:cs="Arial"/>
          <w:sz w:val="24"/>
          <w:szCs w:val="24"/>
        </w:rPr>
        <w:t xml:space="preserve"> da Dinamarca, que chega lá a 600 litros de leite/ano por habitante, é verdade isto, mas o consumo se mantém em nível de Estado de Paraná e em nível de Brasil. A nossa produção é um outro fator, porque, quando a produção é exageradamente grande, evidentemente que aumenta demais a oferta, o que não é o caso no Brasil, tem um aumento, mas não são aquelas coisas. O principal fator que estamos enfrentando é algo que já é sabido pela produção, pelo consumidor, pela categoria que nos representa lá nas Câmaras de Vereadores, pelos Prefeitos, pelos Deputados Federais: é a grande importação do tal de leite em pó, importado, Presidente, da Argentina principalmente – metade da nossa importação vem da Argentina e uma parte vem do Uruguai. O nosso Projeto de Lei, o Projeto de Lei n.º 888, vai proibir da reidratação do leite em pó importado pelo Estado do Paraná. Chegou leite em pó aqui? Só pode ser comercializado para o consumo como leite em pó, mas não reidrata mais para o consumo, não vai reidratar mais também para a indústria depois que esse Projeto vá ser emendado. Quero aqui dar garantia de que já foi aprovado na CCJ, na Agricultura e, com a palavra do Presidente da Comissão de Indústria e Comércio, haverá de ser aprovado na Indústria e Comércio no dia de hoje. Amanhã todos os Deputados convidados para que às 9 horas – 9 horas, Sr.</w:t>
      </w:r>
      <w:r w:rsidRPr="00BE20CE">
        <w:rPr>
          <w:rFonts w:ascii="Arial" w:hAnsi="Arial" w:cs="Arial"/>
          <w:sz w:val="24"/>
          <w:szCs w:val="24"/>
          <w:vertAlign w:val="superscript"/>
        </w:rPr>
        <w:t>s</w:t>
      </w:r>
      <w:r w:rsidRPr="00BE20CE">
        <w:rPr>
          <w:rFonts w:ascii="Arial" w:hAnsi="Arial" w:cs="Arial"/>
          <w:sz w:val="24"/>
          <w:szCs w:val="24"/>
        </w:rPr>
        <w:t xml:space="preserve"> Deputados – de amanhã, aqui neste Plenário, vamos abrir Audiência Pública do Leite do Estado do Paraná, com produtores, Luciana, vindos do Sudoeste, da Cantuquiriguaçu, do Oeste do Paraná, da região metropolitana aqui de São José dos Pinhais e tantos lugares do Estado do Paraná já confirmados. Estamos solicitando a presença dos Sr.</w:t>
      </w:r>
      <w:r w:rsidRPr="00BE20CE">
        <w:rPr>
          <w:rFonts w:ascii="Arial" w:hAnsi="Arial" w:cs="Arial"/>
          <w:sz w:val="24"/>
          <w:szCs w:val="24"/>
          <w:vertAlign w:val="superscript"/>
        </w:rPr>
        <w:t>s</w:t>
      </w:r>
      <w:r w:rsidRPr="00BE20CE">
        <w:rPr>
          <w:rFonts w:ascii="Arial" w:hAnsi="Arial" w:cs="Arial"/>
          <w:sz w:val="24"/>
          <w:szCs w:val="24"/>
        </w:rPr>
        <w:t xml:space="preserve"> Deputados, estamos convidando os Sr.</w:t>
      </w:r>
      <w:r w:rsidRPr="00BE20CE">
        <w:rPr>
          <w:rFonts w:ascii="Arial" w:hAnsi="Arial" w:cs="Arial"/>
          <w:sz w:val="24"/>
          <w:szCs w:val="24"/>
          <w:vertAlign w:val="superscript"/>
        </w:rPr>
        <w:t>s</w:t>
      </w:r>
      <w:r w:rsidRPr="00BE20CE">
        <w:rPr>
          <w:rFonts w:ascii="Arial" w:hAnsi="Arial" w:cs="Arial"/>
          <w:sz w:val="24"/>
          <w:szCs w:val="24"/>
        </w:rPr>
        <w:t xml:space="preserve"> Deputados, porque aqui estarão Pre</w:t>
      </w:r>
      <w:r w:rsidR="007A630A">
        <w:rPr>
          <w:rFonts w:ascii="Arial" w:hAnsi="Arial" w:cs="Arial"/>
          <w:sz w:val="24"/>
          <w:szCs w:val="24"/>
        </w:rPr>
        <w:t>feitos... (É retirado o som.)</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lastRenderedPageBreak/>
        <w:t xml:space="preserve">SR.ª PRESIDENTE (Deputada Flávia Francischini – União): </w:t>
      </w:r>
      <w:r w:rsidRPr="00BE20CE">
        <w:rPr>
          <w:rFonts w:ascii="Arial" w:hAnsi="Arial" w:cs="Arial"/>
          <w:sz w:val="24"/>
          <w:szCs w:val="24"/>
        </w:rPr>
        <w:t>Um minuto para concluir, Deputado.</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DEPUTADO LUÍS CORTI (PSB): </w:t>
      </w:r>
      <w:r w:rsidRPr="00BE20CE">
        <w:rPr>
          <w:rFonts w:ascii="Arial" w:hAnsi="Arial" w:cs="Arial"/>
          <w:sz w:val="24"/>
          <w:szCs w:val="24"/>
        </w:rPr>
        <w:t>Muito obrigado, Sr.ª Presidente. Representantes de categoria, para que amanhã mesmo possamos fazer essa Audiência, ouvir a produção, colocar os gargalos e pegar assinatura, preferencialmente, Tito, dos 54 Deputados na Emenda que, em nível de Plenário, vamos propor. Era isto, Sr.ª Presidente.</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SR.ª PRESIDENTE (Deputada Flávia Francischini – União): </w:t>
      </w:r>
      <w:r w:rsidRPr="00BE20CE">
        <w:rPr>
          <w:rFonts w:ascii="Arial" w:hAnsi="Arial" w:cs="Arial"/>
          <w:sz w:val="24"/>
          <w:szCs w:val="24"/>
        </w:rPr>
        <w:t>Próximo orador: Deputado Hussein Bakri, pela Liderança do Governo.</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DEPUTADO HUSSEIN BAKRI (PSD): </w:t>
      </w:r>
      <w:r w:rsidRPr="00BE20CE">
        <w:rPr>
          <w:rFonts w:ascii="Arial" w:hAnsi="Arial" w:cs="Arial"/>
          <w:sz w:val="24"/>
          <w:szCs w:val="24"/>
        </w:rPr>
        <w:t xml:space="preserve">Senhora Presidente – aliás, só mulheres na Mesa, parabéns, orgulho desta Casa com 10 Deputadas, parabéns. Quero me reportar à Deputada Luciana Rafagnin, com todo respeito que lhe devoto, para dizer, em primeiro lugar, que o Secretário Roni pode ter todos os defeitos que o ser humano tem, como o Ministro Camilo Santana tem, inclusive com vários equívocos que podem acontecer, mas ele é uma boa alma, é bem-intencionado, ele é </w:t>
      </w:r>
      <w:r w:rsidRPr="00BE20CE">
        <w:rPr>
          <w:rFonts w:ascii="Arial" w:hAnsi="Arial" w:cs="Arial"/>
          <w:i/>
          <w:sz w:val="24"/>
          <w:szCs w:val="24"/>
        </w:rPr>
        <w:t>chão de fábrica</w:t>
      </w:r>
      <w:r w:rsidRPr="00BE20CE">
        <w:rPr>
          <w:rFonts w:ascii="Arial" w:hAnsi="Arial" w:cs="Arial"/>
          <w:sz w:val="24"/>
          <w:szCs w:val="24"/>
        </w:rPr>
        <w:t xml:space="preserve">. O Roni era professor, diretor e foi escolhido a dedo para essa função. Pode ter havido algum equívoco de entendimento no que ele falou, tanto é verdade que ele pediu para transmitir à senhora, ao Deputado Lemos, que levantou essa questão, e aos demais Deputados que vamos marcar uma conversa provavelmente para amanhã – só estou aguardando – para debater o assunto e poder avançar em cima desse assunto. Essa acho que foi a maior demonstração da boa vontade, a maior demonstração da intenção de construir um debate. Isso é dele, o Roni sempre promove esse debate. Então, a minha assessoria está marcando, vou avisar os Deputados e Deputadas a esse respeito. Deputados e Deputadas, o Paraná oferece, Deputada Cloara, aquilo que os pais quiserem: colégio integral, colégio agrícola – que hoje são cooperativas –, colégio regular, Ceebja... todos. E passou a ofertar também, de um tempo para cá, os colégios </w:t>
      </w:r>
      <w:r w:rsidRPr="00BE20CE">
        <w:rPr>
          <w:rFonts w:ascii="Arial" w:hAnsi="Arial" w:cs="Arial"/>
          <w:sz w:val="24"/>
          <w:szCs w:val="24"/>
        </w:rPr>
        <w:lastRenderedPageBreak/>
        <w:t>cívico-militares, que na visão de muitas pessoas – de uma boa parcela da população – é uma opção a ser avaliada. E quero reafirmar aqui a V.Ex.</w:t>
      </w:r>
      <w:r w:rsidRPr="00BE20CE">
        <w:rPr>
          <w:rFonts w:ascii="Arial" w:hAnsi="Arial" w:cs="Arial"/>
          <w:sz w:val="24"/>
          <w:szCs w:val="24"/>
          <w:vertAlign w:val="superscript"/>
        </w:rPr>
        <w:t>as</w:t>
      </w:r>
      <w:r w:rsidRPr="00BE20CE">
        <w:rPr>
          <w:rFonts w:ascii="Arial" w:hAnsi="Arial" w:cs="Arial"/>
          <w:sz w:val="24"/>
          <w:szCs w:val="24"/>
        </w:rPr>
        <w:t xml:space="preserve"> que o processo devido de avaliação de um colégio é escolhido pelos pais e pela comunidade escolar. Digo isso, pessoal, porque estávamos iniciando um debate aqui, Sr.</w:t>
      </w:r>
      <w:r w:rsidRPr="00BE20CE">
        <w:rPr>
          <w:rFonts w:ascii="Arial" w:hAnsi="Arial" w:cs="Arial"/>
          <w:sz w:val="24"/>
          <w:szCs w:val="24"/>
          <w:vertAlign w:val="superscript"/>
        </w:rPr>
        <w:t>s</w:t>
      </w:r>
      <w:r w:rsidRPr="00BE20CE">
        <w:rPr>
          <w:rFonts w:ascii="Arial" w:hAnsi="Arial" w:cs="Arial"/>
          <w:sz w:val="24"/>
          <w:szCs w:val="24"/>
        </w:rPr>
        <w:t xml:space="preserve"> Deputados e Deputadas, acerca de um Projeto do Deputado Arruda e do Deputado Litro que tratava da possibilidade de os colégios integrais também receberem os cívico-militares. Nós tivemos um entendimento com a PGE que poderia haver qualquer questionamento jurídico e quero parabenizar o alto espírito público aqui do Deputado Arruda, que abriu mão do seu Projeto e está defendendo agora esse Projeto do Governo que chegou hoje à Casa e que vai ser votado, se Deus quiser, o mais rápido possível. Obrigado, Deputado Arruda, por defender esse modelo dos colégios cívico-militares. Bom, esse Projeto é similar ao do Deputado Arruda. Atualmente o </w:t>
      </w:r>
      <w:r w:rsidRPr="00BE20CE">
        <w:rPr>
          <w:rFonts w:ascii="Arial" w:hAnsi="Arial" w:cs="Arial"/>
          <w:color w:val="000000"/>
          <w:sz w:val="24"/>
          <w:szCs w:val="24"/>
        </w:rPr>
        <w:t xml:space="preserve">Estado conta com 312 colégios, que atendem 190 mil estudantes. Para receber um colégio cívico-militar, o município precisa ter pelo menos duas instituições públicas; se tiver só uma, não vai. Fica mantido nesse Projeto o veto às escolas noturnas – Ceebjas –, instituições indígenas e quilombolas, conveniadas como a Apae e itinerantes de assentamento ou em dualidade administrativa. É isso! Quero também neste momento me dirigir ao Sindijus, parabenizar o Sindijus pelo brilhante trabalho que fez aqui na Casa, com tranquilidade e com bom senso, conversando; o relator da matéria é o Deputado Marcio Pacheco, que finalizou e hoje estaremos defendendo aqui desta tribuna, defendendo da Liderança do Governo a aprovação desse Projeto, porque vocês merecem. Parabéns pela construção. Parabéns, Sindijus, vocês representam com muito orgulho a categoria de vocês. Quero também dizer para vocês que nós, Deputados, estamos vivendo um momento importante do Paraná: estamos finalizando a liberação de recursos através da Secid para a pavimentação de ruas que não são pavimentadas, de leito natural. E vamos partir agora para os recapes – os Deputados já estão sendo comunicados. Quero comunicar aos Deputados e Deputadas que estamos construindo aqui na Alep com os colegas – e vamos </w:t>
      </w:r>
      <w:r w:rsidRPr="00BE20CE">
        <w:rPr>
          <w:rFonts w:ascii="Arial" w:hAnsi="Arial" w:cs="Arial"/>
          <w:color w:val="000000"/>
          <w:sz w:val="24"/>
          <w:szCs w:val="24"/>
        </w:rPr>
        <w:lastRenderedPageBreak/>
        <w:t xml:space="preserve">avisar quem quiser participar – uma Emenda para incluir as dívidas do IPVA no programa </w:t>
      </w:r>
      <w:r w:rsidRPr="00BE20CE">
        <w:rPr>
          <w:rFonts w:ascii="Arial" w:hAnsi="Arial" w:cs="Arial"/>
          <w:i/>
          <w:color w:val="000000"/>
          <w:sz w:val="24"/>
          <w:szCs w:val="24"/>
        </w:rPr>
        <w:t>Regulariza Paraná</w:t>
      </w:r>
      <w:r w:rsidRPr="00BE20CE">
        <w:rPr>
          <w:rFonts w:ascii="Arial" w:hAnsi="Arial" w:cs="Arial"/>
          <w:color w:val="000000"/>
          <w:sz w:val="24"/>
          <w:szCs w:val="24"/>
        </w:rPr>
        <w:t xml:space="preserve">, que prevê desconto em multas e juros no pagamento em débitos com o Estado. É o Refis. Porque o Projeto original fala apenas em ICMS e débitos ambientais com o IAT, e a Assembleia quer oferecer essa oportunidade a todos, porque, além de reduzir os custos, aumenta a arrecadação. Quero aqui também dizer que o Paraná está abrindo uma linha de crédito nova, o programa </w:t>
      </w:r>
      <w:r w:rsidRPr="00BE20CE">
        <w:rPr>
          <w:rFonts w:ascii="Arial" w:hAnsi="Arial" w:cs="Arial"/>
          <w:i/>
          <w:color w:val="000000"/>
          <w:sz w:val="24"/>
          <w:szCs w:val="24"/>
        </w:rPr>
        <w:t>Juros Baixos Paraná</w:t>
      </w:r>
      <w:r w:rsidRPr="00BE20CE">
        <w:rPr>
          <w:rFonts w:ascii="Arial" w:hAnsi="Arial" w:cs="Arial"/>
          <w:color w:val="000000"/>
          <w:sz w:val="24"/>
          <w:szCs w:val="24"/>
        </w:rPr>
        <w:t xml:space="preserve">, para pequenos negócios no nosso litoral. Todos sabem que o Paraná, pouco tempo atrás, era o </w:t>
      </w:r>
      <w:r w:rsidRPr="00BE20CE">
        <w:rPr>
          <w:rFonts w:ascii="Arial" w:hAnsi="Arial" w:cs="Arial"/>
          <w:i/>
          <w:color w:val="000000"/>
          <w:sz w:val="24"/>
          <w:szCs w:val="24"/>
        </w:rPr>
        <w:t>patinho feio</w:t>
      </w:r>
      <w:r w:rsidRPr="00BE20CE">
        <w:rPr>
          <w:rFonts w:ascii="Arial" w:hAnsi="Arial" w:cs="Arial"/>
          <w:color w:val="000000"/>
          <w:sz w:val="24"/>
          <w:szCs w:val="24"/>
        </w:rPr>
        <w:t xml:space="preserve"> e hoje temos orgulho do nosso litoral, temos aí vários investimentos sendo feitos, o maior deles vai ser a Ponte de Guaratuba – o Deputado Nelson Justus sabe quanto tempo lutou por isso – e esses investimentos certamente vão proporcionar a força do nosso litoral. Então, só para encerrar aqui, quero reafirmar a disposição do diálogo. Esta Liderança do Governo vai estar sempre aberta ao diálogo. Agora a pouco conversei com a Nádia, com o pessoal da APP-Sindicato, vou recebê-los na semana que vem e vamos conversar. Quem conversa erra menos. Quero reafirmar a todos os Deputados da Base que estou à disposição para a discussão de emendas. E aos Deputados que falaram dessa questão do Secretário Roni, vamos marcar, muito possivelmente para amanhã, essa conversa. Uma boa semana para vocês!</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 xml:space="preserve">SR.ª PRESIDENTE (Deputada Flávia Francischini – União): </w:t>
      </w:r>
      <w:r w:rsidRPr="00BE20CE">
        <w:rPr>
          <w:rFonts w:ascii="Arial" w:hAnsi="Arial" w:cs="Arial"/>
          <w:color w:val="000000"/>
          <w:sz w:val="24"/>
          <w:szCs w:val="24"/>
        </w:rPr>
        <w:t>Próximo orador, pela Liderança da Oposição: Deputado Professor Lemos.</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 xml:space="preserve">DEPUTADO PROFESSOR LEMOS (PT): </w:t>
      </w:r>
      <w:r w:rsidRPr="00BE20CE">
        <w:rPr>
          <w:rFonts w:ascii="Arial" w:hAnsi="Arial" w:cs="Arial"/>
          <w:color w:val="000000"/>
          <w:sz w:val="24"/>
          <w:szCs w:val="24"/>
        </w:rPr>
        <w:t xml:space="preserve">Senhores Deputados e Senhoras Deputadas, quero cumprimentá-los e cumprimentá-las, cumprimentar a população que acompanha a nossa Sessão. Quero fazer um cumprimento aqui especial ao Sindijus, que aqui comparece mais uma vez. Está aqui a Andréa, Coordenadora-Geral do Sindijus; está também a Patrícia, a Carol, o Mário. E é uma reivindicação antiga: o Sindijus tem cobrado há 12 anos a isonomia, e o Projeto está na pauta, é o Projeto n.º 810/2025. Eu pude acompanhar toda a caminhada do Sindijus para </w:t>
      </w:r>
      <w:r w:rsidRPr="00BE20CE">
        <w:rPr>
          <w:rFonts w:ascii="Arial" w:hAnsi="Arial" w:cs="Arial"/>
          <w:color w:val="000000"/>
          <w:sz w:val="24"/>
          <w:szCs w:val="24"/>
        </w:rPr>
        <w:lastRenderedPageBreak/>
        <w:t xml:space="preserve">fazer justiça aos seus servidores que atuam em funções que exigem a mesma formação para ingresso, que têm a mesma complexidade e recebiam salários diferentes. Aprovada esta Lei, receberão salários idênticos, iguais. Isso é isonomia, isso é para dar cumprimento ao que determina a nossa Constituição Brasileira. Parabéns, Sindijus, pelo trabalho que faz a favor dos trabalhadores do Poder Judiciário. Vamos votar </w:t>
      </w:r>
      <w:r w:rsidRPr="00BE20CE">
        <w:rPr>
          <w:rFonts w:ascii="Arial" w:hAnsi="Arial" w:cs="Arial"/>
          <w:i/>
          <w:iCs/>
          <w:color w:val="000000"/>
          <w:sz w:val="24"/>
          <w:szCs w:val="24"/>
        </w:rPr>
        <w:t xml:space="preserve">“sim” </w:t>
      </w:r>
      <w:r w:rsidRPr="00BE20CE">
        <w:rPr>
          <w:rFonts w:ascii="Arial" w:hAnsi="Arial" w:cs="Arial"/>
          <w:color w:val="000000"/>
          <w:sz w:val="24"/>
          <w:szCs w:val="24"/>
        </w:rPr>
        <w:t xml:space="preserve">aqui, por unanimidade. Acredito que nenhum Deputado vai votar contra. A Oposição votará </w:t>
      </w:r>
      <w:r w:rsidRPr="00BE20CE">
        <w:rPr>
          <w:rFonts w:ascii="Arial" w:hAnsi="Arial" w:cs="Arial"/>
          <w:i/>
          <w:iCs/>
          <w:color w:val="000000"/>
          <w:sz w:val="24"/>
          <w:szCs w:val="24"/>
        </w:rPr>
        <w:t xml:space="preserve">“sim”. </w:t>
      </w:r>
      <w:r w:rsidRPr="00BE20CE">
        <w:rPr>
          <w:rFonts w:ascii="Arial" w:hAnsi="Arial" w:cs="Arial"/>
          <w:color w:val="000000"/>
          <w:sz w:val="24"/>
          <w:szCs w:val="24"/>
        </w:rPr>
        <w:t xml:space="preserve">Quero fazer um cumprimento especial também ao Fórum dos Servidores. Está aqui a Nádia, que é funcionária de escola, é dirigente da APP-Sindicato; estão aqui também com ela o Bonfim, o Cristiano, que são da segurança pública, são da Polícia Penal e estão juntos aqui, em nome de todos os servidores do Estado do Paraná. Estão aqui e solicitaram à Comissão de Orçamento, de que faço parte e que o Romanelli é o Presidente, solicitaram uma Audiência Pública, e o Romanelli disse que fará uma Audiência Pública aqui na Assembleia para debater o orçamento do Estado do Paraná para o ano que vem. E o que faz o Fórum aqui? O Fórum vem em nome de todos os servidores – servidores da ativa, aposentados e pensionistas – solicitar que a LOA, que a Lei Orçamentária – que será aprovada aqui, por esta Casa – inclua a previsão orçamentária para a reposição dos salários dos servidores do Paraná. Inclua todos eles! Que haja revisão na data base dos salários dos servidores. Há uma dívida acumulada que precisa também ser paga, e o orçamento pode prever esse pagamento. Há uma preocupação muito grande, principalmente com aposentados e aposentadas, ainda em especial com aqueles e aquelas que se aposentaram sem paridade. Então, é preciso incluir todos os servidores e servidoras no orçamento para o ano que vem. Contem com o nosso apoio! Dentro da Comissão, somos sete Deputados; estarei lá, junto com vocês, fazendo essa defesa. Precisamos incluir no orçamento a previsão de reposição dos servidores do Estado do Paraná. Não dá mais para ficar assim! Contem conosco. Quero também falar de um tema que é recorrente aqui na tribuna, mas recebi uma preocupação do Vereador Rafael Euzébio, de Arapuã, ali no Vale do Ivaí. Ele me </w:t>
      </w:r>
      <w:r w:rsidRPr="00BE20CE">
        <w:rPr>
          <w:rFonts w:ascii="Arial" w:hAnsi="Arial" w:cs="Arial"/>
          <w:color w:val="000000"/>
          <w:sz w:val="24"/>
          <w:szCs w:val="24"/>
        </w:rPr>
        <w:lastRenderedPageBreak/>
        <w:t xml:space="preserve">disse que, na última sexta-feira e no último sábado, ficaram sem energia elétrica. Isso foi mais de 28 horas! O prejuízo foi enorme! Ele me encaminhou inclusive vídeo mostrando produtores jogando leite fora, porque perderam leite. Um dos produtores teve que jogar fora 600 litros de leite! Há um prejuízo muito grande. A Copel não está entregando energia de qualidade ao nosso povo e precisa de atenção de todos nós. Por isso, apresentei aqui um Requerimento que foi aprovado. O Requerimento aprovado solicita à Mesa Diretora que institua uma Comissão Especial composta por Deputados de todos os partidos para acompanharmos de perto a oferta de energia elétrica no Estado do Paraná. A oferta está irregular. Cai a luz, cai a energia, fica muito tempo para religar e, quando religa, também tem oscilações na rede, o que traz prejuízos enormes à população do Estado do Paraná. Isso já passou dos limites. Portanto, peço mais uma vez à Mesa Diretora, especialmente ao Presidente da Assembleia, para instituir essa Comissão para acompanharmos de perto e darmos vez e voz à população do Paraná nas suas reclamações, porque temos que dar um basta nisso. A Copel está falhando – e muito! – e o prejuízo está ficando com o nosso povo. Isso está errado, precisamos intervir com rapidez. Também recebemos uma Mensagem do Governador aqui na Assembleia – foi lida – que trata do auxílio-alimentação. O Governador está incluindo aqui servidores comissionados, mas não está incluindo os professores e professoras da educação básica. Quero, mais uma vez, fazer um apelo: </w:t>
      </w:r>
      <w:r w:rsidR="006F08CD">
        <w:rPr>
          <w:rFonts w:ascii="Arial" w:hAnsi="Arial" w:cs="Arial"/>
          <w:color w:val="000000"/>
          <w:sz w:val="24"/>
          <w:szCs w:val="24"/>
        </w:rPr>
        <w:t>I</w:t>
      </w:r>
      <w:r w:rsidRPr="00BE20CE">
        <w:rPr>
          <w:rFonts w:ascii="Arial" w:hAnsi="Arial" w:cs="Arial"/>
          <w:color w:val="000000"/>
          <w:sz w:val="24"/>
          <w:szCs w:val="24"/>
        </w:rPr>
        <w:t xml:space="preserve">nclua nesse Projeto de Lei, Governador, professores da educação básica. Os professores do ensino superior V.Ex.ª já incluiu; os servidores da Fazenda, que ganham o maior salário no Estado do Paraná, V.Ex.ª já incluiu; já incluiu vários servidores, mas os professores da educação básica recebem o menor salário entre todos os servidores do Paraná. É o menor salário – e muito menor! – e o Governador não inclui os professores de Educação Básica. Há um equívoco, há um erro aí. É preciso incluir. Então quero, mais uma vez, solicitar ao Governador que faça justiça, incluindo professores e professores da educação básica nesse Projeto de Lei, porque eles estão abandonados pelo </w:t>
      </w:r>
      <w:r w:rsidRPr="00BE20CE">
        <w:rPr>
          <w:rFonts w:ascii="Arial" w:hAnsi="Arial" w:cs="Arial"/>
          <w:color w:val="000000"/>
          <w:sz w:val="24"/>
          <w:szCs w:val="24"/>
        </w:rPr>
        <w:lastRenderedPageBreak/>
        <w:t>Governo. Isso está errado, isso é uma injustiça e queremos que o Governador repare. E pode reparar! Observe que o Governo tem muito dinheiro, tem dinheiro para distribuir e os municípios não estão dando conta de apresentar projetos para gastar o dinheiro, está ficando no banco. Então, tem dinheiro, é só ter vontade política, é ter sensibilidade, olhar para quem ganha menos e atender essa categoria que faz um trabalho relevante. O professor e a professora não fazem um trabalho menor e é exigido, para ingresso, nível superior, dada a complexidade do cargo. Por que ganha menos do que os demais servidores? Governador, coloque a mão na sua consciência… (É retirado o som.)</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sz w:val="24"/>
          <w:szCs w:val="24"/>
        </w:rPr>
      </w:pPr>
      <w:r w:rsidRPr="00BE20CE">
        <w:rPr>
          <w:rFonts w:ascii="Arial" w:hAnsi="Arial" w:cs="Arial"/>
          <w:b/>
          <w:bCs/>
          <w:color w:val="000000"/>
          <w:sz w:val="24"/>
          <w:szCs w:val="24"/>
        </w:rPr>
        <w:t xml:space="preserve">SR. PRESIDENTE (Deputado Alexandre Curi – PSD): </w:t>
      </w:r>
      <w:r w:rsidRPr="00BE20CE">
        <w:rPr>
          <w:rFonts w:ascii="Arial" w:hAnsi="Arial" w:cs="Arial"/>
          <w:color w:val="000000"/>
          <w:sz w:val="24"/>
          <w:szCs w:val="24"/>
        </w:rPr>
        <w:t>Um minuto para V.Ex.ª concluir.</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sz w:val="24"/>
          <w:szCs w:val="24"/>
        </w:rPr>
      </w:pPr>
      <w:r w:rsidRPr="00BE20CE">
        <w:rPr>
          <w:rFonts w:ascii="Arial" w:hAnsi="Arial" w:cs="Arial"/>
          <w:b/>
          <w:bCs/>
          <w:color w:val="000000"/>
          <w:sz w:val="24"/>
          <w:szCs w:val="24"/>
        </w:rPr>
        <w:t>DEPUTADO PROFESSOR LEMOS (PT):</w:t>
      </w:r>
      <w:r w:rsidRPr="00BE20CE">
        <w:rPr>
          <w:rFonts w:ascii="Arial" w:hAnsi="Arial" w:cs="Arial"/>
          <w:color w:val="000000"/>
          <w:sz w:val="24"/>
          <w:szCs w:val="24"/>
        </w:rPr>
        <w:t xml:space="preserve"> Governador, coloque a mão na sua consciência, olhe para nossa categoria, professores e professoras da educação básica, e inclua nesse Projeto também professores e professores do Estado do Paraná.</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b/>
          <w:bCs/>
          <w:color w:val="000000"/>
          <w:sz w:val="24"/>
          <w:szCs w:val="24"/>
        </w:rPr>
      </w:pPr>
      <w:r w:rsidRPr="00BE20CE">
        <w:rPr>
          <w:rFonts w:ascii="Arial" w:hAnsi="Arial" w:cs="Arial"/>
          <w:b/>
          <w:bCs/>
          <w:color w:val="000000"/>
          <w:sz w:val="24"/>
          <w:szCs w:val="24"/>
        </w:rPr>
        <w:t>SR. PRESIDENTE (Deputado Alexandre Curi – PSD): Passamos à Ordem do Dia.</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b/>
          <w:bCs/>
          <w:color w:val="000000"/>
          <w:sz w:val="24"/>
          <w:szCs w:val="24"/>
        </w:rPr>
      </w:pPr>
      <w:r w:rsidRPr="00BE20CE">
        <w:rPr>
          <w:rFonts w:ascii="Arial" w:hAnsi="Arial" w:cs="Arial"/>
          <w:b/>
          <w:bCs/>
          <w:color w:val="000000"/>
          <w:sz w:val="24"/>
          <w:szCs w:val="24"/>
          <w:u w:val="single"/>
        </w:rPr>
        <w:t>ORDEM DO DIA</w:t>
      </w:r>
      <w:r w:rsidRPr="00BE20CE">
        <w:rPr>
          <w:rFonts w:ascii="Arial" w:hAnsi="Arial" w:cs="Arial"/>
          <w:b/>
          <w:bCs/>
          <w:color w:val="000000"/>
          <w:sz w:val="24"/>
          <w:szCs w:val="24"/>
        </w:rPr>
        <w:t>.</w:t>
      </w:r>
    </w:p>
    <w:p w:rsidR="003E6289" w:rsidRPr="00BE20CE" w:rsidRDefault="003017F9" w:rsidP="00BE20CE">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BE20CE">
        <w:rPr>
          <w:rFonts w:ascii="Arial" w:hAnsi="Arial" w:cs="Arial"/>
          <w:b/>
          <w:bCs/>
          <w:sz w:val="24"/>
          <w:szCs w:val="24"/>
          <w:lang w:val="pt-PT"/>
        </w:rPr>
        <w:t xml:space="preserve"> </w:t>
      </w:r>
      <w:r w:rsidR="003E6289" w:rsidRPr="00BE20CE">
        <w:rPr>
          <w:rFonts w:ascii="Arial" w:hAnsi="Arial" w:cs="Arial"/>
          <w:b/>
          <w:bCs/>
          <w:sz w:val="24"/>
          <w:szCs w:val="24"/>
          <w:lang w:val="pt-PT"/>
        </w:rPr>
        <w:t>[Iniciou-se a apreciação das matérias constantes da Ordem do Dia</w:t>
      </w:r>
      <w:r w:rsidR="003E6289" w:rsidRPr="00BE20CE">
        <w:rPr>
          <w:rFonts w:ascii="Arial" w:hAnsi="Arial" w:cs="Arial"/>
          <w:b/>
          <w:sz w:val="24"/>
          <w:szCs w:val="24"/>
          <w:lang w:val="pt-PT"/>
        </w:rPr>
        <w:t>.</w:t>
      </w:r>
      <w:r w:rsidR="003E6289" w:rsidRPr="00BE20CE">
        <w:rPr>
          <w:rFonts w:ascii="Arial" w:hAnsi="Arial" w:cs="Arial"/>
          <w:sz w:val="24"/>
          <w:szCs w:val="24"/>
          <w:lang w:val="pt-PT"/>
        </w:rPr>
        <w:t xml:space="preserve"> </w:t>
      </w:r>
      <w:r w:rsidR="003E6289" w:rsidRPr="00BE20CE">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3E6289" w:rsidRPr="00BE20CE">
        <w:rPr>
          <w:rFonts w:ascii="Arial" w:hAnsi="Arial" w:cs="Arial"/>
          <w:i/>
          <w:iCs/>
          <w:sz w:val="24"/>
          <w:szCs w:val="24"/>
          <w:shd w:val="clear" w:color="auto" w:fill="FFFFFF"/>
        </w:rPr>
        <w:t>Adão Litro (PSD),</w:t>
      </w:r>
      <w:r w:rsidR="003E6289" w:rsidRPr="00BE20CE">
        <w:rPr>
          <w:rFonts w:ascii="Arial" w:hAnsi="Arial" w:cs="Arial"/>
          <w:sz w:val="24"/>
          <w:szCs w:val="24"/>
          <w:shd w:val="clear" w:color="auto" w:fill="FFFFFF"/>
        </w:rPr>
        <w:t xml:space="preserve"> </w:t>
      </w:r>
      <w:r w:rsidR="003E6289" w:rsidRPr="00BE20CE">
        <w:rPr>
          <w:rFonts w:ascii="Arial" w:hAnsi="Arial" w:cs="Arial"/>
          <w:i/>
          <w:iCs/>
          <w:sz w:val="24"/>
          <w:szCs w:val="24"/>
          <w:lang w:val="pt-PT"/>
        </w:rPr>
        <w:t xml:space="preserve">Ademar Traiano (PSD), Alexandre Amaro (REP), Alexandre Curi (PSD), Alisson Wandscheer (SD), Anibelli Neto (MDB), Artagão Junior (PSD), </w:t>
      </w:r>
      <w:r w:rsidR="003E6289" w:rsidRPr="00BE20CE">
        <w:rPr>
          <w:rFonts w:ascii="Arial" w:hAnsi="Arial" w:cs="Arial"/>
          <w:i/>
          <w:iCs/>
          <w:sz w:val="24"/>
          <w:szCs w:val="24"/>
          <w:shd w:val="clear" w:color="auto" w:fill="FFFFFF"/>
        </w:rPr>
        <w:t xml:space="preserve">Bazana (PSD), </w:t>
      </w:r>
      <w:r w:rsidR="003E6289" w:rsidRPr="00BE20CE">
        <w:rPr>
          <w:rFonts w:ascii="Arial" w:hAnsi="Arial" w:cs="Arial"/>
          <w:i/>
          <w:iCs/>
          <w:sz w:val="24"/>
          <w:szCs w:val="24"/>
          <w:lang w:val="pt-PT"/>
        </w:rPr>
        <w:t xml:space="preserve">Cantora Mara Lima (REP), Cloara Pinheiro (PSD), Cobra Repórter (PSD), Cristina Silvestri (PSDB), Delegado Jacovós (PL), Delegado Tito Barichello (UNIÃO), Denian Couto (PODE), </w:t>
      </w:r>
      <w:r w:rsidR="003E6289" w:rsidRPr="00BE20CE">
        <w:rPr>
          <w:rFonts w:ascii="Arial" w:hAnsi="Arial" w:cs="Arial"/>
          <w:i/>
          <w:iCs/>
          <w:sz w:val="24"/>
          <w:szCs w:val="24"/>
          <w:lang w:val="pt-PT"/>
        </w:rPr>
        <w:lastRenderedPageBreak/>
        <w:t>Doutor Antenor (PT)</w:t>
      </w:r>
      <w:r w:rsidR="003E6289" w:rsidRPr="00BE20CE">
        <w:rPr>
          <w:rFonts w:ascii="Arial" w:hAnsi="Arial" w:cs="Arial"/>
          <w:bCs/>
          <w:i/>
          <w:iCs/>
          <w:sz w:val="24"/>
          <w:szCs w:val="24"/>
          <w:lang w:val="pt-PT"/>
        </w:rPr>
        <w:t xml:space="preserve">, </w:t>
      </w:r>
      <w:r w:rsidR="003E6289" w:rsidRPr="00BE20CE">
        <w:rPr>
          <w:rFonts w:ascii="Arial" w:hAnsi="Arial" w:cs="Arial"/>
          <w:i/>
          <w:iCs/>
          <w:sz w:val="24"/>
          <w:szCs w:val="24"/>
          <w:lang w:val="pt-PT"/>
        </w:rPr>
        <w:t>Doutor Leonidas (CDN),</w:t>
      </w:r>
      <w:r w:rsidR="003E6289" w:rsidRPr="00BE20CE">
        <w:rPr>
          <w:rFonts w:ascii="Arial" w:hAnsi="Arial" w:cs="Arial"/>
          <w:b/>
          <w:i/>
          <w:iCs/>
          <w:sz w:val="24"/>
          <w:szCs w:val="24"/>
          <w:lang w:val="pt-PT"/>
        </w:rPr>
        <w:t xml:space="preserve"> </w:t>
      </w:r>
      <w:r w:rsidR="003E6289" w:rsidRPr="00BE20CE">
        <w:rPr>
          <w:rFonts w:ascii="Arial" w:hAnsi="Arial" w:cs="Arial"/>
          <w:bCs/>
          <w:i/>
          <w:iCs/>
          <w:sz w:val="24"/>
          <w:szCs w:val="24"/>
          <w:lang w:val="pt-PT"/>
        </w:rPr>
        <w:t>Evandro Araújo (PSD),</w:t>
      </w:r>
      <w:r w:rsidR="003E6289" w:rsidRPr="00BE20CE">
        <w:rPr>
          <w:rFonts w:ascii="Arial" w:hAnsi="Arial" w:cs="Arial"/>
          <w:i/>
          <w:iCs/>
          <w:sz w:val="24"/>
          <w:szCs w:val="24"/>
          <w:lang w:val="pt-PT"/>
        </w:rPr>
        <w:t xml:space="preserve"> Fabio Oliveira (PODE), Fl</w:t>
      </w:r>
      <w:r w:rsidR="006F08CD">
        <w:rPr>
          <w:rFonts w:ascii="Arial" w:hAnsi="Arial" w:cs="Arial"/>
          <w:i/>
          <w:iCs/>
          <w:sz w:val="24"/>
          <w:szCs w:val="24"/>
          <w:lang w:val="pt-PT"/>
        </w:rPr>
        <w:t>á</w:t>
      </w:r>
      <w:r w:rsidR="003E6289" w:rsidRPr="00BE20CE">
        <w:rPr>
          <w:rFonts w:ascii="Arial" w:hAnsi="Arial" w:cs="Arial"/>
          <w:i/>
          <w:iCs/>
          <w:sz w:val="24"/>
          <w:szCs w:val="24"/>
          <w:lang w:val="pt-PT"/>
        </w:rPr>
        <w:t>via Franscischini (UNIÃO), Gilberto Ribeiro (PL), Gilson de Souza (PL), Gugu Bueno (PSD), Hussein Bakri (PSD), Jairo Tamura (PL),</w:t>
      </w:r>
      <w:r w:rsidR="003E6289" w:rsidRPr="00BE20CE">
        <w:rPr>
          <w:rFonts w:ascii="Arial" w:hAnsi="Arial" w:cs="Arial"/>
          <w:color w:val="212529"/>
          <w:sz w:val="24"/>
          <w:szCs w:val="24"/>
          <w:lang w:val="pt-PT"/>
        </w:rPr>
        <w:t xml:space="preserve"> </w:t>
      </w:r>
      <w:r w:rsidR="003E6289" w:rsidRPr="00BE20CE">
        <w:rPr>
          <w:rFonts w:ascii="Arial" w:hAnsi="Arial" w:cs="Arial"/>
          <w:i/>
          <w:iCs/>
          <w:sz w:val="24"/>
          <w:szCs w:val="24"/>
          <w:lang w:val="pt-PT"/>
        </w:rPr>
        <w:t xml:space="preserve">Luciana Rafagnin (PT), Luís Corti (PSB), Luiz Claudio Romanelli (PSD), Luiz Fernando Guerra (UNIÃO), Mabel Canto (PP), Mauro Moraes (UNIÂO), Matheus Vermelho (UNIÃO), Maria Victória (PP), Marcelo Rangel (PSD), Marcio Pacheco (PSD), Secretária Márcia (PSD), Marli Paulino (SD), Moacyr Fadel (PSD), Ney Leprevost (UNIÃO), Nelson Justus (UNIÂO), Paulo Gomes da TV (PP), Professor Lemos (PT), Renato Freitas (PT), Ricardo Arruda (PL), Reichembach (PSD), Soldado Adriano José (PP), Samuel Dantas (SD), Tercílio Turini (PSD), e Thiago Buhrer (UNIÃO) </w:t>
      </w:r>
      <w:r w:rsidR="0008732A" w:rsidRPr="00BE20CE">
        <w:rPr>
          <w:rFonts w:ascii="Arial" w:hAnsi="Arial" w:cs="Arial"/>
          <w:b/>
          <w:bCs/>
          <w:i/>
          <w:iCs/>
          <w:sz w:val="24"/>
          <w:szCs w:val="24"/>
          <w:lang w:val="pt-PT"/>
        </w:rPr>
        <w:t>(49</w:t>
      </w:r>
      <w:r w:rsidR="003E6289" w:rsidRPr="00BE20CE">
        <w:rPr>
          <w:rFonts w:ascii="Arial" w:hAnsi="Arial" w:cs="Arial"/>
          <w:b/>
          <w:bCs/>
          <w:i/>
          <w:iCs/>
          <w:sz w:val="24"/>
          <w:szCs w:val="24"/>
          <w:lang w:val="pt-PT"/>
        </w:rPr>
        <w:t xml:space="preserve"> Parlamentares); Deputados ausentes sem justificativa:</w:t>
      </w:r>
      <w:r w:rsidR="0008732A" w:rsidRPr="00BE20CE">
        <w:rPr>
          <w:rFonts w:ascii="Arial" w:hAnsi="Arial" w:cs="Arial"/>
          <w:b/>
          <w:bCs/>
          <w:i/>
          <w:iCs/>
          <w:sz w:val="24"/>
          <w:szCs w:val="24"/>
          <w:lang w:val="pt-PT"/>
        </w:rPr>
        <w:t xml:space="preserve"> </w:t>
      </w:r>
      <w:r w:rsidR="0008732A" w:rsidRPr="00BE20CE">
        <w:rPr>
          <w:rFonts w:ascii="Arial" w:hAnsi="Arial" w:cs="Arial"/>
          <w:i/>
          <w:iCs/>
          <w:sz w:val="24"/>
          <w:szCs w:val="24"/>
          <w:lang w:val="pt-PT"/>
        </w:rPr>
        <w:t xml:space="preserve">Ana Júlia (PT), Arilson Chiorato (PT), </w:t>
      </w:r>
      <w:r w:rsidR="0008732A" w:rsidRPr="00BE20CE">
        <w:rPr>
          <w:rFonts w:ascii="Arial" w:hAnsi="Arial" w:cs="Arial"/>
          <w:i/>
          <w:iCs/>
          <w:sz w:val="24"/>
          <w:szCs w:val="24"/>
          <w:shd w:val="clear" w:color="auto" w:fill="FFFFFF"/>
        </w:rPr>
        <w:t>Batatinha (MDB),</w:t>
      </w:r>
      <w:r w:rsidR="0008732A" w:rsidRPr="00BE20CE">
        <w:rPr>
          <w:rFonts w:ascii="Arial" w:hAnsi="Arial" w:cs="Arial"/>
          <w:i/>
          <w:iCs/>
          <w:sz w:val="24"/>
          <w:szCs w:val="24"/>
          <w:lang w:val="pt-PT"/>
        </w:rPr>
        <w:t xml:space="preserve"> Goura (PDT) e</w:t>
      </w:r>
      <w:r w:rsidR="003E6289" w:rsidRPr="00BE20CE">
        <w:rPr>
          <w:rFonts w:ascii="Arial" w:hAnsi="Arial" w:cs="Arial"/>
          <w:b/>
          <w:bCs/>
          <w:i/>
          <w:iCs/>
          <w:sz w:val="24"/>
          <w:szCs w:val="24"/>
          <w:lang w:val="pt-PT"/>
        </w:rPr>
        <w:t xml:space="preserve"> </w:t>
      </w:r>
      <w:r w:rsidR="0008732A" w:rsidRPr="00BE20CE">
        <w:rPr>
          <w:rFonts w:ascii="Arial" w:hAnsi="Arial" w:cs="Arial"/>
          <w:i/>
          <w:iCs/>
          <w:sz w:val="24"/>
          <w:szCs w:val="24"/>
          <w:lang w:val="pt-PT"/>
        </w:rPr>
        <w:t>Requião Filho (PDT)</w:t>
      </w:r>
      <w:r w:rsidR="003E6289" w:rsidRPr="00BE20CE">
        <w:rPr>
          <w:rFonts w:ascii="Arial" w:hAnsi="Arial" w:cs="Arial"/>
          <w:i/>
          <w:iCs/>
          <w:sz w:val="24"/>
          <w:szCs w:val="24"/>
          <w:lang w:val="pt-PT"/>
        </w:rPr>
        <w:t xml:space="preserve"> </w:t>
      </w:r>
      <w:r w:rsidR="003E6289" w:rsidRPr="00BE20CE">
        <w:rPr>
          <w:rFonts w:ascii="Arial" w:hAnsi="Arial" w:cs="Arial"/>
          <w:b/>
          <w:bCs/>
          <w:i/>
          <w:iCs/>
          <w:sz w:val="24"/>
          <w:szCs w:val="24"/>
          <w:lang w:val="pt-PT"/>
        </w:rPr>
        <w:t>(</w:t>
      </w:r>
      <w:r w:rsidR="0008732A" w:rsidRPr="00BE20CE">
        <w:rPr>
          <w:rFonts w:ascii="Arial" w:hAnsi="Arial" w:cs="Arial"/>
          <w:b/>
          <w:bCs/>
          <w:i/>
          <w:iCs/>
          <w:sz w:val="24"/>
          <w:szCs w:val="24"/>
          <w:lang w:val="pt-PT"/>
        </w:rPr>
        <w:t xml:space="preserve">5 </w:t>
      </w:r>
      <w:r w:rsidR="003E6289" w:rsidRPr="00BE20CE">
        <w:rPr>
          <w:rFonts w:ascii="Arial" w:hAnsi="Arial" w:cs="Arial"/>
          <w:b/>
          <w:bCs/>
          <w:i/>
          <w:iCs/>
          <w:sz w:val="24"/>
          <w:szCs w:val="24"/>
          <w:lang w:val="pt-PT"/>
        </w:rPr>
        <w:t>Parlamentares).</w:t>
      </w:r>
      <w:r w:rsidR="003E6289" w:rsidRPr="00BE20CE">
        <w:rPr>
          <w:rFonts w:ascii="Arial" w:hAnsi="Arial" w:cs="Arial"/>
          <w:b/>
          <w:bCs/>
          <w:sz w:val="24"/>
          <w:szCs w:val="24"/>
          <w:lang w:val="pt-PT"/>
        </w:rPr>
        <w:t>]</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sz w:val="24"/>
          <w:szCs w:val="24"/>
        </w:rPr>
      </w:pPr>
      <w:r w:rsidRPr="00BE20CE">
        <w:rPr>
          <w:rFonts w:ascii="Arial" w:hAnsi="Arial" w:cs="Arial"/>
          <w:color w:val="000000"/>
          <w:sz w:val="24"/>
          <w:szCs w:val="24"/>
        </w:rPr>
        <w:t>Solicito à 2.ª Secretária que proceda à leitura das proposições protocoladas, para conhecimento dos Deputados.</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color w:val="000000"/>
          <w:sz w:val="24"/>
          <w:szCs w:val="24"/>
        </w:rPr>
      </w:pPr>
      <w:r w:rsidRPr="00BE20CE">
        <w:rPr>
          <w:rFonts w:ascii="Arial" w:hAnsi="Arial" w:cs="Arial"/>
          <w:b/>
          <w:bCs/>
          <w:color w:val="000000"/>
          <w:sz w:val="24"/>
          <w:szCs w:val="24"/>
        </w:rPr>
        <w:t xml:space="preserve">SR.ª 2.ª SECRETÁRIA (Deputada Maria Victoria – PP): </w:t>
      </w:r>
      <w:r w:rsidRPr="00BE20CE">
        <w:rPr>
          <w:rFonts w:ascii="Arial" w:hAnsi="Arial" w:cs="Arial"/>
          <w:color w:val="000000"/>
          <w:sz w:val="24"/>
          <w:szCs w:val="24"/>
        </w:rPr>
        <w:t>Sim, Sr. Presidente.</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b/>
          <w:color w:val="000000"/>
          <w:sz w:val="24"/>
          <w:szCs w:val="24"/>
        </w:rPr>
      </w:pPr>
      <w:r w:rsidRPr="00BE20CE">
        <w:rPr>
          <w:rFonts w:ascii="Arial" w:hAnsi="Arial" w:cs="Arial"/>
          <w:b/>
          <w:color w:val="000000"/>
          <w:sz w:val="24"/>
          <w:szCs w:val="24"/>
          <w:u w:val="single"/>
        </w:rPr>
        <w:t>Projetos regularmente protocolados pelos Senhores Deputados</w:t>
      </w:r>
      <w:r w:rsidRPr="00BE20CE">
        <w:rPr>
          <w:rFonts w:ascii="Arial" w:hAnsi="Arial" w:cs="Arial"/>
          <w:b/>
          <w:color w:val="000000"/>
          <w:sz w:val="24"/>
          <w:szCs w:val="24"/>
        </w:rPr>
        <w:t>.</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Projetos de Lei:</w:t>
      </w:r>
      <w:r w:rsidRPr="00BE20CE">
        <w:rPr>
          <w:rFonts w:ascii="Arial" w:hAnsi="Arial" w:cs="Arial"/>
          <w:sz w:val="24"/>
          <w:szCs w:val="24"/>
        </w:rPr>
        <w:t xml:space="preserve"> (</w:t>
      </w:r>
      <w:r w:rsidRPr="00BE20CE">
        <w:rPr>
          <w:rFonts w:ascii="Arial" w:hAnsi="Arial" w:cs="Arial"/>
          <w:sz w:val="24"/>
          <w:szCs w:val="24"/>
          <w:u w:val="single"/>
        </w:rPr>
        <w:t>Com apoiamento e encaminhados à Diretoria Legislativa para registro, autuação e tramitação</w:t>
      </w:r>
      <w:r w:rsidRPr="00BE20CE">
        <w:rPr>
          <w:rFonts w:ascii="Arial" w:hAnsi="Arial" w:cs="Arial"/>
          <w:sz w:val="24"/>
          <w:szCs w:val="24"/>
        </w:rPr>
        <w:t xml:space="preserve">.) </w:t>
      </w:r>
      <w:r w:rsidRPr="00BE20CE">
        <w:rPr>
          <w:rFonts w:ascii="Arial" w:hAnsi="Arial" w:cs="Arial"/>
          <w:b/>
          <w:sz w:val="24"/>
          <w:szCs w:val="24"/>
        </w:rPr>
        <w:t xml:space="preserve">Autuado sob o </w:t>
      </w:r>
      <w:r w:rsidRPr="00BE20CE">
        <w:rPr>
          <w:rFonts w:ascii="Arial" w:hAnsi="Arial" w:cs="Arial"/>
          <w:b/>
          <w:sz w:val="24"/>
          <w:szCs w:val="24"/>
          <w:u w:val="single"/>
        </w:rPr>
        <w:t>n</w:t>
      </w:r>
      <w:r w:rsidR="006F08CD">
        <w:rPr>
          <w:rFonts w:ascii="Arial" w:hAnsi="Arial" w:cs="Arial"/>
          <w:b/>
          <w:sz w:val="24"/>
          <w:szCs w:val="24"/>
          <w:u w:val="single"/>
        </w:rPr>
        <w:t>.</w:t>
      </w:r>
      <w:r w:rsidRPr="00BE20CE">
        <w:rPr>
          <w:rFonts w:ascii="Arial" w:hAnsi="Arial" w:cs="Arial"/>
          <w:b/>
          <w:sz w:val="24"/>
          <w:szCs w:val="24"/>
          <w:u w:val="single"/>
        </w:rPr>
        <w:t>º 939/2025</w:t>
      </w:r>
      <w:r w:rsidRPr="00BE20CE">
        <w:rPr>
          <w:rFonts w:ascii="Arial" w:hAnsi="Arial" w:cs="Arial"/>
          <w:sz w:val="24"/>
          <w:szCs w:val="24"/>
        </w:rPr>
        <w:t>,</w:t>
      </w:r>
      <w:r w:rsidRPr="00BE20CE">
        <w:rPr>
          <w:rFonts w:ascii="Arial" w:hAnsi="Arial" w:cs="Arial"/>
          <w:b/>
          <w:sz w:val="24"/>
          <w:szCs w:val="24"/>
        </w:rPr>
        <w:t xml:space="preserve"> </w:t>
      </w:r>
      <w:r w:rsidRPr="00BE20CE">
        <w:rPr>
          <w:rFonts w:ascii="Arial" w:hAnsi="Arial" w:cs="Arial"/>
          <w:sz w:val="24"/>
          <w:szCs w:val="24"/>
        </w:rPr>
        <w:t>da Deputada Cristina Silvestri, que dispõe sobre a obrigatoriedade de bares, restaurantes,</w:t>
      </w:r>
      <w:r w:rsidR="00474C45">
        <w:rPr>
          <w:rFonts w:ascii="Arial" w:hAnsi="Arial" w:cs="Arial"/>
          <w:sz w:val="24"/>
          <w:szCs w:val="24"/>
        </w:rPr>
        <w:t xml:space="preserve"> </w:t>
      </w:r>
      <w:r w:rsidRPr="00BE20CE">
        <w:rPr>
          <w:rFonts w:ascii="Arial" w:hAnsi="Arial" w:cs="Arial"/>
          <w:sz w:val="24"/>
          <w:szCs w:val="24"/>
        </w:rPr>
        <w:t xml:space="preserve">casas noturnas e estabelecimentos similares realizarem o descarte de garrafas de vidro de bebidas alcoólicas vazias por meio de sistema de logística reversa e/ou inutilização da garrafa, com o objetivo de prevenir a reutilização indevida de embalagens para o envasamento de bebidas adulteradas ou contaminadas, e dá outras providências; </w:t>
      </w:r>
      <w:r w:rsidRPr="00BE20CE">
        <w:rPr>
          <w:rFonts w:ascii="Arial" w:hAnsi="Arial" w:cs="Arial"/>
          <w:b/>
          <w:sz w:val="24"/>
          <w:szCs w:val="24"/>
        </w:rPr>
        <w:t xml:space="preserve">Autuado sob o </w:t>
      </w:r>
      <w:r w:rsidRPr="00BE20CE">
        <w:rPr>
          <w:rFonts w:ascii="Arial" w:hAnsi="Arial" w:cs="Arial"/>
          <w:b/>
          <w:sz w:val="24"/>
          <w:szCs w:val="24"/>
          <w:u w:val="single"/>
        </w:rPr>
        <w:t>n</w:t>
      </w:r>
      <w:r w:rsidR="006F08CD">
        <w:rPr>
          <w:rFonts w:ascii="Arial" w:hAnsi="Arial" w:cs="Arial"/>
          <w:b/>
          <w:sz w:val="24"/>
          <w:szCs w:val="24"/>
          <w:u w:val="single"/>
        </w:rPr>
        <w:t>.</w:t>
      </w:r>
      <w:r w:rsidRPr="00BE20CE">
        <w:rPr>
          <w:rFonts w:ascii="Arial" w:hAnsi="Arial" w:cs="Arial"/>
          <w:b/>
          <w:sz w:val="24"/>
          <w:szCs w:val="24"/>
          <w:u w:val="single"/>
        </w:rPr>
        <w:t>º 940/2025</w:t>
      </w:r>
      <w:r w:rsidRPr="00BE20CE">
        <w:rPr>
          <w:rFonts w:ascii="Arial" w:hAnsi="Arial" w:cs="Arial"/>
          <w:sz w:val="24"/>
          <w:szCs w:val="24"/>
        </w:rPr>
        <w:t>,</w:t>
      </w:r>
      <w:r w:rsidRPr="00BE20CE">
        <w:rPr>
          <w:rFonts w:ascii="Arial" w:hAnsi="Arial" w:cs="Arial"/>
          <w:b/>
          <w:sz w:val="24"/>
          <w:szCs w:val="24"/>
        </w:rPr>
        <w:t xml:space="preserve"> </w:t>
      </w:r>
      <w:r w:rsidRPr="00BE20CE">
        <w:rPr>
          <w:rFonts w:ascii="Arial" w:hAnsi="Arial" w:cs="Arial"/>
          <w:sz w:val="24"/>
          <w:szCs w:val="24"/>
        </w:rPr>
        <w:t xml:space="preserve">da Deputada Cristina Silvestri, que dispõe sobre a punição de gráficas e empresas de tampas e vedantes de </w:t>
      </w:r>
      <w:r w:rsidRPr="00BE20CE">
        <w:rPr>
          <w:rFonts w:ascii="Arial" w:hAnsi="Arial" w:cs="Arial"/>
          <w:sz w:val="24"/>
          <w:szCs w:val="24"/>
        </w:rPr>
        <w:lastRenderedPageBreak/>
        <w:t xml:space="preserve">garrafas de bebidas que descumpram normas de qualidade e segurança, bem como a reprodução ou fabricação de material falsificado, e dá outras providências; </w:t>
      </w:r>
      <w:r w:rsidRPr="00BE20CE">
        <w:rPr>
          <w:rFonts w:ascii="Arial" w:hAnsi="Arial" w:cs="Arial"/>
          <w:b/>
          <w:sz w:val="24"/>
          <w:szCs w:val="24"/>
        </w:rPr>
        <w:t xml:space="preserve">Autuado sob o </w:t>
      </w:r>
      <w:r w:rsidRPr="00BE20CE">
        <w:rPr>
          <w:rFonts w:ascii="Arial" w:hAnsi="Arial" w:cs="Arial"/>
          <w:b/>
          <w:sz w:val="24"/>
          <w:szCs w:val="24"/>
          <w:u w:val="single"/>
        </w:rPr>
        <w:t>n</w:t>
      </w:r>
      <w:r w:rsidR="006F08CD">
        <w:rPr>
          <w:rFonts w:ascii="Arial" w:hAnsi="Arial" w:cs="Arial"/>
          <w:b/>
          <w:sz w:val="24"/>
          <w:szCs w:val="24"/>
          <w:u w:val="single"/>
        </w:rPr>
        <w:t>.</w:t>
      </w:r>
      <w:r w:rsidRPr="00BE20CE">
        <w:rPr>
          <w:rFonts w:ascii="Arial" w:hAnsi="Arial" w:cs="Arial"/>
          <w:b/>
          <w:sz w:val="24"/>
          <w:szCs w:val="24"/>
          <w:u w:val="single"/>
        </w:rPr>
        <w:t>º 941/2025</w:t>
      </w:r>
      <w:r w:rsidRPr="00BE20CE">
        <w:rPr>
          <w:rFonts w:ascii="Arial" w:hAnsi="Arial" w:cs="Arial"/>
          <w:sz w:val="24"/>
          <w:szCs w:val="24"/>
        </w:rPr>
        <w:t>,</w:t>
      </w:r>
      <w:r w:rsidRPr="00BE20CE">
        <w:rPr>
          <w:rFonts w:ascii="Arial" w:hAnsi="Arial" w:cs="Arial"/>
          <w:b/>
          <w:sz w:val="24"/>
          <w:szCs w:val="24"/>
        </w:rPr>
        <w:t xml:space="preserve"> </w:t>
      </w:r>
      <w:r w:rsidRPr="00BE20CE">
        <w:rPr>
          <w:rFonts w:ascii="Arial" w:hAnsi="Arial" w:cs="Arial"/>
          <w:sz w:val="24"/>
          <w:szCs w:val="24"/>
        </w:rPr>
        <w:t xml:space="preserve">da Comissão Executiva, que acresce o inciso XVII ao art.º 23 da Lei n.º 22.033, de 24 de junho de 2024, que disciplina o quadro de pessoal comissionado do Poder Legislativo, para dispor sobre a criação da Diretoria de Orçamento; </w:t>
      </w:r>
      <w:r w:rsidRPr="00BE20CE">
        <w:rPr>
          <w:rFonts w:ascii="Arial" w:hAnsi="Arial" w:cs="Arial"/>
          <w:b/>
          <w:sz w:val="24"/>
          <w:szCs w:val="24"/>
        </w:rPr>
        <w:t xml:space="preserve">Autuado sob o </w:t>
      </w:r>
      <w:r w:rsidRPr="00BE20CE">
        <w:rPr>
          <w:rFonts w:ascii="Arial" w:hAnsi="Arial" w:cs="Arial"/>
          <w:b/>
          <w:sz w:val="24"/>
          <w:szCs w:val="24"/>
          <w:u w:val="single"/>
        </w:rPr>
        <w:t>n</w:t>
      </w:r>
      <w:r w:rsidR="006F08CD">
        <w:rPr>
          <w:rFonts w:ascii="Arial" w:hAnsi="Arial" w:cs="Arial"/>
          <w:b/>
          <w:sz w:val="24"/>
          <w:szCs w:val="24"/>
          <w:u w:val="single"/>
        </w:rPr>
        <w:t>.</w:t>
      </w:r>
      <w:r w:rsidRPr="00BE20CE">
        <w:rPr>
          <w:rFonts w:ascii="Arial" w:hAnsi="Arial" w:cs="Arial"/>
          <w:b/>
          <w:sz w:val="24"/>
          <w:szCs w:val="24"/>
          <w:u w:val="single"/>
        </w:rPr>
        <w:t>º 942/2025</w:t>
      </w:r>
      <w:r w:rsidRPr="00BE20CE">
        <w:rPr>
          <w:rFonts w:ascii="Arial" w:hAnsi="Arial" w:cs="Arial"/>
          <w:sz w:val="24"/>
          <w:szCs w:val="24"/>
        </w:rPr>
        <w:t>,</w:t>
      </w:r>
      <w:r w:rsidRPr="00BE20CE">
        <w:rPr>
          <w:rFonts w:ascii="Arial" w:hAnsi="Arial" w:cs="Arial"/>
          <w:b/>
          <w:sz w:val="24"/>
          <w:szCs w:val="24"/>
        </w:rPr>
        <w:t xml:space="preserve"> </w:t>
      </w:r>
      <w:r w:rsidRPr="00BE20CE">
        <w:rPr>
          <w:rFonts w:ascii="Arial" w:hAnsi="Arial" w:cs="Arial"/>
          <w:sz w:val="24"/>
          <w:szCs w:val="24"/>
        </w:rPr>
        <w:t xml:space="preserve">do Deputado Batatinha, que concede o título de utilidade pública ao Instituto de Integração de Iniciativas Inovadoras, com sede no município de Foz do Iguaçu; </w:t>
      </w:r>
      <w:r w:rsidRPr="00BE20CE">
        <w:rPr>
          <w:rFonts w:ascii="Arial" w:hAnsi="Arial" w:cs="Arial"/>
          <w:b/>
          <w:sz w:val="24"/>
          <w:szCs w:val="24"/>
        </w:rPr>
        <w:t xml:space="preserve">Autuado sob o </w:t>
      </w:r>
      <w:r w:rsidRPr="00BE20CE">
        <w:rPr>
          <w:rFonts w:ascii="Arial" w:hAnsi="Arial" w:cs="Arial"/>
          <w:b/>
          <w:sz w:val="24"/>
          <w:szCs w:val="24"/>
          <w:u w:val="single"/>
        </w:rPr>
        <w:t>n</w:t>
      </w:r>
      <w:r w:rsidR="006F08CD">
        <w:rPr>
          <w:rFonts w:ascii="Arial" w:hAnsi="Arial" w:cs="Arial"/>
          <w:b/>
          <w:sz w:val="24"/>
          <w:szCs w:val="24"/>
          <w:u w:val="single"/>
        </w:rPr>
        <w:t>.</w:t>
      </w:r>
      <w:r w:rsidRPr="00BE20CE">
        <w:rPr>
          <w:rFonts w:ascii="Arial" w:hAnsi="Arial" w:cs="Arial"/>
          <w:b/>
          <w:sz w:val="24"/>
          <w:szCs w:val="24"/>
          <w:u w:val="single"/>
        </w:rPr>
        <w:t>º 943/2025</w:t>
      </w:r>
      <w:r w:rsidRPr="00BE20CE">
        <w:rPr>
          <w:rFonts w:ascii="Arial" w:hAnsi="Arial" w:cs="Arial"/>
          <w:sz w:val="24"/>
          <w:szCs w:val="24"/>
        </w:rPr>
        <w:t>,</w:t>
      </w:r>
      <w:r w:rsidRPr="00BE20CE">
        <w:rPr>
          <w:rFonts w:ascii="Arial" w:hAnsi="Arial" w:cs="Arial"/>
          <w:b/>
          <w:sz w:val="24"/>
          <w:szCs w:val="24"/>
        </w:rPr>
        <w:t xml:space="preserve"> </w:t>
      </w:r>
      <w:r w:rsidRPr="00BE20CE">
        <w:rPr>
          <w:rFonts w:ascii="Arial" w:hAnsi="Arial" w:cs="Arial"/>
          <w:sz w:val="24"/>
          <w:szCs w:val="24"/>
        </w:rPr>
        <w:t xml:space="preserve">do Deputado Hussein Bakri, que concede o título de utilidade pública ao Instituto de Pesquisa e Extensão Campo Real – Real Ipex, com sede no município de Guarapuava; </w:t>
      </w:r>
      <w:r w:rsidRPr="00BE20CE">
        <w:rPr>
          <w:rFonts w:ascii="Arial" w:hAnsi="Arial" w:cs="Arial"/>
          <w:b/>
          <w:sz w:val="24"/>
          <w:szCs w:val="24"/>
        </w:rPr>
        <w:t xml:space="preserve">Autuado sob o </w:t>
      </w:r>
      <w:r w:rsidRPr="00BE20CE">
        <w:rPr>
          <w:rFonts w:ascii="Arial" w:hAnsi="Arial" w:cs="Arial"/>
          <w:b/>
          <w:sz w:val="24"/>
          <w:szCs w:val="24"/>
          <w:u w:val="single"/>
        </w:rPr>
        <w:t>n</w:t>
      </w:r>
      <w:r w:rsidR="006F08CD">
        <w:rPr>
          <w:rFonts w:ascii="Arial" w:hAnsi="Arial" w:cs="Arial"/>
          <w:b/>
          <w:sz w:val="24"/>
          <w:szCs w:val="24"/>
          <w:u w:val="single"/>
        </w:rPr>
        <w:t>.</w:t>
      </w:r>
      <w:r w:rsidRPr="00BE20CE">
        <w:rPr>
          <w:rFonts w:ascii="Arial" w:hAnsi="Arial" w:cs="Arial"/>
          <w:b/>
          <w:sz w:val="24"/>
          <w:szCs w:val="24"/>
          <w:u w:val="single"/>
        </w:rPr>
        <w:t>º 944/2025</w:t>
      </w:r>
      <w:r w:rsidRPr="00BE20CE">
        <w:rPr>
          <w:rFonts w:ascii="Arial" w:hAnsi="Arial" w:cs="Arial"/>
          <w:sz w:val="24"/>
          <w:szCs w:val="24"/>
        </w:rPr>
        <w:t>,</w:t>
      </w:r>
      <w:r w:rsidRPr="00BE20CE">
        <w:rPr>
          <w:rFonts w:ascii="Arial" w:hAnsi="Arial" w:cs="Arial"/>
          <w:b/>
          <w:sz w:val="24"/>
          <w:szCs w:val="24"/>
        </w:rPr>
        <w:t xml:space="preserve"> </w:t>
      </w:r>
      <w:r w:rsidRPr="00BE20CE">
        <w:rPr>
          <w:rFonts w:ascii="Arial" w:hAnsi="Arial" w:cs="Arial"/>
          <w:sz w:val="24"/>
          <w:szCs w:val="24"/>
        </w:rPr>
        <w:t xml:space="preserve">do Deputado Thiago Buhrer, que concede o título de utilidade pública </w:t>
      </w:r>
      <w:r w:rsidR="00474C45">
        <w:rPr>
          <w:rFonts w:ascii="Arial" w:hAnsi="Arial" w:cs="Arial"/>
          <w:sz w:val="24"/>
          <w:szCs w:val="24"/>
        </w:rPr>
        <w:t>à</w:t>
      </w:r>
      <w:r w:rsidRPr="00BE20CE">
        <w:rPr>
          <w:rFonts w:ascii="Arial" w:hAnsi="Arial" w:cs="Arial"/>
          <w:sz w:val="24"/>
          <w:szCs w:val="24"/>
        </w:rPr>
        <w:t xml:space="preserve"> Federação Paranaense de Wheeling, com sede no município de São José dos Pinhais; </w:t>
      </w:r>
      <w:r w:rsidRPr="00BE20CE">
        <w:rPr>
          <w:rFonts w:ascii="Arial" w:hAnsi="Arial" w:cs="Arial"/>
          <w:b/>
          <w:sz w:val="24"/>
          <w:szCs w:val="24"/>
        </w:rPr>
        <w:t xml:space="preserve">Autuado sob o </w:t>
      </w:r>
      <w:r w:rsidRPr="00BE20CE">
        <w:rPr>
          <w:rFonts w:ascii="Arial" w:hAnsi="Arial" w:cs="Arial"/>
          <w:b/>
          <w:sz w:val="24"/>
          <w:szCs w:val="24"/>
          <w:u w:val="single"/>
        </w:rPr>
        <w:t>n</w:t>
      </w:r>
      <w:r w:rsidR="006F08CD">
        <w:rPr>
          <w:rFonts w:ascii="Arial" w:hAnsi="Arial" w:cs="Arial"/>
          <w:b/>
          <w:sz w:val="24"/>
          <w:szCs w:val="24"/>
          <w:u w:val="single"/>
        </w:rPr>
        <w:t>.</w:t>
      </w:r>
      <w:r w:rsidRPr="00BE20CE">
        <w:rPr>
          <w:rFonts w:ascii="Arial" w:hAnsi="Arial" w:cs="Arial"/>
          <w:b/>
          <w:sz w:val="24"/>
          <w:szCs w:val="24"/>
          <w:u w:val="single"/>
        </w:rPr>
        <w:t>º 945/2025</w:t>
      </w:r>
      <w:r w:rsidRPr="00BE20CE">
        <w:rPr>
          <w:rFonts w:ascii="Arial" w:hAnsi="Arial" w:cs="Arial"/>
          <w:sz w:val="24"/>
          <w:szCs w:val="24"/>
        </w:rPr>
        <w:t>,</w:t>
      </w:r>
      <w:r w:rsidRPr="00BE20CE">
        <w:rPr>
          <w:rFonts w:ascii="Arial" w:hAnsi="Arial" w:cs="Arial"/>
          <w:b/>
          <w:sz w:val="24"/>
          <w:szCs w:val="24"/>
        </w:rPr>
        <w:t xml:space="preserve"> </w:t>
      </w:r>
      <w:r w:rsidRPr="00BE20CE">
        <w:rPr>
          <w:rFonts w:ascii="Arial" w:hAnsi="Arial" w:cs="Arial"/>
          <w:sz w:val="24"/>
          <w:szCs w:val="24"/>
        </w:rPr>
        <w:t xml:space="preserve">dos Deputados Cloara Pinheiro e Hussein Bakri, que concede o título de utilidade pública </w:t>
      </w:r>
      <w:r w:rsidR="00474C45">
        <w:rPr>
          <w:rFonts w:ascii="Arial" w:hAnsi="Arial" w:cs="Arial"/>
          <w:sz w:val="24"/>
          <w:szCs w:val="24"/>
        </w:rPr>
        <w:t>à</w:t>
      </w:r>
      <w:r w:rsidRPr="00BE20CE">
        <w:rPr>
          <w:rFonts w:ascii="Arial" w:hAnsi="Arial" w:cs="Arial"/>
          <w:sz w:val="24"/>
          <w:szCs w:val="24"/>
        </w:rPr>
        <w:t xml:space="preserve"> Associação de Prevenção de Câncer de colo uterino; </w:t>
      </w:r>
      <w:r w:rsidRPr="00BE20CE">
        <w:rPr>
          <w:rFonts w:ascii="Arial" w:hAnsi="Arial" w:cs="Arial"/>
          <w:b/>
          <w:sz w:val="24"/>
          <w:szCs w:val="24"/>
        </w:rPr>
        <w:t xml:space="preserve">Autuado sob o </w:t>
      </w:r>
      <w:r w:rsidRPr="00BE20CE">
        <w:rPr>
          <w:rFonts w:ascii="Arial" w:hAnsi="Arial" w:cs="Arial"/>
          <w:b/>
          <w:sz w:val="24"/>
          <w:szCs w:val="24"/>
          <w:u w:val="single"/>
        </w:rPr>
        <w:t>n</w:t>
      </w:r>
      <w:r w:rsidR="006F08CD">
        <w:rPr>
          <w:rFonts w:ascii="Arial" w:hAnsi="Arial" w:cs="Arial"/>
          <w:b/>
          <w:sz w:val="24"/>
          <w:szCs w:val="24"/>
          <w:u w:val="single"/>
        </w:rPr>
        <w:t>.</w:t>
      </w:r>
      <w:r w:rsidRPr="00BE20CE">
        <w:rPr>
          <w:rFonts w:ascii="Arial" w:hAnsi="Arial" w:cs="Arial"/>
          <w:b/>
          <w:sz w:val="24"/>
          <w:szCs w:val="24"/>
          <w:u w:val="single"/>
        </w:rPr>
        <w:t>º 946/2025</w:t>
      </w:r>
      <w:r w:rsidRPr="00BE20CE">
        <w:rPr>
          <w:rFonts w:ascii="Arial" w:hAnsi="Arial" w:cs="Arial"/>
          <w:sz w:val="24"/>
          <w:szCs w:val="24"/>
        </w:rPr>
        <w:t>,</w:t>
      </w:r>
      <w:r w:rsidRPr="00BE20CE">
        <w:rPr>
          <w:rFonts w:ascii="Arial" w:hAnsi="Arial" w:cs="Arial"/>
          <w:b/>
          <w:sz w:val="24"/>
          <w:szCs w:val="24"/>
        </w:rPr>
        <w:t xml:space="preserve"> </w:t>
      </w:r>
      <w:r w:rsidRPr="00BE20CE">
        <w:rPr>
          <w:rFonts w:ascii="Arial" w:hAnsi="Arial" w:cs="Arial"/>
          <w:sz w:val="24"/>
          <w:szCs w:val="24"/>
        </w:rPr>
        <w:t xml:space="preserve">do Deputado Thiago Buhrer, que concede o título de utilidade pública </w:t>
      </w:r>
      <w:r w:rsidR="00474C45">
        <w:rPr>
          <w:rFonts w:ascii="Arial" w:hAnsi="Arial" w:cs="Arial"/>
          <w:sz w:val="24"/>
          <w:szCs w:val="24"/>
        </w:rPr>
        <w:t>à</w:t>
      </w:r>
      <w:r w:rsidRPr="00BE20CE">
        <w:rPr>
          <w:rFonts w:ascii="Arial" w:hAnsi="Arial" w:cs="Arial"/>
          <w:sz w:val="24"/>
          <w:szCs w:val="24"/>
        </w:rPr>
        <w:t xml:space="preserve"> Liga Paranaense de Bandas e Fanfarras, com sede no município de São José dos Pinhais.</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sz w:val="24"/>
          <w:szCs w:val="24"/>
        </w:rPr>
      </w:pPr>
      <w:r w:rsidRPr="00BE20CE">
        <w:rPr>
          <w:rFonts w:ascii="Arial" w:hAnsi="Arial" w:cs="Arial"/>
          <w:color w:val="000000"/>
          <w:sz w:val="24"/>
          <w:szCs w:val="24"/>
        </w:rPr>
        <w:t>Eram esses os Projetos apresentados, Sr. Presidente, Sr.</w:t>
      </w:r>
      <w:r w:rsidRPr="00BE20CE">
        <w:rPr>
          <w:rFonts w:ascii="Arial" w:hAnsi="Arial" w:cs="Arial"/>
          <w:color w:val="000000"/>
          <w:sz w:val="24"/>
          <w:szCs w:val="24"/>
          <w:vertAlign w:val="superscript"/>
        </w:rPr>
        <w:t>s</w:t>
      </w:r>
      <w:r w:rsidRPr="00BE20CE">
        <w:rPr>
          <w:rFonts w:ascii="Arial" w:hAnsi="Arial" w:cs="Arial"/>
          <w:color w:val="000000"/>
          <w:sz w:val="24"/>
          <w:szCs w:val="24"/>
        </w:rPr>
        <w:t xml:space="preserve"> Deputados.</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b/>
          <w:bCs/>
          <w:color w:val="000000"/>
          <w:sz w:val="24"/>
          <w:szCs w:val="24"/>
        </w:rPr>
      </w:pPr>
      <w:r w:rsidRPr="00BE20CE">
        <w:rPr>
          <w:rFonts w:ascii="Arial" w:hAnsi="Arial" w:cs="Arial"/>
          <w:b/>
          <w:bCs/>
          <w:color w:val="000000"/>
          <w:sz w:val="24"/>
          <w:szCs w:val="24"/>
        </w:rPr>
        <w:t>SR. PRESIDENTE (Deputado Alexandre Curi – PSD): Passamos aos Itens da pauta.</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color w:val="000000"/>
          <w:sz w:val="24"/>
          <w:szCs w:val="24"/>
        </w:rPr>
      </w:pPr>
      <w:r w:rsidRPr="00BE20CE">
        <w:rPr>
          <w:rFonts w:ascii="Arial" w:hAnsi="Arial" w:cs="Arial"/>
          <w:color w:val="000000"/>
          <w:sz w:val="24"/>
          <w:szCs w:val="24"/>
        </w:rPr>
        <w:t>Temos cinco Redações Finais.</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1</w:t>
      </w:r>
      <w:r w:rsidRPr="00BE20CE">
        <w:rPr>
          <w:rFonts w:ascii="Arial" w:hAnsi="Arial" w:cs="Arial"/>
          <w:b/>
          <w:sz w:val="24"/>
          <w:szCs w:val="24"/>
        </w:rPr>
        <w:t xml:space="preserve"> –</w:t>
      </w:r>
      <w:r w:rsidRPr="00BE20CE">
        <w:rPr>
          <w:rFonts w:ascii="Arial" w:hAnsi="Arial" w:cs="Arial"/>
          <w:sz w:val="24"/>
          <w:szCs w:val="24"/>
        </w:rPr>
        <w:t xml:space="preserve"> Redação Final do Projeto de Lei n.º 675/2024, de autoria do Deputado Matheus Vermelho, que denomina deputado Nelson Meurer a rodovia localizada na PR</w:t>
      </w:r>
      <w:r w:rsidR="00474C45">
        <w:rPr>
          <w:rFonts w:ascii="Arial" w:hAnsi="Arial" w:cs="Arial"/>
          <w:sz w:val="24"/>
          <w:szCs w:val="24"/>
        </w:rPr>
        <w:t>-</w:t>
      </w:r>
      <w:r w:rsidRPr="00BE20CE">
        <w:rPr>
          <w:rFonts w:ascii="Arial" w:hAnsi="Arial" w:cs="Arial"/>
          <w:sz w:val="24"/>
          <w:szCs w:val="24"/>
        </w:rPr>
        <w:t>885</w:t>
      </w:r>
      <w:r w:rsidR="00474C45">
        <w:rPr>
          <w:rFonts w:ascii="Arial" w:hAnsi="Arial" w:cs="Arial"/>
          <w:sz w:val="24"/>
          <w:szCs w:val="24"/>
        </w:rPr>
        <w:t>,</w:t>
      </w:r>
      <w:r w:rsidRPr="00BE20CE">
        <w:rPr>
          <w:rFonts w:ascii="Arial" w:hAnsi="Arial" w:cs="Arial"/>
          <w:sz w:val="24"/>
          <w:szCs w:val="24"/>
        </w:rPr>
        <w:t xml:space="preserve"> entre o km 0 e o km 4</w:t>
      </w:r>
      <w:r w:rsidR="00474C45">
        <w:rPr>
          <w:rFonts w:ascii="Arial" w:hAnsi="Arial" w:cs="Arial"/>
          <w:sz w:val="24"/>
          <w:szCs w:val="24"/>
        </w:rPr>
        <w:t>,</w:t>
      </w:r>
      <w:r w:rsidRPr="00BE20CE">
        <w:rPr>
          <w:rFonts w:ascii="Arial" w:hAnsi="Arial" w:cs="Arial"/>
          <w:sz w:val="24"/>
          <w:szCs w:val="24"/>
        </w:rPr>
        <w:t xml:space="preserve">54, no </w:t>
      </w:r>
      <w:r w:rsidR="00474C45">
        <w:rPr>
          <w:rFonts w:ascii="Arial" w:hAnsi="Arial" w:cs="Arial"/>
          <w:sz w:val="24"/>
          <w:szCs w:val="24"/>
        </w:rPr>
        <w:t>m</w:t>
      </w:r>
      <w:r w:rsidR="007A630A">
        <w:rPr>
          <w:rFonts w:ascii="Arial" w:hAnsi="Arial" w:cs="Arial"/>
          <w:sz w:val="24"/>
          <w:szCs w:val="24"/>
        </w:rPr>
        <w:t>unicípio de Bom Jesus do Sul.</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lastRenderedPageBreak/>
        <w:t>ITEM 2</w:t>
      </w:r>
      <w:r w:rsidRPr="00BE20CE">
        <w:rPr>
          <w:rFonts w:ascii="Arial" w:hAnsi="Arial" w:cs="Arial"/>
          <w:b/>
          <w:sz w:val="24"/>
          <w:szCs w:val="24"/>
        </w:rPr>
        <w:t xml:space="preserve"> –</w:t>
      </w:r>
      <w:r w:rsidRPr="00BE20CE">
        <w:rPr>
          <w:rFonts w:ascii="Arial" w:hAnsi="Arial" w:cs="Arial"/>
          <w:sz w:val="24"/>
          <w:szCs w:val="24"/>
        </w:rPr>
        <w:t xml:space="preserve"> Redação Final do Projeto de Lei n.º 240/2025, de autoria do Deputado Paulo Gomes, que concede ao </w:t>
      </w:r>
      <w:r w:rsidR="00474C45">
        <w:rPr>
          <w:rFonts w:ascii="Arial" w:hAnsi="Arial" w:cs="Arial"/>
          <w:sz w:val="24"/>
          <w:szCs w:val="24"/>
        </w:rPr>
        <w:t>m</w:t>
      </w:r>
      <w:r w:rsidRPr="00BE20CE">
        <w:rPr>
          <w:rFonts w:ascii="Arial" w:hAnsi="Arial" w:cs="Arial"/>
          <w:sz w:val="24"/>
          <w:szCs w:val="24"/>
        </w:rPr>
        <w:t xml:space="preserve">unicípio de Curitiba o título de "A Capital do Rock" </w:t>
      </w:r>
      <w:r w:rsidR="00474C45">
        <w:rPr>
          <w:rFonts w:ascii="Arial" w:hAnsi="Arial" w:cs="Arial"/>
          <w:sz w:val="24"/>
          <w:szCs w:val="24"/>
        </w:rPr>
        <w:t xml:space="preserve">e </w:t>
      </w:r>
      <w:r w:rsidRPr="00BE20CE">
        <w:rPr>
          <w:rFonts w:ascii="Arial" w:hAnsi="Arial" w:cs="Arial"/>
          <w:sz w:val="24"/>
          <w:szCs w:val="24"/>
        </w:rPr>
        <w:t>insere no calendário oficial de eventos do Estado do Paraná o Dia do Rock, a ser ce</w:t>
      </w:r>
      <w:r w:rsidR="007A630A">
        <w:rPr>
          <w:rFonts w:ascii="Arial" w:hAnsi="Arial" w:cs="Arial"/>
          <w:sz w:val="24"/>
          <w:szCs w:val="24"/>
        </w:rPr>
        <w:t>lebrado na data de 13 de julho.</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3</w:t>
      </w:r>
      <w:r w:rsidRPr="00BE20CE">
        <w:rPr>
          <w:rFonts w:ascii="Arial" w:hAnsi="Arial" w:cs="Arial"/>
          <w:b/>
          <w:sz w:val="24"/>
          <w:szCs w:val="24"/>
        </w:rPr>
        <w:t xml:space="preserve"> –</w:t>
      </w:r>
      <w:r w:rsidRPr="00BE20CE">
        <w:rPr>
          <w:rFonts w:ascii="Arial" w:hAnsi="Arial" w:cs="Arial"/>
          <w:sz w:val="24"/>
          <w:szCs w:val="24"/>
        </w:rPr>
        <w:t xml:space="preserve"> Redação Final do Projeto de Lei n.º 656/2025, de autoria da Defensoria Pública do Estado do Paran</w:t>
      </w:r>
      <w:r w:rsidR="00474C45">
        <w:rPr>
          <w:rFonts w:ascii="Arial" w:hAnsi="Arial" w:cs="Arial"/>
          <w:sz w:val="24"/>
          <w:szCs w:val="24"/>
        </w:rPr>
        <w:t>á</w:t>
      </w:r>
      <w:r w:rsidRPr="00BE20CE">
        <w:rPr>
          <w:rFonts w:ascii="Arial" w:hAnsi="Arial" w:cs="Arial"/>
          <w:sz w:val="24"/>
          <w:szCs w:val="24"/>
        </w:rPr>
        <w:t>, Ofício n.º 311/2025, que cria cargos em comissão e gratificação de apoio administrativo, altera o Anexo II da Lei n.º 21.358, de 5 de janeiro de 2023</w:t>
      </w:r>
      <w:r w:rsidR="00474C45">
        <w:rPr>
          <w:rFonts w:ascii="Arial" w:hAnsi="Arial" w:cs="Arial"/>
          <w:sz w:val="24"/>
          <w:szCs w:val="24"/>
        </w:rPr>
        <w:t>,</w:t>
      </w:r>
      <w:r w:rsidRPr="00BE20CE">
        <w:rPr>
          <w:rFonts w:ascii="Arial" w:hAnsi="Arial" w:cs="Arial"/>
          <w:sz w:val="24"/>
          <w:szCs w:val="24"/>
        </w:rPr>
        <w:t xml:space="preserve"> e o Anexo II da Lei Complementar n</w:t>
      </w:r>
      <w:r w:rsidR="00474C45">
        <w:rPr>
          <w:rFonts w:ascii="Arial" w:hAnsi="Arial" w:cs="Arial"/>
          <w:sz w:val="24"/>
          <w:szCs w:val="24"/>
        </w:rPr>
        <w:t>.</w:t>
      </w:r>
      <w:r w:rsidRPr="00BE20CE">
        <w:rPr>
          <w:rFonts w:ascii="Arial" w:hAnsi="Arial" w:cs="Arial"/>
          <w:sz w:val="24"/>
          <w:szCs w:val="24"/>
        </w:rPr>
        <w:t>º 271, de 25 de julho de 2024</w:t>
      </w:r>
      <w:r w:rsidR="00474C45">
        <w:rPr>
          <w:rFonts w:ascii="Arial" w:hAnsi="Arial" w:cs="Arial"/>
          <w:sz w:val="24"/>
          <w:szCs w:val="24"/>
        </w:rPr>
        <w:t>,</w:t>
      </w:r>
      <w:r w:rsidRPr="00BE20CE">
        <w:rPr>
          <w:rFonts w:ascii="Arial" w:hAnsi="Arial" w:cs="Arial"/>
          <w:sz w:val="24"/>
          <w:szCs w:val="24"/>
        </w:rPr>
        <w:t xml:space="preserve"> e dá outras providências.</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4</w:t>
      </w:r>
      <w:r w:rsidRPr="00BE20CE">
        <w:rPr>
          <w:rFonts w:ascii="Arial" w:hAnsi="Arial" w:cs="Arial"/>
          <w:b/>
          <w:sz w:val="24"/>
          <w:szCs w:val="24"/>
        </w:rPr>
        <w:t xml:space="preserve"> –</w:t>
      </w:r>
      <w:r w:rsidRPr="00BE20CE">
        <w:rPr>
          <w:rFonts w:ascii="Arial" w:hAnsi="Arial" w:cs="Arial"/>
          <w:sz w:val="24"/>
          <w:szCs w:val="24"/>
        </w:rPr>
        <w:t xml:space="preserve"> Redação Final do Projeto de Lei n.º 784/2025, de autoria do Deputado Fabio Oliveira, que concede o Título de Utilidade Pública à Associação do Faxinal da Boa Vista e Região - AFBV, com sede no </w:t>
      </w:r>
      <w:r w:rsidR="00474C45">
        <w:rPr>
          <w:rFonts w:ascii="Arial" w:hAnsi="Arial" w:cs="Arial"/>
          <w:sz w:val="24"/>
          <w:szCs w:val="24"/>
        </w:rPr>
        <w:t>m</w:t>
      </w:r>
      <w:r w:rsidR="007A630A">
        <w:rPr>
          <w:rFonts w:ascii="Arial" w:hAnsi="Arial" w:cs="Arial"/>
          <w:sz w:val="24"/>
          <w:szCs w:val="24"/>
        </w:rPr>
        <w:t>unicípio de Turvo.</w:t>
      </w:r>
    </w:p>
    <w:p w:rsidR="003017F9" w:rsidRPr="00BE20CE" w:rsidRDefault="003017F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5</w:t>
      </w:r>
      <w:r w:rsidRPr="00BE20CE">
        <w:rPr>
          <w:rFonts w:ascii="Arial" w:hAnsi="Arial" w:cs="Arial"/>
          <w:b/>
          <w:sz w:val="24"/>
          <w:szCs w:val="24"/>
        </w:rPr>
        <w:t xml:space="preserve"> –</w:t>
      </w:r>
      <w:r w:rsidRPr="00BE20CE">
        <w:rPr>
          <w:rFonts w:ascii="Arial" w:hAnsi="Arial" w:cs="Arial"/>
          <w:sz w:val="24"/>
          <w:szCs w:val="24"/>
        </w:rPr>
        <w:t xml:space="preserve"> Redação Final do Projeto de Lei n.º 796/2025, </w:t>
      </w:r>
      <w:r w:rsidR="00474C45">
        <w:rPr>
          <w:rFonts w:ascii="Arial" w:hAnsi="Arial" w:cs="Arial"/>
          <w:sz w:val="24"/>
          <w:szCs w:val="24"/>
        </w:rPr>
        <w:t>d</w:t>
      </w:r>
      <w:r w:rsidRPr="00BE20CE">
        <w:rPr>
          <w:rFonts w:ascii="Arial" w:hAnsi="Arial" w:cs="Arial"/>
          <w:sz w:val="24"/>
          <w:szCs w:val="24"/>
        </w:rPr>
        <w:t xml:space="preserve">e autoria do Deputado Alexandre Curi, que concede o título de utilidade pública ao Instituto Ipê, com sede no </w:t>
      </w:r>
      <w:r w:rsidR="00474C45">
        <w:rPr>
          <w:rFonts w:ascii="Arial" w:hAnsi="Arial" w:cs="Arial"/>
          <w:sz w:val="24"/>
          <w:szCs w:val="24"/>
        </w:rPr>
        <w:t>m</w:t>
      </w:r>
      <w:r w:rsidRPr="00BE20CE">
        <w:rPr>
          <w:rFonts w:ascii="Arial" w:hAnsi="Arial" w:cs="Arial"/>
          <w:sz w:val="24"/>
          <w:szCs w:val="24"/>
        </w:rPr>
        <w:t>unicípio de Curitiba.</w:t>
      </w:r>
    </w:p>
    <w:p w:rsidR="003017F9" w:rsidRPr="00BE20CE" w:rsidRDefault="003017F9" w:rsidP="00BE20CE">
      <w:pPr>
        <w:tabs>
          <w:tab w:val="left" w:pos="7000"/>
        </w:tabs>
        <w:spacing w:before="100" w:beforeAutospacing="1" w:after="100" w:afterAutospacing="1" w:line="360" w:lineRule="auto"/>
        <w:ind w:right="113"/>
        <w:jc w:val="both"/>
        <w:rPr>
          <w:rFonts w:ascii="Arial" w:hAnsi="Arial" w:cs="Arial"/>
          <w:sz w:val="24"/>
          <w:szCs w:val="24"/>
        </w:rPr>
      </w:pPr>
      <w:r w:rsidRPr="00BE20CE">
        <w:rPr>
          <w:rFonts w:ascii="Arial" w:hAnsi="Arial" w:cs="Arial"/>
          <w:color w:val="000000"/>
          <w:sz w:val="24"/>
          <w:szCs w:val="24"/>
        </w:rPr>
        <w:t xml:space="preserve">Não foram apresentadas Emendas de Redação. </w:t>
      </w:r>
      <w:r w:rsidRPr="00BE20CE">
        <w:rPr>
          <w:rFonts w:ascii="Arial" w:hAnsi="Arial" w:cs="Arial"/>
          <w:b/>
          <w:color w:val="000000"/>
          <w:sz w:val="24"/>
          <w:szCs w:val="24"/>
        </w:rPr>
        <w:t xml:space="preserve">Está </w:t>
      </w:r>
      <w:r w:rsidRPr="00BE20CE">
        <w:rPr>
          <w:rFonts w:ascii="Arial" w:hAnsi="Arial" w:cs="Arial"/>
          <w:b/>
          <w:color w:val="000000"/>
          <w:sz w:val="24"/>
          <w:szCs w:val="24"/>
          <w:u w:val="single"/>
        </w:rPr>
        <w:t>dispensada</w:t>
      </w:r>
      <w:r w:rsidRPr="00BE20CE">
        <w:rPr>
          <w:rFonts w:ascii="Arial" w:hAnsi="Arial" w:cs="Arial"/>
          <w:b/>
          <w:color w:val="000000"/>
          <w:sz w:val="24"/>
          <w:szCs w:val="24"/>
        </w:rPr>
        <w:t xml:space="preserve"> a votação.</w:t>
      </w:r>
    </w:p>
    <w:p w:rsidR="003017F9" w:rsidRPr="00BE20CE" w:rsidRDefault="003017F9" w:rsidP="00BE20CE">
      <w:pPr>
        <w:tabs>
          <w:tab w:val="left" w:pos="0"/>
        </w:tabs>
        <w:spacing w:before="100" w:beforeAutospacing="1" w:after="100" w:afterAutospacing="1" w:line="360" w:lineRule="auto"/>
        <w:ind w:right="113"/>
        <w:jc w:val="both"/>
        <w:rPr>
          <w:rFonts w:ascii="Arial" w:hAnsi="Arial" w:cs="Arial"/>
          <w:sz w:val="24"/>
          <w:szCs w:val="24"/>
        </w:rPr>
      </w:pPr>
      <w:r w:rsidRPr="00BE20CE">
        <w:rPr>
          <w:rFonts w:ascii="Arial" w:hAnsi="Arial" w:cs="Arial"/>
          <w:b/>
          <w:sz w:val="24"/>
          <w:szCs w:val="24"/>
          <w:u w:val="single"/>
        </w:rPr>
        <w:t>ITEM 6</w:t>
      </w:r>
      <w:r w:rsidRPr="00BE20CE">
        <w:rPr>
          <w:rFonts w:ascii="Arial" w:hAnsi="Arial" w:cs="Arial"/>
          <w:b/>
          <w:sz w:val="24"/>
          <w:szCs w:val="24"/>
        </w:rPr>
        <w:t xml:space="preserve"> –</w:t>
      </w:r>
      <w:r w:rsidRPr="00BE20CE">
        <w:rPr>
          <w:rFonts w:ascii="Arial" w:hAnsi="Arial" w:cs="Arial"/>
          <w:sz w:val="24"/>
          <w:szCs w:val="24"/>
        </w:rPr>
        <w:t xml:space="preserve"> 2.º Turno do Projeto de Lei Complementar n.º 9/2025, de autoria da Defensoria Pública do Estado do Paraná, Ofício n.º 312/2025, que altera dispositivos da Lei Complementar n.º 136, de 19 de maio de 2011, que estabelece a Lei Orgânica da Defensoria Pública do Estado do Paraná, e dá outras providências. Parecer favorável da Comissão de Constituição e Justiça; Comissão de Finanças e Tributação. </w:t>
      </w:r>
      <w:r w:rsidRPr="00BE20CE">
        <w:rPr>
          <w:rFonts w:ascii="Arial" w:hAnsi="Arial" w:cs="Arial"/>
          <w:color w:val="000000"/>
          <w:sz w:val="24"/>
          <w:szCs w:val="24"/>
        </w:rPr>
        <w:t>Em discussão o Projeto. Não havendo quem queira discutir, em votação. Como encaminham os Líderes?</w:t>
      </w:r>
    </w:p>
    <w:p w:rsidR="003017F9" w:rsidRPr="00BE20CE" w:rsidRDefault="003017F9" w:rsidP="00BE20CE">
      <w:pPr>
        <w:tabs>
          <w:tab w:val="left" w:pos="0"/>
        </w:tabs>
        <w:spacing w:before="100" w:beforeAutospacing="1" w:after="100" w:afterAutospacing="1" w:line="360" w:lineRule="auto"/>
        <w:ind w:right="113"/>
        <w:jc w:val="both"/>
        <w:rPr>
          <w:rFonts w:ascii="Arial" w:hAnsi="Arial" w:cs="Arial"/>
          <w:sz w:val="24"/>
          <w:szCs w:val="24"/>
        </w:rPr>
      </w:pPr>
      <w:r w:rsidRPr="00BE20CE">
        <w:rPr>
          <w:rFonts w:ascii="Arial" w:hAnsi="Arial" w:cs="Arial"/>
          <w:b/>
          <w:bCs/>
          <w:color w:val="000000"/>
          <w:sz w:val="24"/>
          <w:szCs w:val="24"/>
        </w:rPr>
        <w:lastRenderedPageBreak/>
        <w:t>DEPUTADO HUSSEIN BAKRI (PSD</w:t>
      </w:r>
      <w:r w:rsidRPr="00BE20CE">
        <w:rPr>
          <w:rFonts w:ascii="Arial" w:hAnsi="Arial" w:cs="Arial"/>
          <w:color w:val="000000"/>
          <w:sz w:val="24"/>
          <w:szCs w:val="24"/>
        </w:rPr>
        <w:t xml:space="preserve">): Senhor Presidente, peço a atenção dos colegas ao Projeto da Defensoria. Precisamos ter pelo menos 28 votos. Peço a atenção, precisamos ter 28 votos favoráveis. Voto </w:t>
      </w:r>
      <w:r w:rsidRPr="00BE20CE">
        <w:rPr>
          <w:rFonts w:ascii="Arial" w:hAnsi="Arial" w:cs="Arial"/>
          <w:i/>
          <w:iCs/>
          <w:color w:val="000000"/>
          <w:sz w:val="24"/>
          <w:szCs w:val="24"/>
        </w:rPr>
        <w:t>“sim”.</w:t>
      </w:r>
    </w:p>
    <w:p w:rsidR="003017F9" w:rsidRPr="00BE20CE" w:rsidRDefault="003017F9" w:rsidP="00BE20CE">
      <w:pPr>
        <w:tabs>
          <w:tab w:val="left" w:pos="0"/>
        </w:tabs>
        <w:spacing w:before="100" w:beforeAutospacing="1" w:after="100" w:afterAutospacing="1" w:line="360" w:lineRule="auto"/>
        <w:ind w:right="113"/>
        <w:jc w:val="both"/>
        <w:rPr>
          <w:rFonts w:ascii="Arial" w:hAnsi="Arial" w:cs="Arial"/>
          <w:sz w:val="24"/>
          <w:szCs w:val="24"/>
        </w:rPr>
      </w:pPr>
      <w:r w:rsidRPr="00BE20CE">
        <w:rPr>
          <w:rFonts w:ascii="Arial" w:hAnsi="Arial" w:cs="Arial"/>
          <w:b/>
          <w:bCs/>
          <w:color w:val="000000"/>
          <w:sz w:val="24"/>
          <w:szCs w:val="24"/>
        </w:rPr>
        <w:t>DEPUTADO PROFESSOR LEMOS (PT):</w:t>
      </w:r>
      <w:r w:rsidRPr="00BE20CE">
        <w:rPr>
          <w:rFonts w:ascii="Arial" w:hAnsi="Arial" w:cs="Arial"/>
          <w:color w:val="000000"/>
          <w:sz w:val="24"/>
          <w:szCs w:val="24"/>
        </w:rPr>
        <w:t xml:space="preserve"> A Oposição vota</w:t>
      </w:r>
      <w:r w:rsidRPr="00BE20CE">
        <w:rPr>
          <w:rFonts w:ascii="Arial" w:hAnsi="Arial" w:cs="Arial"/>
          <w:i/>
          <w:iCs/>
          <w:color w:val="000000"/>
          <w:sz w:val="24"/>
          <w:szCs w:val="24"/>
        </w:rPr>
        <w:t xml:space="preserve"> “sim”.</w:t>
      </w:r>
    </w:p>
    <w:p w:rsidR="003017F9" w:rsidRPr="00BE20CE" w:rsidRDefault="003017F9" w:rsidP="00BE20CE">
      <w:pPr>
        <w:tabs>
          <w:tab w:val="left" w:pos="0"/>
        </w:tabs>
        <w:spacing w:before="100" w:beforeAutospacing="1" w:after="100" w:afterAutospacing="1" w:line="360" w:lineRule="auto"/>
        <w:ind w:right="113"/>
        <w:jc w:val="both"/>
        <w:rPr>
          <w:rFonts w:ascii="Arial" w:hAnsi="Arial" w:cs="Arial"/>
          <w:color w:val="000000"/>
          <w:sz w:val="24"/>
          <w:szCs w:val="24"/>
        </w:rPr>
      </w:pPr>
      <w:r w:rsidRPr="00BE20CE">
        <w:rPr>
          <w:rFonts w:ascii="Arial" w:hAnsi="Arial" w:cs="Arial"/>
          <w:b/>
          <w:bCs/>
          <w:color w:val="000000"/>
          <w:sz w:val="24"/>
          <w:szCs w:val="24"/>
        </w:rPr>
        <w:t>SR. PRESIDENTE (Deputado Alexandre Curi – PSD):</w:t>
      </w:r>
      <w:r w:rsidRPr="00BE20CE">
        <w:rPr>
          <w:rFonts w:ascii="Arial" w:hAnsi="Arial" w:cs="Arial"/>
          <w:color w:val="000000"/>
          <w:sz w:val="24"/>
          <w:szCs w:val="24"/>
        </w:rPr>
        <w:t xml:space="preserve"> Votando.</w:t>
      </w:r>
    </w:p>
    <w:p w:rsidR="003017F9" w:rsidRPr="00BE20CE" w:rsidRDefault="003017F9" w:rsidP="00BE20CE">
      <w:pPr>
        <w:tabs>
          <w:tab w:val="left" w:pos="0"/>
        </w:tabs>
        <w:spacing w:before="100" w:beforeAutospacing="1" w:after="100" w:afterAutospacing="1" w:line="360" w:lineRule="auto"/>
        <w:ind w:right="113"/>
        <w:jc w:val="both"/>
        <w:rPr>
          <w:rFonts w:ascii="Arial" w:hAnsi="Arial" w:cs="Arial"/>
          <w:sz w:val="24"/>
          <w:szCs w:val="24"/>
        </w:rPr>
      </w:pPr>
      <w:r w:rsidRPr="00BE20CE">
        <w:rPr>
          <w:rFonts w:ascii="Arial" w:hAnsi="Arial" w:cs="Arial"/>
          <w:b/>
          <w:bCs/>
          <w:color w:val="000000"/>
          <w:sz w:val="24"/>
          <w:szCs w:val="24"/>
        </w:rPr>
        <w:t>DEPUTADO HUSSEIN BAKRI (PSD</w:t>
      </w:r>
      <w:r w:rsidRPr="00474C45">
        <w:rPr>
          <w:rFonts w:ascii="Arial" w:hAnsi="Arial" w:cs="Arial"/>
          <w:b/>
          <w:color w:val="000000"/>
          <w:sz w:val="24"/>
          <w:szCs w:val="24"/>
        </w:rPr>
        <w:t>):</w:t>
      </w:r>
      <w:r w:rsidRPr="00BE20CE">
        <w:rPr>
          <w:rFonts w:ascii="Arial" w:hAnsi="Arial" w:cs="Arial"/>
          <w:color w:val="000000"/>
          <w:sz w:val="24"/>
          <w:szCs w:val="24"/>
        </w:rPr>
        <w:t xml:space="preserve"> Colegas que não votaram, Projeto de Lei Complementar, voto </w:t>
      </w:r>
      <w:r w:rsidRPr="00BE20CE">
        <w:rPr>
          <w:rFonts w:ascii="Arial" w:hAnsi="Arial" w:cs="Arial"/>
          <w:i/>
          <w:iCs/>
          <w:color w:val="000000"/>
          <w:sz w:val="24"/>
          <w:szCs w:val="24"/>
        </w:rPr>
        <w:t>“sim”.</w:t>
      </w:r>
    </w:p>
    <w:p w:rsidR="003017F9" w:rsidRPr="00474C45" w:rsidRDefault="003017F9" w:rsidP="00BE20CE">
      <w:pPr>
        <w:spacing w:before="100" w:beforeAutospacing="1" w:after="100" w:afterAutospacing="1" w:line="360" w:lineRule="auto"/>
        <w:jc w:val="both"/>
        <w:rPr>
          <w:rFonts w:ascii="Arial" w:hAnsi="Arial" w:cs="Arial"/>
          <w:b/>
          <w:sz w:val="24"/>
          <w:szCs w:val="24"/>
        </w:rPr>
      </w:pPr>
      <w:r w:rsidRPr="00BE20CE">
        <w:rPr>
          <w:rFonts w:ascii="Arial" w:hAnsi="Arial" w:cs="Arial"/>
          <w:b/>
          <w:bCs/>
          <w:color w:val="000000"/>
          <w:sz w:val="24"/>
          <w:szCs w:val="24"/>
        </w:rPr>
        <w:t>SR. PRESIDENTE (Deputado Alexandre Curi – PSD):</w:t>
      </w:r>
      <w:r w:rsidRPr="00BE20CE">
        <w:rPr>
          <w:rFonts w:ascii="Arial" w:hAnsi="Arial" w:cs="Arial"/>
          <w:color w:val="000000"/>
          <w:sz w:val="24"/>
          <w:szCs w:val="24"/>
        </w:rPr>
        <w:t xml:space="preserve"> Encerrada a votação: </w:t>
      </w:r>
      <w:r w:rsidRPr="00BE20CE">
        <w:rPr>
          <w:rFonts w:ascii="Arial" w:hAnsi="Arial" w:cs="Arial"/>
          <w:b/>
          <w:i/>
          <w:sz w:val="24"/>
          <w:szCs w:val="24"/>
        </w:rPr>
        <w:t>[Votaram Sim:</w:t>
      </w:r>
      <w:r w:rsidRPr="00BE20CE">
        <w:rPr>
          <w:rFonts w:ascii="Arial" w:hAnsi="Arial" w:cs="Arial"/>
          <w:i/>
          <w:sz w:val="24"/>
          <w:szCs w:val="24"/>
        </w:rPr>
        <w:t xml:space="preserve"> Ademar Luiz Traiano, Adão Litro, Alexandre Amaro, Alisson Wandscheer, Anibelli Neto, Bazana, Cantora Mara Lima, Cloara Pinheiro, Cobra Repórter, Cristina Silvestri, Del. Jacovós, Del. Tito Barichello, Denian Couto, Dr. Antenor, Dr. Leônidas, Evandro Araújo, Fabio Oliveira, Flavia Francischini, Gilberto Ribeiro, Gilson de Souza, Gugu Bueno, Hussein Bakri, Luciana Rafagnin, Luiz Claudio Romanelli, Luiz Fernando Guerra, Mabel Canto, Marcelo Rangel, Marcio Pacheco, Maria Victoria, Marli Paulino, Matheus Vermelho, Moacyr Fadel, Ney Leprevost, Paulo Gomes, Professor Lemos, Renato Freitas, Ricardo Arruda, Samuel Dantas, Secretária Marcia, Soldado Adriano José, Tercílio Turini e Thiago Buhrer (42 Deputados); </w:t>
      </w:r>
      <w:r w:rsidRPr="00BE20CE">
        <w:rPr>
          <w:rFonts w:ascii="Arial" w:hAnsi="Arial" w:cs="Arial"/>
          <w:b/>
          <w:i/>
          <w:sz w:val="24"/>
          <w:szCs w:val="24"/>
        </w:rPr>
        <w:t xml:space="preserve">Não Votaram: </w:t>
      </w:r>
      <w:r w:rsidRPr="00BE20CE">
        <w:rPr>
          <w:rFonts w:ascii="Arial" w:hAnsi="Arial" w:cs="Arial"/>
          <w:i/>
          <w:sz w:val="24"/>
          <w:szCs w:val="24"/>
        </w:rPr>
        <w:t xml:space="preserve">Alexandre Curi, Ana Julia, Arilson Chiorato, Artagão Junior, Batatinha, Goura, Jairo Tamura, Luis Corti, Mauro Moraes, Nelson Justus, Reichembach e Requião Filho (12 Deputados).] </w:t>
      </w:r>
      <w:r w:rsidRPr="00474C45">
        <w:rPr>
          <w:rFonts w:ascii="Arial" w:hAnsi="Arial" w:cs="Arial"/>
          <w:sz w:val="24"/>
          <w:szCs w:val="24"/>
        </w:rPr>
        <w:t xml:space="preserve">Com 42 votos favoráveis e nenhum voto contrário, </w:t>
      </w:r>
      <w:r w:rsidRPr="00474C45">
        <w:rPr>
          <w:rFonts w:ascii="Arial" w:hAnsi="Arial" w:cs="Arial"/>
          <w:b/>
          <w:sz w:val="24"/>
          <w:szCs w:val="24"/>
        </w:rPr>
        <w:t xml:space="preserve">está </w:t>
      </w:r>
      <w:r w:rsidRPr="00474C45">
        <w:rPr>
          <w:rFonts w:ascii="Arial" w:hAnsi="Arial" w:cs="Arial"/>
          <w:b/>
          <w:sz w:val="24"/>
          <w:szCs w:val="24"/>
          <w:u w:val="single"/>
        </w:rPr>
        <w:t>aprovado</w:t>
      </w:r>
      <w:r w:rsidRPr="00474C45">
        <w:rPr>
          <w:rFonts w:ascii="Arial" w:hAnsi="Arial" w:cs="Arial"/>
          <w:b/>
          <w:sz w:val="24"/>
          <w:szCs w:val="24"/>
        </w:rPr>
        <w:t xml:space="preserve"> o Projeto de Lei </w:t>
      </w:r>
      <w:r w:rsidR="00474C45">
        <w:rPr>
          <w:rFonts w:ascii="Arial" w:hAnsi="Arial" w:cs="Arial"/>
          <w:b/>
          <w:sz w:val="24"/>
          <w:szCs w:val="24"/>
        </w:rPr>
        <w:t xml:space="preserve">Complementar </w:t>
      </w:r>
      <w:r w:rsidRPr="00474C45">
        <w:rPr>
          <w:rFonts w:ascii="Arial" w:hAnsi="Arial" w:cs="Arial"/>
          <w:b/>
          <w:sz w:val="24"/>
          <w:szCs w:val="24"/>
        </w:rPr>
        <w:t>n.º 9/2025.</w:t>
      </w:r>
    </w:p>
    <w:p w:rsidR="00E57D92" w:rsidRPr="00BE20CE" w:rsidRDefault="003017F9" w:rsidP="00BE20CE">
      <w:pPr>
        <w:spacing w:before="100" w:beforeAutospacing="1" w:after="100" w:afterAutospacing="1" w:line="360" w:lineRule="auto"/>
        <w:jc w:val="both"/>
        <w:rPr>
          <w:rFonts w:ascii="Arial" w:hAnsi="Arial" w:cs="Arial"/>
          <w:b/>
          <w:bCs/>
          <w:color w:val="000000"/>
          <w:sz w:val="24"/>
          <w:szCs w:val="24"/>
        </w:rPr>
      </w:pPr>
      <w:r w:rsidRPr="00BE20CE">
        <w:rPr>
          <w:rFonts w:ascii="Arial" w:hAnsi="Arial" w:cs="Arial"/>
          <w:b/>
          <w:sz w:val="24"/>
          <w:szCs w:val="24"/>
          <w:u w:val="single"/>
        </w:rPr>
        <w:t>ITEM 7</w:t>
      </w:r>
      <w:r w:rsidRPr="00BE20CE">
        <w:rPr>
          <w:rFonts w:ascii="Arial" w:hAnsi="Arial" w:cs="Arial"/>
          <w:b/>
          <w:sz w:val="24"/>
          <w:szCs w:val="24"/>
        </w:rPr>
        <w:t xml:space="preserve"> –</w:t>
      </w:r>
      <w:r w:rsidRPr="00BE20CE">
        <w:rPr>
          <w:rFonts w:ascii="Arial" w:hAnsi="Arial" w:cs="Arial"/>
          <w:sz w:val="24"/>
          <w:szCs w:val="24"/>
        </w:rPr>
        <w:t xml:space="preserve"> 2.º Turno do Projeto de Lei n.º 486/2023, de autoria do Deputado Adão Litro, que estabelece diretrizes para a concessão de atendimento prioritário às pessoas com doenças graves nos estabelecimentos públicos e privados. Parecer favorável da Comissão de Constituição e Justiça, na forma do substitutivo geral; </w:t>
      </w:r>
      <w:r w:rsidRPr="00BE20CE">
        <w:rPr>
          <w:rFonts w:ascii="Arial" w:hAnsi="Arial" w:cs="Arial"/>
          <w:sz w:val="24"/>
          <w:szCs w:val="24"/>
        </w:rPr>
        <w:lastRenderedPageBreak/>
        <w:t xml:space="preserve">Comissão de Defesa dos Direitos da Criança, do Adolescente e da Pessoa com Deficiência; Comissão de Saúde Pública; Comissão de Defesa do Consumidor. </w:t>
      </w:r>
      <w:r w:rsidR="00474C45" w:rsidRPr="00474C45">
        <w:rPr>
          <w:rFonts w:ascii="Arial" w:hAnsi="Arial" w:cs="Arial"/>
          <w:b/>
          <w:sz w:val="24"/>
          <w:szCs w:val="24"/>
        </w:rPr>
        <w:t>(</w:t>
      </w:r>
      <w:r w:rsidRPr="00BE20CE">
        <w:rPr>
          <w:rFonts w:ascii="Arial" w:hAnsi="Arial" w:cs="Arial"/>
          <w:b/>
          <w:sz w:val="24"/>
          <w:szCs w:val="24"/>
        </w:rPr>
        <w:t>Sobre o Projeto:</w:t>
      </w:r>
      <w:r w:rsidR="00474C45">
        <w:rPr>
          <w:rFonts w:ascii="Arial" w:hAnsi="Arial" w:cs="Arial"/>
          <w:b/>
          <w:sz w:val="24"/>
          <w:szCs w:val="24"/>
        </w:rPr>
        <w:t xml:space="preserve"> </w:t>
      </w:r>
      <w:r w:rsidRPr="00BE20CE">
        <w:rPr>
          <w:rFonts w:ascii="Arial" w:hAnsi="Arial" w:cs="Arial"/>
          <w:sz w:val="24"/>
          <w:szCs w:val="24"/>
          <w:u w:val="single"/>
        </w:rPr>
        <w:t>Subemenda de Plenário n.º 1</w:t>
      </w:r>
      <w:r w:rsidRPr="00BE20CE">
        <w:rPr>
          <w:rFonts w:ascii="Arial" w:hAnsi="Arial" w:cs="Arial"/>
          <w:sz w:val="24"/>
          <w:szCs w:val="24"/>
        </w:rPr>
        <w:t>, dos Deputados Adão Litro, Luiz Fernando Guerra, Doutor Leônidas, Bazana e Paulo Gomes.</w:t>
      </w:r>
      <w:r w:rsidR="00474C45">
        <w:rPr>
          <w:rFonts w:ascii="Arial" w:hAnsi="Arial" w:cs="Arial"/>
          <w:sz w:val="24"/>
          <w:szCs w:val="24"/>
        </w:rPr>
        <w:t>)</w:t>
      </w:r>
      <w:r w:rsidR="00E57D92" w:rsidRPr="00BE20CE">
        <w:rPr>
          <w:rFonts w:ascii="Arial" w:hAnsi="Arial" w:cs="Arial"/>
          <w:b/>
          <w:bCs/>
          <w:color w:val="000000"/>
          <w:sz w:val="24"/>
          <w:szCs w:val="24"/>
        </w:rPr>
        <w:t xml:space="preserve"> O Projeto recebeu Emenda e </w:t>
      </w:r>
      <w:r w:rsidR="00E57D92" w:rsidRPr="00BE20CE">
        <w:rPr>
          <w:rFonts w:ascii="Arial" w:hAnsi="Arial" w:cs="Arial"/>
          <w:b/>
          <w:bCs/>
          <w:color w:val="000000"/>
          <w:sz w:val="24"/>
          <w:szCs w:val="24"/>
          <w:u w:val="single"/>
        </w:rPr>
        <w:t>retorna à CCJ</w:t>
      </w:r>
      <w:r w:rsidR="00E57D92" w:rsidRPr="00BE20CE">
        <w:rPr>
          <w:rFonts w:ascii="Arial" w:hAnsi="Arial" w:cs="Arial"/>
          <w:b/>
          <w:bCs/>
          <w:color w:val="000000"/>
          <w:sz w:val="24"/>
          <w:szCs w:val="24"/>
        </w:rPr>
        <w:t>.</w:t>
      </w:r>
    </w:p>
    <w:p w:rsidR="00E57D92" w:rsidRPr="00BE20CE" w:rsidRDefault="00E57D92" w:rsidP="00BE20CE">
      <w:pPr>
        <w:spacing w:before="100" w:beforeAutospacing="1" w:after="100" w:afterAutospacing="1" w:line="360" w:lineRule="auto"/>
        <w:jc w:val="both"/>
        <w:rPr>
          <w:rFonts w:ascii="Arial" w:hAnsi="Arial" w:cs="Arial"/>
          <w:bCs/>
          <w:color w:val="000000"/>
          <w:sz w:val="24"/>
          <w:szCs w:val="24"/>
          <w:u w:val="single"/>
        </w:rPr>
      </w:pPr>
      <w:r w:rsidRPr="00BE20CE">
        <w:rPr>
          <w:rFonts w:ascii="Arial" w:hAnsi="Arial" w:cs="Arial"/>
          <w:b/>
          <w:sz w:val="24"/>
          <w:szCs w:val="24"/>
          <w:u w:val="single"/>
        </w:rPr>
        <w:t>ITEM 8</w:t>
      </w:r>
      <w:r w:rsidRPr="00BE20CE">
        <w:rPr>
          <w:rFonts w:ascii="Arial" w:hAnsi="Arial" w:cs="Arial"/>
          <w:b/>
          <w:sz w:val="24"/>
          <w:szCs w:val="24"/>
        </w:rPr>
        <w:t xml:space="preserve"> –</w:t>
      </w:r>
      <w:r w:rsidRPr="00BE20CE">
        <w:rPr>
          <w:rFonts w:ascii="Arial" w:hAnsi="Arial" w:cs="Arial"/>
          <w:sz w:val="24"/>
          <w:szCs w:val="24"/>
        </w:rPr>
        <w:t xml:space="preserve"> 2.º Turno do Projeto de Lei n.º 807/2025, de autoria do Poder Executivo, Mensagem n.º 98/2025, que autoriza o Poder Executivo a efetuar a doação, ao </w:t>
      </w:r>
      <w:r w:rsidR="00474C45">
        <w:rPr>
          <w:rFonts w:ascii="Arial" w:hAnsi="Arial" w:cs="Arial"/>
          <w:sz w:val="24"/>
          <w:szCs w:val="24"/>
        </w:rPr>
        <w:t>m</w:t>
      </w:r>
      <w:r w:rsidRPr="00BE20CE">
        <w:rPr>
          <w:rFonts w:ascii="Arial" w:hAnsi="Arial" w:cs="Arial"/>
          <w:sz w:val="24"/>
          <w:szCs w:val="24"/>
        </w:rPr>
        <w:t>unicípio de Nova Esperança, do imóvel que especifica. Parecer favorável da Comissão de Constituição e Justiça; Comissão de Obras Públicas, Transportes e Comunicação.</w:t>
      </w:r>
      <w:r w:rsidRPr="00BE20CE">
        <w:rPr>
          <w:rFonts w:ascii="Arial" w:hAnsi="Arial" w:cs="Arial"/>
          <w:bCs/>
          <w:color w:val="000000"/>
          <w:sz w:val="24"/>
          <w:szCs w:val="24"/>
        </w:rPr>
        <w:t xml:space="preserve"> Em discussão o Projeto. Não havendo quem queira discutir, em votação. Como encaminham os Líderes?</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 xml:space="preserve">DEPUTADO HUSSEIN BAKRI (PSD): </w:t>
      </w:r>
      <w:r w:rsidRPr="00BE20CE">
        <w:rPr>
          <w:rFonts w:ascii="Arial" w:hAnsi="Arial" w:cs="Arial"/>
          <w:color w:val="000000"/>
          <w:sz w:val="24"/>
          <w:szCs w:val="24"/>
        </w:rPr>
        <w:t>Voto</w:t>
      </w:r>
      <w:r w:rsidRPr="00BE20CE">
        <w:rPr>
          <w:rFonts w:ascii="Arial" w:hAnsi="Arial" w:cs="Arial"/>
          <w:i/>
          <w:iCs/>
          <w:color w:val="000000"/>
          <w:sz w:val="24"/>
          <w:szCs w:val="24"/>
        </w:rPr>
        <w:t xml:space="preserve"> "sim"</w:t>
      </w:r>
      <w:r w:rsidRPr="00BE20CE">
        <w:rPr>
          <w:rFonts w:ascii="Arial" w:hAnsi="Arial" w:cs="Arial"/>
          <w:color w:val="000000"/>
          <w:sz w:val="24"/>
          <w:szCs w:val="24"/>
        </w:rPr>
        <w:t>.</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DEPUTADO PROFESSOR LEMOS (PT):</w:t>
      </w:r>
      <w:r w:rsidRPr="00BE20CE">
        <w:rPr>
          <w:rFonts w:ascii="Arial" w:hAnsi="Arial" w:cs="Arial"/>
          <w:color w:val="000000"/>
          <w:sz w:val="24"/>
          <w:szCs w:val="24"/>
        </w:rPr>
        <w:t xml:space="preserve"> A Oposição vota</w:t>
      </w:r>
      <w:r w:rsidRPr="00BE20CE">
        <w:rPr>
          <w:rFonts w:ascii="Arial" w:hAnsi="Arial" w:cs="Arial"/>
          <w:i/>
          <w:iCs/>
          <w:color w:val="000000"/>
          <w:sz w:val="24"/>
          <w:szCs w:val="24"/>
        </w:rPr>
        <w:t xml:space="preserve"> "sim"</w:t>
      </w:r>
      <w:r w:rsidRPr="00BE20CE">
        <w:rPr>
          <w:rFonts w:ascii="Arial" w:hAnsi="Arial" w:cs="Arial"/>
          <w:color w:val="000000"/>
          <w:sz w:val="24"/>
          <w:szCs w:val="24"/>
        </w:rPr>
        <w:t>.</w:t>
      </w:r>
    </w:p>
    <w:p w:rsidR="00E57D92" w:rsidRPr="00474C45" w:rsidRDefault="00E57D92" w:rsidP="00BE20CE">
      <w:pPr>
        <w:spacing w:before="100" w:beforeAutospacing="1" w:after="100" w:afterAutospacing="1" w:line="360" w:lineRule="auto"/>
        <w:jc w:val="both"/>
        <w:rPr>
          <w:rFonts w:ascii="Arial" w:hAnsi="Arial" w:cs="Arial"/>
          <w:b/>
          <w:sz w:val="24"/>
          <w:szCs w:val="24"/>
        </w:rPr>
      </w:pPr>
      <w:r w:rsidRPr="00BE20CE">
        <w:rPr>
          <w:rFonts w:ascii="Arial" w:hAnsi="Arial" w:cs="Arial"/>
          <w:b/>
          <w:bCs/>
          <w:color w:val="000000"/>
          <w:sz w:val="24"/>
          <w:szCs w:val="24"/>
        </w:rPr>
        <w:t>SR. PRESIDENTE (Deputado Alexandre Curi – PSD):</w:t>
      </w:r>
      <w:r w:rsidRPr="00BE20CE">
        <w:rPr>
          <w:rFonts w:ascii="Arial" w:hAnsi="Arial" w:cs="Arial"/>
          <w:color w:val="000000"/>
          <w:sz w:val="24"/>
          <w:szCs w:val="24"/>
        </w:rPr>
        <w:t xml:space="preserve"> Votando. Encerrada a votação: </w:t>
      </w:r>
      <w:r w:rsidRPr="00BE20CE">
        <w:rPr>
          <w:rFonts w:ascii="Arial" w:hAnsi="Arial" w:cs="Arial"/>
          <w:b/>
          <w:i/>
          <w:sz w:val="24"/>
          <w:szCs w:val="24"/>
        </w:rPr>
        <w:t>[Votaram Sim:</w:t>
      </w:r>
      <w:r w:rsidRPr="00BE20CE">
        <w:rPr>
          <w:rFonts w:ascii="Arial" w:hAnsi="Arial" w:cs="Arial"/>
          <w:i/>
          <w:sz w:val="24"/>
          <w:szCs w:val="24"/>
        </w:rPr>
        <w:t xml:space="preserve"> Ademar Luiz Traiano, Adão Litro, Alexandre Amaro, Alisson Wandscheer, Anibelli Neto, Bazana, Cantora Mara Lima, Cloara Pinheiro, Cobra Repórter, Cristina Silvestri, Del. Jacovós, Del. Tito Barichello, Denian Couto, Dr. Antenor, Dr. Leônidas, Evandro Araújo, Fabio Oliveira, Flavia Francischini, Gilberto Ribeiro, Gilson de Souza, Hussein Bakri, Luciana Rafagnin, Luiz Claudio Romanelli, Luiz Fernando Guerra, Mabel Canto, Marcelo Rangel, Maria Victoria, Marli Paulino, Matheus Vermelho, Mauro Moraes, Moacyr Fadel, Nelson Justus, Ney Leprevost, Paulo Gomes, Professor Lemos, Renato Freitas, Ricardo Arruda, Samuel Dantas, Soldado Adriano José, Tercílio Turini e Thiago Buhrer (41 Deputados); </w:t>
      </w:r>
      <w:r w:rsidRPr="00BE20CE">
        <w:rPr>
          <w:rFonts w:ascii="Arial" w:hAnsi="Arial" w:cs="Arial"/>
          <w:b/>
          <w:i/>
          <w:sz w:val="24"/>
          <w:szCs w:val="24"/>
        </w:rPr>
        <w:t>Não Votaram</w:t>
      </w:r>
      <w:r w:rsidRPr="00474C45">
        <w:rPr>
          <w:rFonts w:ascii="Arial" w:hAnsi="Arial" w:cs="Arial"/>
          <w:b/>
          <w:i/>
          <w:sz w:val="24"/>
          <w:szCs w:val="24"/>
        </w:rPr>
        <w:t>:</w:t>
      </w:r>
      <w:r w:rsidRPr="00BE20CE">
        <w:rPr>
          <w:rFonts w:ascii="Arial" w:hAnsi="Arial" w:cs="Arial"/>
          <w:i/>
          <w:sz w:val="24"/>
          <w:szCs w:val="24"/>
        </w:rPr>
        <w:t xml:space="preserve"> Alexandre Curi, Ana Julia, Arilson Chiorato, Artagão Junior, Batatinha, Goura, Gugu Bueno, Jairo Tamura, Luis Corti, Marcio Pacheco, Reichembach, Requião Filho e Secretária Marcia (13 Deputados).] </w:t>
      </w:r>
      <w:r w:rsidRPr="00474C45">
        <w:rPr>
          <w:rFonts w:ascii="Arial" w:hAnsi="Arial" w:cs="Arial"/>
          <w:sz w:val="24"/>
          <w:szCs w:val="24"/>
        </w:rPr>
        <w:t xml:space="preserve">Com 41 votos </w:t>
      </w:r>
      <w:r w:rsidRPr="00474C45">
        <w:rPr>
          <w:rFonts w:ascii="Arial" w:hAnsi="Arial" w:cs="Arial"/>
          <w:sz w:val="24"/>
          <w:szCs w:val="24"/>
        </w:rPr>
        <w:lastRenderedPageBreak/>
        <w:t xml:space="preserve">favoráveis e nenhum voto contrário, </w:t>
      </w:r>
      <w:r w:rsidRPr="00474C45">
        <w:rPr>
          <w:rFonts w:ascii="Arial" w:hAnsi="Arial" w:cs="Arial"/>
          <w:b/>
          <w:sz w:val="24"/>
          <w:szCs w:val="24"/>
        </w:rPr>
        <w:t xml:space="preserve">está </w:t>
      </w:r>
      <w:r w:rsidRPr="00474C45">
        <w:rPr>
          <w:rFonts w:ascii="Arial" w:hAnsi="Arial" w:cs="Arial"/>
          <w:b/>
          <w:sz w:val="24"/>
          <w:szCs w:val="24"/>
          <w:u w:val="single"/>
        </w:rPr>
        <w:t>aprovado</w:t>
      </w:r>
      <w:r w:rsidRPr="00474C45">
        <w:rPr>
          <w:rFonts w:ascii="Arial" w:hAnsi="Arial" w:cs="Arial"/>
          <w:b/>
          <w:sz w:val="24"/>
          <w:szCs w:val="24"/>
        </w:rPr>
        <w:t xml:space="preserve"> o Projeto de Lei n.º 807/2025</w:t>
      </w:r>
      <w:r w:rsidR="00474C45">
        <w:rPr>
          <w:rFonts w:ascii="Arial" w:hAnsi="Arial" w:cs="Arial"/>
          <w:b/>
          <w:sz w:val="24"/>
          <w:szCs w:val="24"/>
        </w:rPr>
        <w:t>.</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sz w:val="24"/>
          <w:szCs w:val="24"/>
          <w:u w:val="single"/>
        </w:rPr>
        <w:t>ITEM 9</w:t>
      </w:r>
      <w:r w:rsidRPr="00BE20CE">
        <w:rPr>
          <w:rFonts w:ascii="Arial" w:hAnsi="Arial" w:cs="Arial"/>
          <w:b/>
          <w:sz w:val="24"/>
          <w:szCs w:val="24"/>
        </w:rPr>
        <w:t xml:space="preserve"> –</w:t>
      </w:r>
      <w:r w:rsidRPr="00BE20CE">
        <w:rPr>
          <w:rFonts w:ascii="Arial" w:hAnsi="Arial" w:cs="Arial"/>
          <w:sz w:val="24"/>
          <w:szCs w:val="24"/>
        </w:rPr>
        <w:t xml:space="preserve"> 2.º Turno do Projeto de Lei n.º 808/2025, de autoria do Poder Executivo, Mensagem n.º 99/2025, que altera a Lei n.º 13.529, de 26 de abril de 2002, que autoriza o Poder Executivo a efetuar a doação do imóvel que especifica ao </w:t>
      </w:r>
      <w:r w:rsidR="00474C45">
        <w:rPr>
          <w:rFonts w:ascii="Arial" w:hAnsi="Arial" w:cs="Arial"/>
          <w:sz w:val="24"/>
          <w:szCs w:val="24"/>
        </w:rPr>
        <w:t>m</w:t>
      </w:r>
      <w:r w:rsidRPr="00BE20CE">
        <w:rPr>
          <w:rFonts w:ascii="Arial" w:hAnsi="Arial" w:cs="Arial"/>
          <w:sz w:val="24"/>
          <w:szCs w:val="24"/>
        </w:rPr>
        <w:t>unicípio de Barbosa Ferraz. Parecer favorável da Comissão de Constituição e Justiça; Comissão de Obras Públicas, Transportes e Comunicação.</w:t>
      </w:r>
      <w:r w:rsidRPr="00BE20CE">
        <w:rPr>
          <w:rFonts w:ascii="Arial" w:hAnsi="Arial" w:cs="Arial"/>
          <w:color w:val="000000"/>
          <w:sz w:val="24"/>
          <w:szCs w:val="24"/>
        </w:rPr>
        <w:t xml:space="preserve"> Em discussão o Projeto. Não havendo quem queira discutir, em votação. Como encaminham os Líderes?</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 xml:space="preserve">DEPUTADO HUSSEIN BAKRI (PSD): </w:t>
      </w:r>
      <w:r w:rsidRPr="00BE20CE">
        <w:rPr>
          <w:rFonts w:ascii="Arial" w:hAnsi="Arial" w:cs="Arial"/>
          <w:color w:val="000000"/>
          <w:sz w:val="24"/>
          <w:szCs w:val="24"/>
        </w:rPr>
        <w:t>Voto</w:t>
      </w:r>
      <w:r w:rsidRPr="00BE20CE">
        <w:rPr>
          <w:rFonts w:ascii="Arial" w:hAnsi="Arial" w:cs="Arial"/>
          <w:i/>
          <w:iCs/>
          <w:color w:val="000000"/>
          <w:sz w:val="24"/>
          <w:szCs w:val="24"/>
        </w:rPr>
        <w:t xml:space="preserve"> "sim"</w:t>
      </w:r>
      <w:r w:rsidRPr="00BE20CE">
        <w:rPr>
          <w:rFonts w:ascii="Arial" w:hAnsi="Arial" w:cs="Arial"/>
          <w:color w:val="000000"/>
          <w:sz w:val="24"/>
          <w:szCs w:val="24"/>
        </w:rPr>
        <w:t>.</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DEPUTADO PROFESSOR LEMOS (PT):</w:t>
      </w:r>
      <w:r w:rsidRPr="00BE20CE">
        <w:rPr>
          <w:rFonts w:ascii="Arial" w:hAnsi="Arial" w:cs="Arial"/>
          <w:color w:val="000000"/>
          <w:sz w:val="24"/>
          <w:szCs w:val="24"/>
        </w:rPr>
        <w:t xml:space="preserve"> A Oposição vota</w:t>
      </w:r>
      <w:r w:rsidRPr="00BE20CE">
        <w:rPr>
          <w:rFonts w:ascii="Arial" w:hAnsi="Arial" w:cs="Arial"/>
          <w:i/>
          <w:iCs/>
          <w:color w:val="000000"/>
          <w:sz w:val="24"/>
          <w:szCs w:val="24"/>
        </w:rPr>
        <w:t xml:space="preserve"> "sim"</w:t>
      </w:r>
      <w:r w:rsidRPr="00BE20CE">
        <w:rPr>
          <w:rFonts w:ascii="Arial" w:hAnsi="Arial" w:cs="Arial"/>
          <w:color w:val="000000"/>
          <w:sz w:val="24"/>
          <w:szCs w:val="24"/>
        </w:rPr>
        <w:t>.</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SR. PRESIDENTE (Deputado Alexandre Curi – PSD):</w:t>
      </w:r>
      <w:r w:rsidRPr="00BE20CE">
        <w:rPr>
          <w:rFonts w:ascii="Arial" w:hAnsi="Arial" w:cs="Arial"/>
          <w:i/>
          <w:iCs/>
          <w:color w:val="000000"/>
          <w:sz w:val="24"/>
          <w:szCs w:val="24"/>
        </w:rPr>
        <w:t xml:space="preserve"> </w:t>
      </w:r>
      <w:r w:rsidRPr="00BE20CE">
        <w:rPr>
          <w:rFonts w:ascii="Arial" w:hAnsi="Arial" w:cs="Arial"/>
          <w:color w:val="000000"/>
          <w:sz w:val="24"/>
          <w:szCs w:val="24"/>
        </w:rPr>
        <w:t>Votando.</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DEPUTADO ADEMAR TRAIANO (PSD):</w:t>
      </w:r>
      <w:r w:rsidRPr="00BE20CE">
        <w:rPr>
          <w:rFonts w:ascii="Arial" w:hAnsi="Arial" w:cs="Arial"/>
          <w:color w:val="000000"/>
          <w:sz w:val="24"/>
          <w:szCs w:val="24"/>
        </w:rPr>
        <w:t xml:space="preserve"> Senhor Presidente, </w:t>
      </w:r>
      <w:r w:rsidRPr="00BE20CE">
        <w:rPr>
          <w:rFonts w:ascii="Arial" w:hAnsi="Arial" w:cs="Arial"/>
          <w:i/>
          <w:color w:val="000000"/>
          <w:sz w:val="24"/>
          <w:szCs w:val="24"/>
        </w:rPr>
        <w:t>pela ordem</w:t>
      </w:r>
      <w:r w:rsidRPr="00BE20CE">
        <w:rPr>
          <w:rFonts w:ascii="Arial" w:hAnsi="Arial" w:cs="Arial"/>
          <w:color w:val="000000"/>
          <w:sz w:val="24"/>
          <w:szCs w:val="24"/>
        </w:rPr>
        <w:t>.</w:t>
      </w:r>
    </w:p>
    <w:p w:rsidR="00E57D92" w:rsidRPr="00BE20CE" w:rsidRDefault="00E57D92" w:rsidP="00BE20CE">
      <w:pPr>
        <w:spacing w:before="100" w:beforeAutospacing="1" w:after="100" w:afterAutospacing="1" w:line="360" w:lineRule="auto"/>
        <w:jc w:val="both"/>
        <w:rPr>
          <w:rFonts w:ascii="Arial" w:hAnsi="Arial" w:cs="Arial"/>
          <w:b/>
          <w:bCs/>
          <w:sz w:val="24"/>
          <w:szCs w:val="24"/>
        </w:rPr>
      </w:pPr>
      <w:r w:rsidRPr="00BE20CE">
        <w:rPr>
          <w:rFonts w:ascii="Arial" w:hAnsi="Arial" w:cs="Arial"/>
          <w:b/>
          <w:bCs/>
          <w:sz w:val="24"/>
          <w:szCs w:val="24"/>
        </w:rPr>
        <w:t>SR. PRESIDENTE (Deputado Alexandre Curi – PSD):</w:t>
      </w:r>
      <w:r w:rsidRPr="00BE20CE">
        <w:rPr>
          <w:rFonts w:ascii="Arial" w:hAnsi="Arial" w:cs="Arial"/>
          <w:sz w:val="24"/>
          <w:szCs w:val="24"/>
        </w:rPr>
        <w:t xml:space="preserve"> </w:t>
      </w:r>
      <w:r w:rsidRPr="00BE20CE">
        <w:rPr>
          <w:rFonts w:ascii="Arial" w:hAnsi="Arial" w:cs="Arial"/>
          <w:i/>
          <w:sz w:val="24"/>
          <w:szCs w:val="24"/>
        </w:rPr>
        <w:t>Pela ordem</w:t>
      </w:r>
      <w:r w:rsidRPr="00BE20CE">
        <w:rPr>
          <w:rFonts w:ascii="Arial" w:hAnsi="Arial" w:cs="Arial"/>
          <w:sz w:val="24"/>
          <w:szCs w:val="24"/>
        </w:rPr>
        <w:t>, Deputado Traiano.</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DEPUTADO ADEMAR TRAIANO (PSD):</w:t>
      </w:r>
      <w:r w:rsidRPr="00BE20CE">
        <w:rPr>
          <w:rFonts w:ascii="Arial" w:hAnsi="Arial" w:cs="Arial"/>
          <w:color w:val="000000"/>
          <w:sz w:val="24"/>
          <w:szCs w:val="24"/>
        </w:rPr>
        <w:t xml:space="preserve"> Apenas para comunicar os Sr.</w:t>
      </w:r>
      <w:r w:rsidRPr="00BE20CE">
        <w:rPr>
          <w:rFonts w:ascii="Arial" w:hAnsi="Arial" w:cs="Arial"/>
          <w:color w:val="000000"/>
          <w:sz w:val="24"/>
          <w:szCs w:val="24"/>
          <w:vertAlign w:val="superscript"/>
        </w:rPr>
        <w:t>s</w:t>
      </w:r>
      <w:r w:rsidRPr="00BE20CE">
        <w:rPr>
          <w:rFonts w:ascii="Arial" w:hAnsi="Arial" w:cs="Arial"/>
          <w:color w:val="000000"/>
          <w:sz w:val="24"/>
          <w:szCs w:val="24"/>
        </w:rPr>
        <w:t xml:space="preserve"> Deputados que compõem a CCJ: encerrada a Sessão, faremos uma Sessão Extraordinária da CCJ</w:t>
      </w:r>
      <w:r w:rsidR="00474C45">
        <w:rPr>
          <w:rFonts w:ascii="Arial" w:hAnsi="Arial" w:cs="Arial"/>
          <w:color w:val="000000"/>
          <w:sz w:val="24"/>
          <w:szCs w:val="24"/>
        </w:rPr>
        <w:t>,</w:t>
      </w:r>
      <w:r w:rsidRPr="00BE20CE">
        <w:rPr>
          <w:rFonts w:ascii="Arial" w:hAnsi="Arial" w:cs="Arial"/>
          <w:color w:val="000000"/>
          <w:sz w:val="24"/>
          <w:szCs w:val="24"/>
        </w:rPr>
        <w:t xml:space="preserve"> após a Sessão Ordinária da Casa.</w:t>
      </w:r>
    </w:p>
    <w:p w:rsidR="00E57D92" w:rsidRPr="00474C45" w:rsidRDefault="00E57D92" w:rsidP="00BE20CE">
      <w:pPr>
        <w:spacing w:before="100" w:beforeAutospacing="1" w:after="100" w:afterAutospacing="1" w:line="360" w:lineRule="auto"/>
        <w:jc w:val="both"/>
        <w:rPr>
          <w:rFonts w:ascii="Arial" w:hAnsi="Arial" w:cs="Arial"/>
          <w:b/>
          <w:sz w:val="24"/>
          <w:szCs w:val="24"/>
        </w:rPr>
      </w:pPr>
      <w:r w:rsidRPr="00BE20CE">
        <w:rPr>
          <w:rFonts w:ascii="Arial" w:hAnsi="Arial" w:cs="Arial"/>
          <w:b/>
          <w:bCs/>
          <w:color w:val="000000"/>
          <w:sz w:val="24"/>
          <w:szCs w:val="24"/>
        </w:rPr>
        <w:t>SR. PRESIDENTE (Deputado Alexandre Curi – PSD):</w:t>
      </w:r>
      <w:r w:rsidRPr="00BE20CE">
        <w:rPr>
          <w:rFonts w:ascii="Arial" w:hAnsi="Arial" w:cs="Arial"/>
          <w:color w:val="000000"/>
          <w:sz w:val="24"/>
          <w:szCs w:val="24"/>
        </w:rPr>
        <w:t xml:space="preserve"> Encerrada a votação: </w:t>
      </w:r>
      <w:r w:rsidRPr="00BE20CE">
        <w:rPr>
          <w:rFonts w:ascii="Arial" w:hAnsi="Arial" w:cs="Arial"/>
          <w:b/>
          <w:i/>
          <w:sz w:val="24"/>
          <w:szCs w:val="24"/>
        </w:rPr>
        <w:t>[Votaram Sim</w:t>
      </w:r>
      <w:r w:rsidRPr="00BE20CE">
        <w:rPr>
          <w:rFonts w:ascii="Arial" w:hAnsi="Arial" w:cs="Arial"/>
          <w:i/>
          <w:sz w:val="24"/>
          <w:szCs w:val="24"/>
        </w:rPr>
        <w:t xml:space="preserve">: Ademar Luiz Traiano, Adão Litro, Alexandre Amaro, Alisson Wandscheer, Anibelli Neto, Bazana, Cantora Mara Lima, Cloara Pinheiro, Cristina Silvestri, Del. Jacovós, Del. Tito Barichello, Denian Couto, Dr. Antenor, Dr. Leônidas, Evandro Araújo, Flavia Francischini, Gilberto Ribeiro, Gilson de Souza, Gugu Bueno, Hussein Bakri, Jairo Tamura, Luciana Rafagnin, Luiz Fernando </w:t>
      </w:r>
      <w:r w:rsidRPr="00BE20CE">
        <w:rPr>
          <w:rFonts w:ascii="Arial" w:hAnsi="Arial" w:cs="Arial"/>
          <w:i/>
          <w:sz w:val="24"/>
          <w:szCs w:val="24"/>
        </w:rPr>
        <w:lastRenderedPageBreak/>
        <w:t xml:space="preserve">Guerra, Mabel Canto, Marcelo Rangel, Marcio Pacheco, Maria Victoria, Marli Paulino, Matheus Vermelho, Mauro Moraes, Moacyr Fadel, Nelson Justus, Ney Leprevost, Paulo Gomes, Professor Lemos, Ricardo Arruda, Samuel Dantas, Secretária Marcia, Soldado Adriano José, Tercílio Turini e Thiago Buhrer (41 Deputados); </w:t>
      </w:r>
      <w:r w:rsidRPr="00BE20CE">
        <w:rPr>
          <w:rFonts w:ascii="Arial" w:hAnsi="Arial" w:cs="Arial"/>
          <w:b/>
          <w:i/>
          <w:sz w:val="24"/>
          <w:szCs w:val="24"/>
        </w:rPr>
        <w:t>Não Votaram:</w:t>
      </w:r>
      <w:r w:rsidRPr="00BE20CE">
        <w:rPr>
          <w:rFonts w:ascii="Arial" w:hAnsi="Arial" w:cs="Arial"/>
          <w:i/>
          <w:sz w:val="24"/>
          <w:szCs w:val="24"/>
        </w:rPr>
        <w:t xml:space="preserve"> Alexandre Curi, Ana Julia, Arilson Chiorato, Artagão Junior, Batatinha, Cobra Repórter, Fabio Oliveira, Goura, Luis Corti, Luiz Claudio Romanelli, Reichembach, Renato Freitas e Requião Filho (13 Deputados).] </w:t>
      </w:r>
      <w:r w:rsidRPr="00474C45">
        <w:rPr>
          <w:rFonts w:ascii="Arial" w:hAnsi="Arial" w:cs="Arial"/>
          <w:sz w:val="24"/>
          <w:szCs w:val="24"/>
        </w:rPr>
        <w:t xml:space="preserve">Com 41 votos favoráveis e nenhum voto contrário, </w:t>
      </w:r>
      <w:r w:rsidRPr="00474C45">
        <w:rPr>
          <w:rFonts w:ascii="Arial" w:hAnsi="Arial" w:cs="Arial"/>
          <w:b/>
          <w:sz w:val="24"/>
          <w:szCs w:val="24"/>
        </w:rPr>
        <w:t xml:space="preserve">está </w:t>
      </w:r>
      <w:r w:rsidRPr="00474C45">
        <w:rPr>
          <w:rFonts w:ascii="Arial" w:hAnsi="Arial" w:cs="Arial"/>
          <w:b/>
          <w:sz w:val="24"/>
          <w:szCs w:val="24"/>
          <w:u w:val="single"/>
        </w:rPr>
        <w:t>aprovado</w:t>
      </w:r>
      <w:r w:rsidRPr="00474C45">
        <w:rPr>
          <w:rFonts w:ascii="Arial" w:hAnsi="Arial" w:cs="Arial"/>
          <w:b/>
          <w:sz w:val="24"/>
          <w:szCs w:val="24"/>
        </w:rPr>
        <w:t xml:space="preserve"> o Projeto de Lei n.º 808/2025.</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sz w:val="24"/>
          <w:szCs w:val="24"/>
          <w:u w:val="single"/>
        </w:rPr>
        <w:t>ITEM 10</w:t>
      </w:r>
      <w:r w:rsidRPr="00BE20CE">
        <w:rPr>
          <w:rFonts w:ascii="Arial" w:hAnsi="Arial" w:cs="Arial"/>
          <w:b/>
          <w:sz w:val="24"/>
          <w:szCs w:val="24"/>
        </w:rPr>
        <w:t xml:space="preserve"> –</w:t>
      </w:r>
      <w:r w:rsidRPr="00BE20CE">
        <w:rPr>
          <w:rFonts w:ascii="Arial" w:hAnsi="Arial" w:cs="Arial"/>
          <w:sz w:val="24"/>
          <w:szCs w:val="24"/>
        </w:rPr>
        <w:t xml:space="preserve"> 1.º Turno do Projeto de Lei n.º 346/2024, de autoria do Poder Executivo, Mensagem n.º 37/2024, que altera a Lei n.° 20.936, de 17 de dezembro de 2021, que dispõe sobre a criação da Taxa de Fiscalização e Serviços no âmbito da Policia Civil do Estado do Paraná e seu tratamento tributário. Parecer favorável da Comissão de Constituição e Justiça, na forma do substitutivo geral; Comissão de Finanças e Tributação; Comissão de Segurança Pública.</w:t>
      </w:r>
      <w:r w:rsidRPr="00BE20CE">
        <w:rPr>
          <w:rFonts w:ascii="Arial" w:hAnsi="Arial" w:cs="Arial"/>
          <w:color w:val="000000"/>
          <w:sz w:val="24"/>
          <w:szCs w:val="24"/>
        </w:rPr>
        <w:t xml:space="preserve"> Em discussão o Projeto.</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 xml:space="preserve">DEPUTADO HUSSEIN BAKRI (PSD): </w:t>
      </w:r>
      <w:r w:rsidRPr="00BE20CE">
        <w:rPr>
          <w:rFonts w:ascii="Arial" w:hAnsi="Arial" w:cs="Arial"/>
          <w:color w:val="000000"/>
          <w:sz w:val="24"/>
          <w:szCs w:val="24"/>
        </w:rPr>
        <w:t xml:space="preserve">Senhor Presidente, este Projeto aqui, exclusivamente, cria taxas com ferro-velho e sucatas. Queremos cadastrar para que tenhamos um acesso maior e um controle maior sobre a possibilidade de receptação. É isso. Outrora este Projeto tinha mais elementos aqui, mas ficou restrito a isso. Por isso, peço voto </w:t>
      </w:r>
      <w:r w:rsidRPr="00BE20CE">
        <w:rPr>
          <w:rFonts w:ascii="Arial" w:hAnsi="Arial" w:cs="Arial"/>
          <w:i/>
          <w:iCs/>
          <w:color w:val="000000"/>
          <w:sz w:val="24"/>
          <w:szCs w:val="24"/>
        </w:rPr>
        <w:t>"sim".</w:t>
      </w:r>
    </w:p>
    <w:p w:rsidR="00E57D92" w:rsidRPr="00BE20CE" w:rsidRDefault="00E57D92" w:rsidP="00BE20CE">
      <w:pPr>
        <w:spacing w:before="100" w:beforeAutospacing="1" w:after="100" w:afterAutospacing="1" w:line="360" w:lineRule="auto"/>
        <w:jc w:val="both"/>
        <w:rPr>
          <w:rFonts w:ascii="Arial" w:hAnsi="Arial" w:cs="Arial"/>
          <w:b/>
          <w:bCs/>
          <w:sz w:val="24"/>
          <w:szCs w:val="24"/>
        </w:rPr>
      </w:pPr>
      <w:r w:rsidRPr="00BE20CE">
        <w:rPr>
          <w:rFonts w:ascii="Arial" w:hAnsi="Arial" w:cs="Arial"/>
          <w:b/>
          <w:bCs/>
          <w:sz w:val="24"/>
          <w:szCs w:val="24"/>
        </w:rPr>
        <w:t>SR. PRESIDENTE (Deputado Alexandre Curi – PSD):</w:t>
      </w:r>
      <w:r w:rsidRPr="00BE20CE">
        <w:rPr>
          <w:rFonts w:ascii="Arial" w:hAnsi="Arial" w:cs="Arial"/>
          <w:sz w:val="24"/>
          <w:szCs w:val="24"/>
        </w:rPr>
        <w:t xml:space="preserve"> Como encaminha a Liderança da Oposição?</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DEPUTADO PROFESSOR LEMOS (PT):</w:t>
      </w:r>
      <w:r w:rsidRPr="00BE20CE">
        <w:rPr>
          <w:rFonts w:ascii="Arial" w:hAnsi="Arial" w:cs="Arial"/>
          <w:color w:val="000000"/>
          <w:sz w:val="24"/>
          <w:szCs w:val="24"/>
        </w:rPr>
        <w:t xml:space="preserve"> A Oposição votará contra, porque está criando uma taxa para um setor que não tinha essa taxa. Em 2021...</w:t>
      </w:r>
    </w:p>
    <w:p w:rsidR="00E57D92" w:rsidRPr="00BE20CE" w:rsidRDefault="00E57D92" w:rsidP="00BE20CE">
      <w:pPr>
        <w:spacing w:before="100" w:beforeAutospacing="1" w:after="100" w:afterAutospacing="1" w:line="360" w:lineRule="auto"/>
        <w:jc w:val="both"/>
        <w:rPr>
          <w:rFonts w:ascii="Arial" w:hAnsi="Arial" w:cs="Arial"/>
          <w:b/>
          <w:bCs/>
          <w:sz w:val="24"/>
          <w:szCs w:val="24"/>
        </w:rPr>
      </w:pPr>
      <w:r w:rsidRPr="00BE20CE">
        <w:rPr>
          <w:rFonts w:ascii="Arial" w:hAnsi="Arial" w:cs="Arial"/>
          <w:b/>
          <w:bCs/>
          <w:sz w:val="24"/>
          <w:szCs w:val="24"/>
        </w:rPr>
        <w:t>DEPUTADO NEY LEPREVOST (UNIÃO):</w:t>
      </w:r>
      <w:r w:rsidRPr="00BE20CE">
        <w:rPr>
          <w:rFonts w:ascii="Arial" w:hAnsi="Arial" w:cs="Arial"/>
          <w:sz w:val="24"/>
          <w:szCs w:val="24"/>
        </w:rPr>
        <w:t xml:space="preserve"> Para encaminhar, Sr. Presidente.</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lastRenderedPageBreak/>
        <w:t xml:space="preserve">SR. PRESIDENTE (Deputado Alexandre Curi – PSD): </w:t>
      </w:r>
      <w:r w:rsidRPr="00BE20CE">
        <w:rPr>
          <w:rFonts w:ascii="Arial" w:hAnsi="Arial" w:cs="Arial"/>
          <w:color w:val="000000"/>
          <w:sz w:val="24"/>
          <w:szCs w:val="24"/>
        </w:rPr>
        <w:t>Estamos no processo de encaminhamento da Liderança da Oposição</w:t>
      </w:r>
      <w:r w:rsidR="00407297">
        <w:rPr>
          <w:rFonts w:ascii="Arial" w:hAnsi="Arial" w:cs="Arial"/>
          <w:color w:val="000000"/>
          <w:sz w:val="24"/>
          <w:szCs w:val="24"/>
        </w:rPr>
        <w:t>;</w:t>
      </w:r>
      <w:r w:rsidRPr="00BE20CE">
        <w:rPr>
          <w:rFonts w:ascii="Arial" w:hAnsi="Arial" w:cs="Arial"/>
          <w:color w:val="000000"/>
          <w:sz w:val="24"/>
          <w:szCs w:val="24"/>
        </w:rPr>
        <w:t xml:space="preserve"> já encaminha, Deputado Ney.</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DEPUTADO PROFESSOR LEMOS (PT):</w:t>
      </w:r>
      <w:r w:rsidRPr="00BE20CE">
        <w:rPr>
          <w:rFonts w:ascii="Arial" w:hAnsi="Arial" w:cs="Arial"/>
          <w:color w:val="000000"/>
          <w:sz w:val="24"/>
          <w:szCs w:val="24"/>
        </w:rPr>
        <w:t xml:space="preserve"> Em 2021, quando o Projeto foi votado, a Oposição já se posicionou contra, porque já criou algumas taxas para alguns setores, agora está sendo ampliado. Entendemos que o Paraná pode, inclusive, fazer redução da carga tributária, como tem feito. E, nesse caso aqui, essa taxa não é um imposto, mas é um tributo. Isso pesa para a empresa, inclusive para a pequena empresa. Então, estamos votando contra, pela Oposição. Na segunda votação, vamos apresentar Emendas a esse Projeto, porque entendemos que ele não é de interesse público e prejudicará inclusive pequenas e médias empresas, que já pagam impostos e terão que pagar também essa taxa.</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 xml:space="preserve">DEPUTADO HUSSEIN BAKRI (PSD): </w:t>
      </w:r>
      <w:r w:rsidRPr="00BE20CE">
        <w:rPr>
          <w:rFonts w:ascii="Arial" w:hAnsi="Arial" w:cs="Arial"/>
          <w:color w:val="000000"/>
          <w:sz w:val="24"/>
          <w:szCs w:val="24"/>
        </w:rPr>
        <w:t>Pedimos o voto</w:t>
      </w:r>
      <w:r w:rsidRPr="00BE20CE">
        <w:rPr>
          <w:rFonts w:ascii="Arial" w:hAnsi="Arial" w:cs="Arial"/>
          <w:i/>
          <w:iCs/>
          <w:color w:val="000000"/>
          <w:sz w:val="24"/>
          <w:szCs w:val="24"/>
        </w:rPr>
        <w:t xml:space="preserve"> "sim".</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SR. PRESIDENTE (Deputado Alexandre Curi – PSD):</w:t>
      </w:r>
      <w:r w:rsidRPr="00BE20CE">
        <w:rPr>
          <w:rFonts w:ascii="Arial" w:hAnsi="Arial" w:cs="Arial"/>
          <w:color w:val="000000"/>
          <w:sz w:val="24"/>
          <w:szCs w:val="24"/>
        </w:rPr>
        <w:t xml:space="preserve"> Antes</w:t>
      </w:r>
      <w:r w:rsidR="00407297">
        <w:rPr>
          <w:rFonts w:ascii="Arial" w:hAnsi="Arial" w:cs="Arial"/>
          <w:color w:val="000000"/>
          <w:sz w:val="24"/>
          <w:szCs w:val="24"/>
        </w:rPr>
        <w:t>,</w:t>
      </w:r>
      <w:r w:rsidRPr="00BE20CE">
        <w:rPr>
          <w:rFonts w:ascii="Arial" w:hAnsi="Arial" w:cs="Arial"/>
          <w:color w:val="000000"/>
          <w:sz w:val="24"/>
          <w:szCs w:val="24"/>
        </w:rPr>
        <w:t xml:space="preserve"> para encaminhar, Deputado Ney Leprevost.</w:t>
      </w:r>
    </w:p>
    <w:p w:rsidR="00E57D92" w:rsidRPr="00BE20CE" w:rsidRDefault="00E57D92" w:rsidP="00BE20CE">
      <w:pPr>
        <w:spacing w:before="100" w:beforeAutospacing="1" w:after="100" w:afterAutospacing="1" w:line="360" w:lineRule="auto"/>
        <w:jc w:val="both"/>
        <w:rPr>
          <w:rFonts w:ascii="Arial" w:hAnsi="Arial" w:cs="Arial"/>
          <w:color w:val="000000"/>
          <w:sz w:val="24"/>
          <w:szCs w:val="24"/>
        </w:rPr>
      </w:pPr>
      <w:r w:rsidRPr="00BE20CE">
        <w:rPr>
          <w:rFonts w:ascii="Arial" w:hAnsi="Arial" w:cs="Arial"/>
          <w:b/>
          <w:bCs/>
          <w:color w:val="000000"/>
          <w:sz w:val="24"/>
          <w:szCs w:val="24"/>
        </w:rPr>
        <w:t>DEPUTADO NEY LEPREVOST (UNIÃO):</w:t>
      </w:r>
      <w:r w:rsidRPr="00BE20CE">
        <w:rPr>
          <w:rFonts w:ascii="Arial" w:hAnsi="Arial" w:cs="Arial"/>
          <w:color w:val="000000"/>
          <w:sz w:val="24"/>
          <w:szCs w:val="24"/>
        </w:rPr>
        <w:t xml:space="preserve"> Obrigado, Presidente Alexandre Curi. O meu encaminhamento é favorável. Existe uma lei no Paraná, de nossa autoria, que ficou conhecida como Lei Anti-Desmanche, que cassa a inscrição no cadastro de contribuintes de empresas que forem comprovadamente indiciadas por receptarem produtos roubados. A verdade é que, lamentavelmente, ainda existem no Paraná empresas que receptam, principalmente na área de automóveis, produtos oriundos de furtos e roubos. Essa lei vem para garantir mais segurança, vem a favor da Lei Anti-Desmanche, da nossa autoria. É uma lei que vai não apenas criar uma taxa sobre a sucata, mas vai principalmente possibilitar que exista um cadastramento e que a Polícia Civil fiscalize o recebimento dessas mercadorias para ver se são de origem lícita. Então, em nome da segurança </w:t>
      </w:r>
      <w:r w:rsidRPr="00BE20CE">
        <w:rPr>
          <w:rFonts w:ascii="Arial" w:hAnsi="Arial" w:cs="Arial"/>
          <w:color w:val="000000"/>
          <w:sz w:val="24"/>
          <w:szCs w:val="24"/>
        </w:rPr>
        <w:lastRenderedPageBreak/>
        <w:t>pública, contra o roubo de carros, contra o furto de veículos, encaminho voto a favor desse excelente Projeto de Lei.</w:t>
      </w:r>
    </w:p>
    <w:p w:rsidR="00E57D92" w:rsidRPr="00BE20CE" w:rsidRDefault="00E57D92" w:rsidP="00BE20CE">
      <w:pPr>
        <w:spacing w:before="100" w:beforeAutospacing="1" w:after="100" w:afterAutospacing="1" w:line="360" w:lineRule="auto"/>
        <w:jc w:val="both"/>
        <w:rPr>
          <w:rFonts w:ascii="Arial" w:hAnsi="Arial" w:cs="Arial"/>
          <w:b/>
          <w:bCs/>
          <w:sz w:val="24"/>
          <w:szCs w:val="24"/>
        </w:rPr>
      </w:pPr>
      <w:r w:rsidRPr="00BE20CE">
        <w:rPr>
          <w:rFonts w:ascii="Arial" w:hAnsi="Arial" w:cs="Arial"/>
          <w:b/>
          <w:bCs/>
          <w:sz w:val="24"/>
          <w:szCs w:val="24"/>
        </w:rPr>
        <w:t xml:space="preserve">DEPUTADA LUCIANA RAFAGNIN (PT): </w:t>
      </w:r>
      <w:r w:rsidRPr="00BE20CE">
        <w:rPr>
          <w:rFonts w:ascii="Arial" w:hAnsi="Arial" w:cs="Arial"/>
          <w:sz w:val="24"/>
          <w:szCs w:val="24"/>
        </w:rPr>
        <w:t>Para encaminhar.</w:t>
      </w:r>
    </w:p>
    <w:p w:rsidR="00E57D92" w:rsidRPr="00BE20CE" w:rsidRDefault="00E57D92" w:rsidP="00BE20CE">
      <w:pPr>
        <w:spacing w:before="100" w:beforeAutospacing="1" w:after="100" w:afterAutospacing="1" w:line="360" w:lineRule="auto"/>
        <w:jc w:val="both"/>
        <w:rPr>
          <w:rFonts w:ascii="Arial" w:hAnsi="Arial" w:cs="Arial"/>
          <w:b/>
          <w:bCs/>
          <w:sz w:val="24"/>
          <w:szCs w:val="24"/>
        </w:rPr>
      </w:pPr>
      <w:r w:rsidRPr="00BE20CE">
        <w:rPr>
          <w:rFonts w:ascii="Arial" w:hAnsi="Arial" w:cs="Arial"/>
          <w:b/>
          <w:bCs/>
          <w:sz w:val="24"/>
          <w:szCs w:val="24"/>
        </w:rPr>
        <w:t xml:space="preserve">SR. PRESIDENTE (Deputado Alexandre Curi – PSD): </w:t>
      </w:r>
      <w:r w:rsidRPr="00BE20CE">
        <w:rPr>
          <w:rFonts w:ascii="Arial" w:hAnsi="Arial" w:cs="Arial"/>
          <w:sz w:val="24"/>
          <w:szCs w:val="24"/>
        </w:rPr>
        <w:t>Para encaminhar, Deputada Luciana.</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DEPUTADA LUCIANA RAFAGNIN (PT): </w:t>
      </w:r>
      <w:r w:rsidRPr="00BE20CE">
        <w:rPr>
          <w:rFonts w:ascii="Arial" w:hAnsi="Arial" w:cs="Arial"/>
          <w:sz w:val="24"/>
          <w:szCs w:val="24"/>
        </w:rPr>
        <w:t xml:space="preserve">Para </w:t>
      </w:r>
      <w:r w:rsidRPr="00BE20CE">
        <w:rPr>
          <w:rFonts w:ascii="Arial" w:hAnsi="Arial" w:cs="Arial"/>
          <w:color w:val="000000"/>
          <w:sz w:val="24"/>
          <w:szCs w:val="24"/>
        </w:rPr>
        <w:t>reforçar aqui o pedido da Oposição do voto contrário, até porque entendemos que é necessário cadastrar, sim. Entendemos que sim, isso o Estado pode fazer. É por isso que vamos encaminhar a Emenda desse Projeto amanhã. Aceitamos e entendemos que é importante o cadastro, mas não queremos que seja colocada taxa. Isso vai sobrar mais para o consumidor, vai sobrar mais para as pessoas pagarem os empresários e entendemos que não é dessa forma que vai se legalizar ou vai ter um cadastro mais fiel. O cadastro pode ser feito, sim, pelo Estado, entendemos dessa forma. Por isso, vamos encaminhar a Emenda nesse sentido, mas somos contra a taxa que está sendo criada.</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 xml:space="preserve">DEPUTADO HUSSEIN BAKRI (PSD): </w:t>
      </w:r>
      <w:r w:rsidRPr="00BE20CE">
        <w:rPr>
          <w:rFonts w:ascii="Arial" w:hAnsi="Arial" w:cs="Arial"/>
          <w:color w:val="000000"/>
          <w:sz w:val="24"/>
          <w:szCs w:val="24"/>
        </w:rPr>
        <w:t>Segurança não tem preço. Vamos combater o crime. Vamos votar</w:t>
      </w:r>
      <w:r w:rsidRPr="00BE20CE">
        <w:rPr>
          <w:rFonts w:ascii="Arial" w:hAnsi="Arial" w:cs="Arial"/>
          <w:i/>
          <w:iCs/>
          <w:color w:val="000000"/>
          <w:sz w:val="24"/>
          <w:szCs w:val="24"/>
        </w:rPr>
        <w:t xml:space="preserve"> "sim"</w:t>
      </w:r>
      <w:r w:rsidRPr="00BE20CE">
        <w:rPr>
          <w:rFonts w:ascii="Arial" w:hAnsi="Arial" w:cs="Arial"/>
          <w:color w:val="000000"/>
          <w:sz w:val="24"/>
          <w:szCs w:val="24"/>
        </w:rPr>
        <w:t>.</w:t>
      </w:r>
    </w:p>
    <w:p w:rsidR="00E57D92" w:rsidRPr="00407297"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SR. PRESIDENTE (Deputado Alexandre Curi – PSD):</w:t>
      </w:r>
      <w:r w:rsidRPr="00BE20CE">
        <w:rPr>
          <w:rFonts w:ascii="Arial" w:hAnsi="Arial" w:cs="Arial"/>
          <w:color w:val="000000"/>
          <w:sz w:val="24"/>
          <w:szCs w:val="24"/>
        </w:rPr>
        <w:t xml:space="preserve"> Votando. Encerrada a votação: </w:t>
      </w:r>
      <w:r w:rsidRPr="00BE20CE">
        <w:rPr>
          <w:rFonts w:ascii="Arial" w:hAnsi="Arial" w:cs="Arial"/>
          <w:b/>
          <w:i/>
          <w:sz w:val="24"/>
          <w:szCs w:val="24"/>
        </w:rPr>
        <w:t>[Votaram Sim:</w:t>
      </w:r>
      <w:r w:rsidRPr="00BE20CE">
        <w:rPr>
          <w:rFonts w:ascii="Arial" w:hAnsi="Arial" w:cs="Arial"/>
          <w:i/>
          <w:sz w:val="24"/>
          <w:szCs w:val="24"/>
        </w:rPr>
        <w:t xml:space="preserve"> Ademar Luiz Traiano, Adão Litro, Alexandre Amaro, Alisson Wandscheer, Anibelli Neto, Bazana, Cantora Mara Lima, Cloara Pinheiro, Cobra Repórter, Del. Jacovós, Dr. Leônidas, Evandro Araújo, Flavia Francischini, Gilberto Ribeiro, Gugu Bueno, Hussein Bakri, Jairo Tamura, Luiz Claudio Romanelli, Luiz Fernando Guerra, Mabel Canto, Marcelo Rangel, Marcio Pacheco, Maria Victoria, Marli Paulino, Matheus Vermelho, Moacyr Fadel, Nelson Justus, Ney Leprevost, Ricardo Arruda, Samuel Dantas, Secretária Marcia, Tercílio Turini e Thiago Buhrer (33 Deputados); </w:t>
      </w:r>
      <w:r w:rsidRPr="00BE20CE">
        <w:rPr>
          <w:rFonts w:ascii="Arial" w:hAnsi="Arial" w:cs="Arial"/>
          <w:b/>
          <w:i/>
          <w:sz w:val="24"/>
          <w:szCs w:val="24"/>
        </w:rPr>
        <w:t>Votaram Não</w:t>
      </w:r>
      <w:r w:rsidRPr="00BE20CE">
        <w:rPr>
          <w:rFonts w:ascii="Arial" w:hAnsi="Arial" w:cs="Arial"/>
          <w:i/>
          <w:sz w:val="24"/>
          <w:szCs w:val="24"/>
        </w:rPr>
        <w:t xml:space="preserve">: Dr. Antenor, Luciana Rafagnin, </w:t>
      </w:r>
      <w:r w:rsidRPr="00BE20CE">
        <w:rPr>
          <w:rFonts w:ascii="Arial" w:hAnsi="Arial" w:cs="Arial"/>
          <w:i/>
          <w:sz w:val="24"/>
          <w:szCs w:val="24"/>
        </w:rPr>
        <w:lastRenderedPageBreak/>
        <w:t xml:space="preserve">Professor Lemos e Renato Freitas (4 Deputados); </w:t>
      </w:r>
      <w:r w:rsidRPr="00BE20CE">
        <w:rPr>
          <w:rFonts w:ascii="Arial" w:hAnsi="Arial" w:cs="Arial"/>
          <w:b/>
          <w:i/>
          <w:sz w:val="24"/>
          <w:szCs w:val="24"/>
        </w:rPr>
        <w:t>Não Votaram:</w:t>
      </w:r>
      <w:r w:rsidRPr="00BE20CE">
        <w:rPr>
          <w:rFonts w:ascii="Arial" w:hAnsi="Arial" w:cs="Arial"/>
          <w:i/>
          <w:sz w:val="24"/>
          <w:szCs w:val="24"/>
        </w:rPr>
        <w:t xml:space="preserve"> Alexandre Curi, Ana Julia, Arilson Chiorato, Artagão Junior, Batatinha, Cristina Silvestri, Del. Tito Barichello, Denian Couto, Fabio Oliveira, Gilson de Souza, Goura, Luis Corti, Mauro Moraes, Paulo Gomes, Reichembach, Requião Filho e Soldado Adriano José (17 Deputados).] </w:t>
      </w:r>
      <w:r w:rsidRPr="00407297">
        <w:rPr>
          <w:rFonts w:ascii="Arial" w:hAnsi="Arial" w:cs="Arial"/>
          <w:sz w:val="24"/>
          <w:szCs w:val="24"/>
        </w:rPr>
        <w:t xml:space="preserve">Com 33 votos favoráveis e 4 votos contrários, </w:t>
      </w:r>
      <w:r w:rsidRPr="00407297">
        <w:rPr>
          <w:rFonts w:ascii="Arial" w:hAnsi="Arial" w:cs="Arial"/>
          <w:b/>
          <w:sz w:val="24"/>
          <w:szCs w:val="24"/>
        </w:rPr>
        <w:t xml:space="preserve">está </w:t>
      </w:r>
      <w:r w:rsidRPr="00407297">
        <w:rPr>
          <w:rFonts w:ascii="Arial" w:hAnsi="Arial" w:cs="Arial"/>
          <w:b/>
          <w:sz w:val="24"/>
          <w:szCs w:val="24"/>
          <w:u w:val="single"/>
        </w:rPr>
        <w:t>aprovado</w:t>
      </w:r>
      <w:r w:rsidRPr="00407297">
        <w:rPr>
          <w:rFonts w:ascii="Arial" w:hAnsi="Arial" w:cs="Arial"/>
          <w:b/>
          <w:sz w:val="24"/>
          <w:szCs w:val="24"/>
        </w:rPr>
        <w:t xml:space="preserve"> o Projeto de Lei n.º 346/2024.</w:t>
      </w:r>
      <w:r w:rsidR="00407297">
        <w:rPr>
          <w:rFonts w:ascii="Arial" w:hAnsi="Arial" w:cs="Arial"/>
          <w:b/>
          <w:sz w:val="24"/>
          <w:szCs w:val="24"/>
        </w:rPr>
        <w:t xml:space="preserve"> (O Sr. Presidente, Deputado Alexandre Curi, registra em Ata o voto favorável do Deputado Gilson de Souza.)</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11</w:t>
      </w:r>
      <w:r w:rsidRPr="00BE20CE">
        <w:rPr>
          <w:rFonts w:ascii="Arial" w:hAnsi="Arial" w:cs="Arial"/>
          <w:b/>
          <w:sz w:val="24"/>
          <w:szCs w:val="24"/>
        </w:rPr>
        <w:t xml:space="preserve"> –</w:t>
      </w:r>
      <w:r w:rsidRPr="00BE20CE">
        <w:rPr>
          <w:rFonts w:ascii="Arial" w:hAnsi="Arial" w:cs="Arial"/>
          <w:sz w:val="24"/>
          <w:szCs w:val="24"/>
        </w:rPr>
        <w:t xml:space="preserve"> 1.º Turno do Projeto de Lei n.º 810/2025, de autoria do Tribunal de Justiça do Estado do Paraná, Ofício n.º 1.999/2025, que dispõe sobre o reenquadramento e a unificação das tabelas de vencimentos dos servidores ocupantes dos cargos da Carreira Intermediária (INT), da parte permanente, do Quadro de Pessoal do Poder Judiciário do Estado do Paraná. Parecer favorável da Comissão de Constituição e Justiça; Comissão de Finanças e Tributação. </w:t>
      </w:r>
      <w:r w:rsidRPr="00BE20CE">
        <w:rPr>
          <w:rFonts w:ascii="Arial" w:hAnsi="Arial" w:cs="Arial"/>
          <w:color w:val="000000"/>
          <w:sz w:val="24"/>
          <w:szCs w:val="24"/>
        </w:rPr>
        <w:t>Em discussão o Projeto.</w:t>
      </w:r>
    </w:p>
    <w:p w:rsidR="00E57D92" w:rsidRPr="00BE20CE" w:rsidRDefault="00E57D92" w:rsidP="00BE20CE">
      <w:pPr>
        <w:spacing w:before="100" w:beforeAutospacing="1" w:after="100" w:afterAutospacing="1" w:line="360" w:lineRule="auto"/>
        <w:jc w:val="both"/>
        <w:rPr>
          <w:rFonts w:ascii="Arial" w:hAnsi="Arial" w:cs="Arial"/>
          <w:b/>
          <w:bCs/>
          <w:color w:val="000000"/>
          <w:sz w:val="24"/>
          <w:szCs w:val="24"/>
        </w:rPr>
      </w:pPr>
      <w:r w:rsidRPr="00BE20CE">
        <w:rPr>
          <w:rFonts w:ascii="Arial" w:hAnsi="Arial" w:cs="Arial"/>
          <w:b/>
          <w:bCs/>
          <w:color w:val="000000"/>
          <w:sz w:val="24"/>
          <w:szCs w:val="24"/>
        </w:rPr>
        <w:t>DEPUTADO LUIZ CLAUDIO ROMANELLI (PSD):</w:t>
      </w:r>
      <w:r w:rsidRPr="00BE20CE">
        <w:rPr>
          <w:rFonts w:ascii="Arial" w:hAnsi="Arial" w:cs="Arial"/>
          <w:color w:val="000000"/>
          <w:sz w:val="24"/>
          <w:szCs w:val="24"/>
        </w:rPr>
        <w:t xml:space="preserve"> Para encaminhar, Sr. Presidente.</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 xml:space="preserve">SR. PRESIDENTE (Deputado Alexandre Curi – PSD): </w:t>
      </w:r>
      <w:r w:rsidRPr="00BE20CE">
        <w:rPr>
          <w:rFonts w:ascii="Arial" w:hAnsi="Arial" w:cs="Arial"/>
          <w:color w:val="000000"/>
          <w:sz w:val="24"/>
          <w:szCs w:val="24"/>
        </w:rPr>
        <w:t>Para encaminhar, Deputado Romanelli.</w:t>
      </w:r>
    </w:p>
    <w:p w:rsidR="00E57D92" w:rsidRPr="00BE20CE" w:rsidRDefault="00E57D92" w:rsidP="00BE20CE">
      <w:pPr>
        <w:spacing w:before="100" w:beforeAutospacing="1" w:after="100" w:afterAutospacing="1" w:line="360" w:lineRule="auto"/>
        <w:jc w:val="both"/>
        <w:rPr>
          <w:rFonts w:ascii="Arial" w:hAnsi="Arial" w:cs="Arial"/>
          <w:i/>
          <w:iCs/>
          <w:color w:val="000000"/>
          <w:sz w:val="24"/>
          <w:szCs w:val="24"/>
        </w:rPr>
      </w:pPr>
      <w:r w:rsidRPr="00BE20CE">
        <w:rPr>
          <w:rFonts w:ascii="Arial" w:hAnsi="Arial" w:cs="Arial"/>
          <w:b/>
          <w:bCs/>
          <w:color w:val="000000"/>
          <w:sz w:val="24"/>
          <w:szCs w:val="24"/>
        </w:rPr>
        <w:t>DEPUTADO LUIZ CLAUDIO ROMANELLI (PSD):</w:t>
      </w:r>
      <w:r w:rsidRPr="00BE20CE">
        <w:rPr>
          <w:rFonts w:ascii="Arial" w:hAnsi="Arial" w:cs="Arial"/>
          <w:color w:val="000000"/>
          <w:sz w:val="24"/>
          <w:szCs w:val="24"/>
        </w:rPr>
        <w:t xml:space="preserve"> Senhor Presidente. Eu queria aqui, cumprimentando os servidores técnicos judiciários do Tribunal de Justiça que aqui se encontram, e cumprimentando o Presidente, Edson Silva, que está na tribuna, dizer, Sr. Presidente, que com es</w:t>
      </w:r>
      <w:r w:rsidR="00407297">
        <w:rPr>
          <w:rFonts w:ascii="Arial" w:hAnsi="Arial" w:cs="Arial"/>
          <w:color w:val="000000"/>
          <w:sz w:val="24"/>
          <w:szCs w:val="24"/>
        </w:rPr>
        <w:t>t</w:t>
      </w:r>
      <w:r w:rsidRPr="00BE20CE">
        <w:rPr>
          <w:rFonts w:ascii="Arial" w:hAnsi="Arial" w:cs="Arial"/>
          <w:color w:val="000000"/>
          <w:sz w:val="24"/>
          <w:szCs w:val="24"/>
        </w:rPr>
        <w:t xml:space="preserve">e Projeto de Lei que foi enviado pela Presidente do Tribunal de Justiça, Desembargadora Lídia Maejima, corrige uma profunda injustiça com os técnicos da carreira intermediária do Tribunal de Justiça e atende, efetivamente, uma recomendação do CNJ, após uma ampla tramitação </w:t>
      </w:r>
      <w:r w:rsidRPr="00BE20CE">
        <w:rPr>
          <w:rFonts w:ascii="Arial" w:hAnsi="Arial" w:cs="Arial"/>
          <w:color w:val="000000"/>
          <w:sz w:val="24"/>
          <w:szCs w:val="24"/>
        </w:rPr>
        <w:lastRenderedPageBreak/>
        <w:t>no âmbito do Poder Judiciário. E esta Casa aqui – inclusive quero agradecer o Deputado Marcio Pacheco pela agilidade no processo de relato na Comissão de Constituição e Justiça – também, em tempo extremamente adequado, estamos votando hoje, em primeira discussão</w:t>
      </w:r>
      <w:r w:rsidR="00407297">
        <w:rPr>
          <w:rFonts w:ascii="Arial" w:hAnsi="Arial" w:cs="Arial"/>
          <w:color w:val="000000"/>
          <w:sz w:val="24"/>
          <w:szCs w:val="24"/>
        </w:rPr>
        <w:t>,</w:t>
      </w:r>
      <w:r w:rsidRPr="00BE20CE">
        <w:rPr>
          <w:rFonts w:ascii="Arial" w:hAnsi="Arial" w:cs="Arial"/>
          <w:color w:val="000000"/>
          <w:sz w:val="24"/>
          <w:szCs w:val="24"/>
        </w:rPr>
        <w:t xml:space="preserve"> e amanhã certamente estaremos concluindo a votação des</w:t>
      </w:r>
      <w:r w:rsidR="00407297">
        <w:rPr>
          <w:rFonts w:ascii="Arial" w:hAnsi="Arial" w:cs="Arial"/>
          <w:color w:val="000000"/>
          <w:sz w:val="24"/>
          <w:szCs w:val="24"/>
        </w:rPr>
        <w:t>t</w:t>
      </w:r>
      <w:r w:rsidRPr="00BE20CE">
        <w:rPr>
          <w:rFonts w:ascii="Arial" w:hAnsi="Arial" w:cs="Arial"/>
          <w:color w:val="000000"/>
          <w:sz w:val="24"/>
          <w:szCs w:val="24"/>
        </w:rPr>
        <w:t>e Projeto. Então, peço que a unanimidade dos Parlamentares vote</w:t>
      </w:r>
      <w:r w:rsidRPr="00BE20CE">
        <w:rPr>
          <w:rFonts w:ascii="Arial" w:hAnsi="Arial" w:cs="Arial"/>
          <w:i/>
          <w:iCs/>
          <w:color w:val="000000"/>
          <w:sz w:val="24"/>
          <w:szCs w:val="24"/>
        </w:rPr>
        <w:t xml:space="preserve"> "sim"</w:t>
      </w:r>
      <w:r w:rsidR="00407297">
        <w:rPr>
          <w:rFonts w:ascii="Arial" w:hAnsi="Arial" w:cs="Arial"/>
          <w:i/>
          <w:iCs/>
          <w:color w:val="000000"/>
          <w:sz w:val="24"/>
          <w:szCs w:val="24"/>
        </w:rPr>
        <w:t>,</w:t>
      </w:r>
      <w:r w:rsidRPr="00BE20CE">
        <w:rPr>
          <w:rFonts w:ascii="Arial" w:hAnsi="Arial" w:cs="Arial"/>
          <w:iCs/>
          <w:color w:val="000000"/>
          <w:sz w:val="24"/>
          <w:szCs w:val="24"/>
        </w:rPr>
        <w:t xml:space="preserve"> </w:t>
      </w:r>
      <w:r w:rsidRPr="00BE20CE">
        <w:rPr>
          <w:rFonts w:ascii="Arial" w:hAnsi="Arial" w:cs="Arial"/>
          <w:color w:val="000000"/>
          <w:sz w:val="24"/>
          <w:szCs w:val="24"/>
        </w:rPr>
        <w:t xml:space="preserve">para a correção de uma injustiça e, ao mesmo tempo, para que possamos mostrar que esta Casa aqui está ao lado daqueles servidores que se dedicam a poder, de fato, fazer com que a </w:t>
      </w:r>
      <w:r w:rsidR="00407297">
        <w:rPr>
          <w:rFonts w:ascii="Arial" w:hAnsi="Arial" w:cs="Arial"/>
          <w:color w:val="000000"/>
          <w:sz w:val="24"/>
          <w:szCs w:val="24"/>
        </w:rPr>
        <w:t>J</w:t>
      </w:r>
      <w:r w:rsidRPr="00BE20CE">
        <w:rPr>
          <w:rFonts w:ascii="Arial" w:hAnsi="Arial" w:cs="Arial"/>
          <w:color w:val="000000"/>
          <w:sz w:val="24"/>
          <w:szCs w:val="24"/>
        </w:rPr>
        <w:t>ustiça chegue a todos. É isso. Peço voto</w:t>
      </w:r>
      <w:r w:rsidRPr="00BE20CE">
        <w:rPr>
          <w:rFonts w:ascii="Arial" w:hAnsi="Arial" w:cs="Arial"/>
          <w:i/>
          <w:iCs/>
          <w:color w:val="000000"/>
          <w:sz w:val="24"/>
          <w:szCs w:val="24"/>
        </w:rPr>
        <w:t xml:space="preserve"> "sim".</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 xml:space="preserve">SR. PRESIDENTE (Deputado Alexandre Curi – PSD): </w:t>
      </w:r>
      <w:r w:rsidRPr="00BE20CE">
        <w:rPr>
          <w:rFonts w:ascii="Arial" w:hAnsi="Arial" w:cs="Arial"/>
          <w:color w:val="000000"/>
          <w:sz w:val="24"/>
          <w:szCs w:val="24"/>
        </w:rPr>
        <w:t>Em votação. Como encaminha a Liderança do Governo, a Liderança da Oposição?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DEPUTADO HUSSEIN BAKRI (PSD):</w:t>
      </w:r>
      <w:r w:rsidRPr="00BE20CE">
        <w:rPr>
          <w:rFonts w:ascii="Arial" w:hAnsi="Arial" w:cs="Arial"/>
          <w:color w:val="000000"/>
          <w:sz w:val="24"/>
          <w:szCs w:val="24"/>
        </w:rPr>
        <w:t xml:space="preserve"> A Liderança do Governo parabeniza a luta de todos, está se fazendo justiça. O voto é</w:t>
      </w:r>
      <w:r w:rsidRPr="00BE20CE">
        <w:rPr>
          <w:rFonts w:ascii="Arial" w:hAnsi="Arial" w:cs="Arial"/>
          <w:i/>
          <w:iCs/>
          <w:color w:val="000000"/>
          <w:sz w:val="24"/>
          <w:szCs w:val="24"/>
        </w:rPr>
        <w:t xml:space="preserve"> "sim"</w:t>
      </w:r>
      <w:r w:rsidRPr="00BE20CE">
        <w:rPr>
          <w:rFonts w:ascii="Arial" w:hAnsi="Arial" w:cs="Arial"/>
          <w:color w:val="000000"/>
          <w:sz w:val="24"/>
          <w:szCs w:val="24"/>
        </w:rPr>
        <w:t>. E vamos ser unânimes, se Deus quiser.</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DEPUTADO PROFESSOR LEMOS (PT):</w:t>
      </w:r>
      <w:r w:rsidRPr="00BE20CE">
        <w:rPr>
          <w:rFonts w:ascii="Arial" w:hAnsi="Arial" w:cs="Arial"/>
          <w:color w:val="000000"/>
          <w:sz w:val="24"/>
          <w:szCs w:val="24"/>
        </w:rPr>
        <w:t xml:space="preserve"> A Oposição encaminha voto</w:t>
      </w:r>
      <w:r w:rsidRPr="00BE20CE">
        <w:rPr>
          <w:rFonts w:ascii="Arial" w:hAnsi="Arial" w:cs="Arial"/>
          <w:i/>
          <w:iCs/>
          <w:color w:val="000000"/>
          <w:sz w:val="24"/>
          <w:szCs w:val="24"/>
        </w:rPr>
        <w:t xml:space="preserve"> "sim".</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SR. PRESIDENTE (Deputado Alexandre Curi – PSD):</w:t>
      </w:r>
      <w:r w:rsidRPr="00BE20CE">
        <w:rPr>
          <w:rFonts w:ascii="Arial" w:hAnsi="Arial" w:cs="Arial"/>
          <w:color w:val="000000"/>
          <w:sz w:val="24"/>
          <w:szCs w:val="24"/>
        </w:rPr>
        <w:t xml:space="preserve"> Votando.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DEPUTADO GILSON DE SOUZA (PL):</w:t>
      </w:r>
      <w:r w:rsidRPr="00BE20CE">
        <w:rPr>
          <w:rFonts w:ascii="Arial" w:hAnsi="Arial" w:cs="Arial"/>
          <w:color w:val="000000"/>
          <w:sz w:val="24"/>
          <w:szCs w:val="24"/>
        </w:rPr>
        <w:t xml:space="preserve"> Senhor Presidente, gostaria que registrasse meu voto</w:t>
      </w:r>
      <w:r w:rsidRPr="00BE20CE">
        <w:rPr>
          <w:rFonts w:ascii="Arial" w:hAnsi="Arial" w:cs="Arial"/>
          <w:i/>
          <w:iCs/>
          <w:color w:val="000000"/>
          <w:sz w:val="24"/>
          <w:szCs w:val="24"/>
        </w:rPr>
        <w:t xml:space="preserve"> "sim"</w:t>
      </w:r>
      <w:r w:rsidRPr="00BE20CE">
        <w:rPr>
          <w:rFonts w:ascii="Arial" w:hAnsi="Arial" w:cs="Arial"/>
          <w:color w:val="000000"/>
          <w:sz w:val="24"/>
          <w:szCs w:val="24"/>
        </w:rPr>
        <w:t xml:space="preserve"> no Projeto anterior, por gentileza.</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SR. PRESIDENTE (Deputado Alexandre Curi – PSD):</w:t>
      </w:r>
      <w:r w:rsidRPr="00BE20CE">
        <w:rPr>
          <w:rFonts w:ascii="Arial" w:hAnsi="Arial" w:cs="Arial"/>
          <w:color w:val="000000"/>
          <w:sz w:val="24"/>
          <w:szCs w:val="24"/>
        </w:rPr>
        <w:t xml:space="preserve"> Devidamente registrado o voto do Deputado Gilson.</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color w:val="000000"/>
          <w:sz w:val="24"/>
          <w:szCs w:val="24"/>
        </w:rPr>
        <w:t>DEPUTADO NEY LEPREVOST (UNIÃO):</w:t>
      </w:r>
      <w:r w:rsidRPr="00BE20CE">
        <w:rPr>
          <w:rFonts w:ascii="Arial" w:hAnsi="Arial" w:cs="Arial"/>
          <w:color w:val="000000"/>
          <w:sz w:val="24"/>
          <w:szCs w:val="24"/>
        </w:rPr>
        <w:t xml:space="preserve"> Senhor Presidente, solicito que seja registrado o meu voto</w:t>
      </w:r>
      <w:r w:rsidRPr="00BE20CE">
        <w:rPr>
          <w:rFonts w:ascii="Arial" w:hAnsi="Arial" w:cs="Arial"/>
          <w:i/>
          <w:iCs/>
          <w:color w:val="000000"/>
          <w:sz w:val="24"/>
          <w:szCs w:val="24"/>
        </w:rPr>
        <w:t xml:space="preserve"> "sim"</w:t>
      </w:r>
      <w:r w:rsidRPr="00BE20CE">
        <w:rPr>
          <w:rFonts w:ascii="Arial" w:hAnsi="Arial" w:cs="Arial"/>
          <w:color w:val="000000"/>
          <w:sz w:val="24"/>
          <w:szCs w:val="24"/>
        </w:rPr>
        <w:t>.</w:t>
      </w:r>
    </w:p>
    <w:p w:rsidR="00E57D92" w:rsidRPr="00407297" w:rsidRDefault="00E57D92" w:rsidP="00BE20CE">
      <w:pPr>
        <w:spacing w:before="100" w:beforeAutospacing="1" w:after="100" w:afterAutospacing="1" w:line="360" w:lineRule="auto"/>
        <w:jc w:val="both"/>
        <w:rPr>
          <w:rFonts w:ascii="Arial" w:hAnsi="Arial" w:cs="Arial"/>
          <w:b/>
          <w:sz w:val="24"/>
          <w:szCs w:val="24"/>
        </w:rPr>
      </w:pPr>
      <w:r w:rsidRPr="00BE20CE">
        <w:rPr>
          <w:rFonts w:ascii="Arial" w:hAnsi="Arial" w:cs="Arial"/>
          <w:b/>
          <w:bCs/>
          <w:color w:val="000000"/>
          <w:sz w:val="24"/>
          <w:szCs w:val="24"/>
        </w:rPr>
        <w:t>SR. PRESIDENTE (Deputado Alexandre Curi – PSD):</w:t>
      </w:r>
      <w:r w:rsidRPr="00BE20CE">
        <w:rPr>
          <w:rFonts w:ascii="Arial" w:hAnsi="Arial" w:cs="Arial"/>
          <w:color w:val="000000"/>
          <w:sz w:val="24"/>
          <w:szCs w:val="24"/>
        </w:rPr>
        <w:t xml:space="preserve"> Como votam o Deputado Matheus Vermelho, o Deputado Luís Corti,</w:t>
      </w:r>
      <w:r w:rsidRPr="00BE20CE">
        <w:rPr>
          <w:rFonts w:ascii="Arial" w:hAnsi="Arial" w:cs="Arial"/>
          <w:sz w:val="24"/>
          <w:szCs w:val="24"/>
        </w:rPr>
        <w:t xml:space="preserve"> o Deputado Thiago Bührer? Vossa Excelência pode votar no painel, Deputado Luís Corti. Encerrada da votação: </w:t>
      </w:r>
      <w:r w:rsidRPr="00BE20CE">
        <w:rPr>
          <w:rFonts w:ascii="Arial" w:hAnsi="Arial" w:cs="Arial"/>
          <w:b/>
          <w:i/>
          <w:sz w:val="24"/>
          <w:szCs w:val="24"/>
        </w:rPr>
        <w:lastRenderedPageBreak/>
        <w:t>[Votaram Sim:</w:t>
      </w:r>
      <w:r w:rsidRPr="00BE20CE">
        <w:rPr>
          <w:rFonts w:ascii="Arial" w:hAnsi="Arial" w:cs="Arial"/>
          <w:i/>
          <w:sz w:val="24"/>
          <w:szCs w:val="24"/>
        </w:rPr>
        <w:t xml:space="preserve"> Ademar Luiz Traiano, Adão Litro, Alexandre Amaro, Alisson Wandscheer, Anibelli Neto, Bazana, Cantora Mara Lima, Cloara Pinheiro, Cobra Repórter, Cristina Silvestri, Del. Jacovós, Del. Tito Barichello, Denian Couto, Dr. Antenor, Dr. Leônidas, Evandro Araújo, Fabio Oliveira, Flavia Francischini, Gilberto Ribeiro, Gilson de Souza, Gugu Bueno, Hussein Bakri, Jairo Tamura, Luciana Rafagnin, Luis Corti, Luiz Claudio Romanelli, Luiz Fernando Guerra, Mabel Canto, Marcelo Rangel, Marcio Pacheco, Maria Victoria, Marli Paulino, Matheus Vermelho, Mauro Moraes, Moacyr Fadel, Nelson Justus, Ney Leprevost, Professor Lemos, Ricardo Arruda, Samuel Dantas, Secretária Marcia, Soldado Adriano José, Tercílio Turini e Thiago Buhrer (44 Deputados); </w:t>
      </w:r>
      <w:r w:rsidRPr="00BE20CE">
        <w:rPr>
          <w:rFonts w:ascii="Arial" w:hAnsi="Arial" w:cs="Arial"/>
          <w:b/>
          <w:i/>
          <w:sz w:val="24"/>
          <w:szCs w:val="24"/>
        </w:rPr>
        <w:t>Não Votaram:</w:t>
      </w:r>
      <w:r w:rsidRPr="00BE20CE">
        <w:rPr>
          <w:rFonts w:ascii="Arial" w:hAnsi="Arial" w:cs="Arial"/>
          <w:i/>
          <w:sz w:val="24"/>
          <w:szCs w:val="24"/>
        </w:rPr>
        <w:t xml:space="preserve"> Alexandre Curi, Ana Julia, Arilson Chiorato, Artagão Junior, Batatinha, Goura, Paulo Gomes, Reichembach, Renato Freitas e Requião Filho (10 Deputados).] </w:t>
      </w:r>
      <w:r w:rsidRPr="00407297">
        <w:rPr>
          <w:rFonts w:ascii="Arial" w:hAnsi="Arial" w:cs="Arial"/>
          <w:sz w:val="24"/>
          <w:szCs w:val="24"/>
        </w:rPr>
        <w:t xml:space="preserve">Com 44 votos favoráveis e nenhum voto contrário, </w:t>
      </w:r>
      <w:r w:rsidRPr="00407297">
        <w:rPr>
          <w:rFonts w:ascii="Arial" w:hAnsi="Arial" w:cs="Arial"/>
          <w:b/>
          <w:sz w:val="24"/>
          <w:szCs w:val="24"/>
        </w:rPr>
        <w:t xml:space="preserve">está </w:t>
      </w:r>
      <w:r w:rsidRPr="00407297">
        <w:rPr>
          <w:rFonts w:ascii="Arial" w:hAnsi="Arial" w:cs="Arial"/>
          <w:b/>
          <w:sz w:val="24"/>
          <w:szCs w:val="24"/>
          <w:u w:val="single"/>
        </w:rPr>
        <w:t>aprovado</w:t>
      </w:r>
      <w:r w:rsidRPr="00407297">
        <w:rPr>
          <w:rFonts w:ascii="Arial" w:hAnsi="Arial" w:cs="Arial"/>
          <w:b/>
          <w:sz w:val="24"/>
          <w:szCs w:val="24"/>
        </w:rPr>
        <w:t xml:space="preserve"> o Projeto de Lei n.º 810/2025.</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12</w:t>
      </w:r>
      <w:r w:rsidRPr="00BE20CE">
        <w:rPr>
          <w:rFonts w:ascii="Arial" w:hAnsi="Arial" w:cs="Arial"/>
          <w:b/>
          <w:sz w:val="24"/>
          <w:szCs w:val="24"/>
        </w:rPr>
        <w:t xml:space="preserve"> –</w:t>
      </w:r>
      <w:r w:rsidRPr="00BE20CE">
        <w:rPr>
          <w:rFonts w:ascii="Arial" w:hAnsi="Arial" w:cs="Arial"/>
          <w:sz w:val="24"/>
          <w:szCs w:val="24"/>
        </w:rPr>
        <w:t xml:space="preserve"> 1.º Turno do Projeto de Decreto Legislativo n.º 13/2025, de autoria da Comissão Executiva, que homologa o Decreto do Poder Executivo n.º 11.401, que introduz alterações no regulamento do Imposto sobre Operações Relativas à Circulação de Mercadorias e sobre Prestações de Serviços de Transporte Interestadual e Intermunicipal e de Comunicação – ICMS.</w:t>
      </w:r>
      <w:r w:rsidR="00407297">
        <w:rPr>
          <w:rFonts w:ascii="Arial" w:hAnsi="Arial" w:cs="Arial"/>
          <w:sz w:val="24"/>
          <w:szCs w:val="24"/>
        </w:rPr>
        <w:t xml:space="preserve"> </w:t>
      </w:r>
      <w:r w:rsidRPr="00BE20CE">
        <w:rPr>
          <w:rFonts w:ascii="Arial" w:hAnsi="Arial" w:cs="Arial"/>
          <w:sz w:val="24"/>
          <w:szCs w:val="24"/>
        </w:rPr>
        <w:t>Em discussão o Projeto.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DEPUTADA MÁRCIA HUÇULAK (PSD): </w:t>
      </w:r>
      <w:r w:rsidRPr="00BE20CE">
        <w:rPr>
          <w:rFonts w:ascii="Arial" w:hAnsi="Arial" w:cs="Arial"/>
          <w:sz w:val="24"/>
          <w:szCs w:val="24"/>
        </w:rPr>
        <w:t>Para discutir.</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SR.ª PRESIDENTE (Deputado Alexandre Curi – PSD):</w:t>
      </w:r>
      <w:r w:rsidRPr="00BE20CE">
        <w:rPr>
          <w:rFonts w:ascii="Arial" w:hAnsi="Arial" w:cs="Arial"/>
          <w:sz w:val="24"/>
          <w:szCs w:val="24"/>
        </w:rPr>
        <w:t xml:space="preserve"> Para discutir, Deputada Márcia Huçulak. Para encaminhar.</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DEPUTADA SECRETÁRIA MÁRCIA (PSD):</w:t>
      </w:r>
      <w:r w:rsidRPr="00BE20CE">
        <w:rPr>
          <w:rFonts w:ascii="Arial" w:hAnsi="Arial" w:cs="Arial"/>
          <w:sz w:val="24"/>
          <w:szCs w:val="24"/>
        </w:rPr>
        <w:t xml:space="preserve"> Para encaminhar, quero dizer. Quero parabenizar nosso Governador Ratinho Junior, Secretário Ortigara por essa decisão tão importante. Porque esse Projeto, Sr.</w:t>
      </w:r>
      <w:r w:rsidRPr="00BE20CE">
        <w:rPr>
          <w:rFonts w:ascii="Arial" w:hAnsi="Arial" w:cs="Arial"/>
          <w:sz w:val="24"/>
          <w:szCs w:val="24"/>
          <w:vertAlign w:val="superscript"/>
        </w:rPr>
        <w:t>as</w:t>
      </w:r>
      <w:r w:rsidRPr="00BE20CE">
        <w:rPr>
          <w:rFonts w:ascii="Arial" w:hAnsi="Arial" w:cs="Arial"/>
          <w:sz w:val="24"/>
          <w:szCs w:val="24"/>
        </w:rPr>
        <w:t xml:space="preserve"> Deputadas e Deputados, concede isenção do ICMS nas operações de fornecimento de energia elétrica a </w:t>
      </w:r>
      <w:r w:rsidRPr="00BE20CE">
        <w:rPr>
          <w:rFonts w:ascii="Arial" w:hAnsi="Arial" w:cs="Arial"/>
          <w:sz w:val="24"/>
          <w:szCs w:val="24"/>
        </w:rPr>
        <w:lastRenderedPageBreak/>
        <w:t>hospitais integrantes do Sistema Único de Saúde. Uma medida importante do Governo do Paraná, na pessoa do nosso Governador Ratinho Junior, nesses serviços que são tão importantes para o atendimento da nossa população no Paraná. Mais de 75% dos cidadãos do Paraná são usuários do Sistema Único de Saúde e esses hospitais que atendem o Sistema Único de Saúde são o alicerce, junto às estruturas de Governo, no atendimento de várias situações, de várias internações no nosso Estado. E a nossa saúde do Paraná ganha com essa decisão. Então, quero pedir aos Deputados e Deputadas apoio a essa votação tão importante, que contribui para o nosso tão querido Sistema Único de Saúde e melhoria da assistência. Muito obrigada.</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NEY LEPREVOST (UNIÃO): </w:t>
      </w:r>
      <w:r w:rsidRPr="00BE20CE">
        <w:rPr>
          <w:rFonts w:ascii="Arial" w:hAnsi="Arial" w:cs="Arial"/>
          <w:sz w:val="24"/>
          <w:szCs w:val="24"/>
        </w:rPr>
        <w:t>Para encaminhar, Presidente.</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 </w:t>
      </w:r>
      <w:r w:rsidRPr="00BE20CE">
        <w:rPr>
          <w:rFonts w:ascii="Arial" w:hAnsi="Arial" w:cs="Arial"/>
          <w:b/>
          <w:bCs/>
          <w:sz w:val="24"/>
          <w:szCs w:val="24"/>
        </w:rPr>
        <w:t>PRESIDENTE (Deputado Alexandre Curi – PSD):</w:t>
      </w:r>
      <w:r w:rsidRPr="00BE20CE">
        <w:rPr>
          <w:rFonts w:ascii="Arial" w:hAnsi="Arial" w:cs="Arial"/>
          <w:sz w:val="24"/>
          <w:szCs w:val="24"/>
        </w:rPr>
        <w:t xml:space="preserve"> Para encaminhar, Deputado Ney Leprevost.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NEY LEPREVOST (UNIÃO): </w:t>
      </w:r>
      <w:r w:rsidRPr="00BE20CE">
        <w:rPr>
          <w:rFonts w:ascii="Arial" w:hAnsi="Arial" w:cs="Arial"/>
          <w:sz w:val="24"/>
          <w:szCs w:val="24"/>
        </w:rPr>
        <w:t>Senhor Presidente, quero cumprimentar o Governador Ratinho Junior, o Secretário da Fazenda Norberto Ortigara e, na condição de Coordenador da Frente Parlamentar da Medicina, pedir o voto a favor desse Projeto de Lei que é extremamente importante, porque vai aliviar o custo fixo dos hospitais do Paraná. Sabemos que muitos hospitais que atendem o SUS estão enfrentando dificuldades financeiras e tudo aquilo que os hospitais puderem economizar em tributação será revertido, com toda certeza, em benefício dos pacientes do SUS. Por isso, encaminhamos voto “</w:t>
      </w:r>
      <w:r w:rsidRPr="00BE20CE">
        <w:rPr>
          <w:rFonts w:ascii="Arial" w:hAnsi="Arial" w:cs="Arial"/>
          <w:i/>
          <w:sz w:val="24"/>
          <w:szCs w:val="24"/>
        </w:rPr>
        <w:t>sim</w:t>
      </w:r>
      <w:r w:rsidRPr="00BE20CE">
        <w:rPr>
          <w:rFonts w:ascii="Arial" w:hAnsi="Arial" w:cs="Arial"/>
          <w:sz w:val="24"/>
          <w:szCs w:val="24"/>
        </w:rPr>
        <w:t>”! Obrigado, Presidente.</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SR. PRESIDENTE (Deputado Alexandre Curi – PSD): </w:t>
      </w:r>
      <w:r w:rsidRPr="00BE20CE">
        <w:rPr>
          <w:rFonts w:ascii="Arial" w:hAnsi="Arial" w:cs="Arial"/>
          <w:sz w:val="24"/>
          <w:szCs w:val="24"/>
        </w:rPr>
        <w:t>Em votação. Como encaminham a Liderança do Governo e da Oposição?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HUSSEIN BAKRI (PSD): </w:t>
      </w:r>
      <w:r w:rsidRPr="00BE20CE">
        <w:rPr>
          <w:rFonts w:ascii="Arial" w:hAnsi="Arial" w:cs="Arial"/>
          <w:sz w:val="24"/>
          <w:szCs w:val="24"/>
        </w:rPr>
        <w:t>Voto “</w:t>
      </w:r>
      <w:r w:rsidRPr="00BE20CE">
        <w:rPr>
          <w:rFonts w:ascii="Arial" w:hAnsi="Arial" w:cs="Arial"/>
          <w:i/>
          <w:sz w:val="24"/>
          <w:szCs w:val="24"/>
        </w:rPr>
        <w:t>sim</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lastRenderedPageBreak/>
        <w:t xml:space="preserve">DEPUTADO PROFESSOR LEMOS (PT): </w:t>
      </w:r>
      <w:r w:rsidRPr="00BE20CE">
        <w:rPr>
          <w:rFonts w:ascii="Arial" w:hAnsi="Arial" w:cs="Arial"/>
          <w:sz w:val="24"/>
          <w:szCs w:val="24"/>
        </w:rPr>
        <w:t>A Oposição encaminha voto “</w:t>
      </w:r>
      <w:r w:rsidRPr="00BE20CE">
        <w:rPr>
          <w:rFonts w:ascii="Arial" w:hAnsi="Arial" w:cs="Arial"/>
          <w:i/>
          <w:sz w:val="24"/>
          <w:szCs w:val="24"/>
        </w:rPr>
        <w:t>sim</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bCs/>
          <w:sz w:val="24"/>
          <w:szCs w:val="24"/>
        </w:rPr>
      </w:pPr>
      <w:r w:rsidRPr="00BE20CE">
        <w:rPr>
          <w:rFonts w:ascii="Arial" w:hAnsi="Arial" w:cs="Arial"/>
          <w:b/>
          <w:sz w:val="24"/>
          <w:szCs w:val="24"/>
        </w:rPr>
        <w:t xml:space="preserve">SR. PRESIDENTE (Deputado Alexandre Curi – PSD): </w:t>
      </w:r>
      <w:r w:rsidRPr="00BE20CE">
        <w:rPr>
          <w:rFonts w:ascii="Arial" w:hAnsi="Arial" w:cs="Arial"/>
          <w:bCs/>
          <w:sz w:val="24"/>
          <w:szCs w:val="24"/>
        </w:rPr>
        <w:t>Votando.</w:t>
      </w:r>
    </w:p>
    <w:p w:rsidR="00E57D92" w:rsidRPr="00BE20CE" w:rsidRDefault="00E57D92" w:rsidP="00BE20CE">
      <w:pPr>
        <w:spacing w:before="100" w:beforeAutospacing="1" w:after="100" w:afterAutospacing="1" w:line="360" w:lineRule="auto"/>
        <w:jc w:val="both"/>
        <w:rPr>
          <w:rFonts w:ascii="Arial" w:hAnsi="Arial" w:cs="Arial"/>
          <w:bCs/>
          <w:sz w:val="24"/>
          <w:szCs w:val="24"/>
        </w:rPr>
      </w:pPr>
      <w:r w:rsidRPr="00BE20CE">
        <w:rPr>
          <w:rFonts w:ascii="Arial" w:hAnsi="Arial" w:cs="Arial"/>
          <w:b/>
          <w:sz w:val="24"/>
          <w:szCs w:val="24"/>
        </w:rPr>
        <w:t xml:space="preserve">DEPUTADO LUIZ FERNANDO GUERRA (UNIÃO): </w:t>
      </w:r>
      <w:r w:rsidRPr="00BE20CE">
        <w:rPr>
          <w:rFonts w:ascii="Arial" w:hAnsi="Arial" w:cs="Arial"/>
          <w:bCs/>
          <w:sz w:val="24"/>
          <w:szCs w:val="24"/>
        </w:rPr>
        <w:t xml:space="preserve">Senhor Presidente, </w:t>
      </w:r>
      <w:r w:rsidRPr="00BE20CE">
        <w:rPr>
          <w:rFonts w:ascii="Arial" w:hAnsi="Arial" w:cs="Arial"/>
          <w:bCs/>
          <w:i/>
          <w:sz w:val="24"/>
          <w:szCs w:val="24"/>
        </w:rPr>
        <w:t>pela ordem</w:t>
      </w:r>
      <w:r w:rsidRPr="00BE20CE">
        <w:rPr>
          <w:rFonts w:ascii="Arial" w:hAnsi="Arial" w:cs="Arial"/>
          <w:bCs/>
          <w:sz w:val="24"/>
          <w:szCs w:val="24"/>
        </w:rPr>
        <w:t>. Reforçando apenas, para os membros da Comissão de Indústria e Comércio, que após a Sessão teremos reunião na Sala Arnaldo Busato.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DEPUTADO MARCELO RANGEL (PSD):</w:t>
      </w:r>
      <w:r w:rsidRPr="00BE20CE">
        <w:rPr>
          <w:rFonts w:ascii="Arial" w:hAnsi="Arial" w:cs="Arial"/>
          <w:sz w:val="24"/>
          <w:szCs w:val="24"/>
        </w:rPr>
        <w:t xml:space="preserve"> </w:t>
      </w:r>
      <w:r w:rsidRPr="00BE20CE">
        <w:rPr>
          <w:rFonts w:ascii="Arial" w:hAnsi="Arial" w:cs="Arial"/>
          <w:i/>
          <w:sz w:val="24"/>
          <w:szCs w:val="24"/>
        </w:rPr>
        <w:t>Pela ordem</w:t>
      </w:r>
      <w:r w:rsidRPr="00BE20CE">
        <w:rPr>
          <w:rFonts w:ascii="Arial" w:hAnsi="Arial" w:cs="Arial"/>
          <w:sz w:val="24"/>
          <w:szCs w:val="24"/>
        </w:rPr>
        <w:t>, Sr. Presidente.</w:t>
      </w:r>
    </w:p>
    <w:p w:rsidR="00E57D92" w:rsidRPr="00BE20CE" w:rsidRDefault="00E57D92" w:rsidP="00BE20CE">
      <w:pPr>
        <w:spacing w:before="100" w:beforeAutospacing="1" w:after="100" w:afterAutospacing="1" w:line="360" w:lineRule="auto"/>
        <w:jc w:val="both"/>
        <w:rPr>
          <w:rFonts w:ascii="Arial" w:hAnsi="Arial" w:cs="Arial"/>
          <w:bCs/>
          <w:sz w:val="24"/>
          <w:szCs w:val="24"/>
        </w:rPr>
      </w:pPr>
      <w:r w:rsidRPr="00BE20CE">
        <w:rPr>
          <w:rFonts w:ascii="Arial" w:hAnsi="Arial" w:cs="Arial"/>
          <w:b/>
          <w:sz w:val="24"/>
          <w:szCs w:val="24"/>
        </w:rPr>
        <w:t xml:space="preserve">SR. PRESIDENTE (Deputado Alexandre Curi – PSD): </w:t>
      </w:r>
      <w:r w:rsidRPr="00BE20CE">
        <w:rPr>
          <w:rFonts w:ascii="Arial" w:hAnsi="Arial" w:cs="Arial"/>
          <w:bCs/>
          <w:i/>
          <w:sz w:val="24"/>
          <w:szCs w:val="24"/>
        </w:rPr>
        <w:t>Pela ordem</w:t>
      </w:r>
      <w:r w:rsidRPr="00BE20CE">
        <w:rPr>
          <w:rFonts w:ascii="Arial" w:hAnsi="Arial" w:cs="Arial"/>
          <w:bCs/>
          <w:sz w:val="24"/>
          <w:szCs w:val="24"/>
        </w:rPr>
        <w:t>, Deputado Marcelo.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DEPUTADO MARCELO RANGEL (PSD):</w:t>
      </w:r>
      <w:r w:rsidRPr="00BE20CE">
        <w:rPr>
          <w:rFonts w:ascii="Arial" w:hAnsi="Arial" w:cs="Arial"/>
          <w:sz w:val="24"/>
          <w:szCs w:val="24"/>
        </w:rPr>
        <w:t xml:space="preserve"> Da mesma forma, quero convidar os Sr.</w:t>
      </w:r>
      <w:r w:rsidRPr="00BE20CE">
        <w:rPr>
          <w:rFonts w:ascii="Arial" w:hAnsi="Arial" w:cs="Arial"/>
          <w:sz w:val="24"/>
          <w:szCs w:val="24"/>
          <w:vertAlign w:val="superscript"/>
        </w:rPr>
        <w:t>s</w:t>
      </w:r>
      <w:r w:rsidRPr="00BE20CE">
        <w:rPr>
          <w:rFonts w:ascii="Arial" w:hAnsi="Arial" w:cs="Arial"/>
          <w:sz w:val="24"/>
          <w:szCs w:val="24"/>
        </w:rPr>
        <w:t xml:space="preserve"> Parlamentares para a reunião da Comissão de Fiscalização, logo após a Sessão, para avaliação de três Projetos.</w:t>
      </w:r>
    </w:p>
    <w:p w:rsidR="00E57D92" w:rsidRPr="00E32BFC" w:rsidRDefault="00E57D92" w:rsidP="00BE20CE">
      <w:pPr>
        <w:spacing w:before="100" w:beforeAutospacing="1" w:after="100" w:afterAutospacing="1" w:line="360" w:lineRule="auto"/>
        <w:jc w:val="both"/>
        <w:rPr>
          <w:rFonts w:ascii="Arial" w:hAnsi="Arial" w:cs="Arial"/>
          <w:b/>
          <w:sz w:val="24"/>
          <w:szCs w:val="24"/>
        </w:rPr>
      </w:pPr>
      <w:r w:rsidRPr="00BE20CE">
        <w:rPr>
          <w:rFonts w:ascii="Arial" w:hAnsi="Arial" w:cs="Arial"/>
          <w:b/>
          <w:bCs/>
          <w:sz w:val="24"/>
          <w:szCs w:val="24"/>
        </w:rPr>
        <w:t xml:space="preserve">SR. PRESIDENTE (Deputado Alexandre Curi – PSD): </w:t>
      </w:r>
      <w:r w:rsidRPr="00BE20CE">
        <w:rPr>
          <w:rFonts w:ascii="Arial" w:hAnsi="Arial" w:cs="Arial"/>
          <w:sz w:val="24"/>
          <w:szCs w:val="24"/>
        </w:rPr>
        <w:t xml:space="preserve">Encerrada a votação: </w:t>
      </w:r>
      <w:r w:rsidRPr="00BE20CE">
        <w:rPr>
          <w:rFonts w:ascii="Arial" w:hAnsi="Arial" w:cs="Arial"/>
          <w:i/>
          <w:sz w:val="24"/>
          <w:szCs w:val="24"/>
        </w:rPr>
        <w:t xml:space="preserve">Wandscheer, Anibelli Neto, Bazana, Cantora Mara Lima, Cloara Pinheiro, Cobra Repórter, Cristina Silvestri, Del. Jacovós, Denian Couto, Dr. Antenor, Dr. Leônidas, Evandro Araújo, Gilberto Ribeiro, Gilson de Souza, Gugu Bueno, Hussein Bakri, Jairo Tamura, Luciana Rafagnin, Luis Corti, Luiz Claudio Romanelli, Luiz Fernando Guerra, Mabel Canto, Marcelo Rangel, Marcio Pacheco, Maria Victoria, Marli Paulino, Matheus Vermelho, Mauro Moraes, Moacyr Fadel, Nelson Justus, Ney Leprevost, Professor Lemos, Renato Freitas, Ricardo Arruda, Samuel Dantas, Secretária Marcia, Soldado Adriano José, Tercílio Turini e Thiago Buhrer (42 Deputados); </w:t>
      </w:r>
      <w:r w:rsidRPr="00BE20CE">
        <w:rPr>
          <w:rFonts w:ascii="Arial" w:hAnsi="Arial" w:cs="Arial"/>
          <w:b/>
          <w:i/>
          <w:sz w:val="24"/>
          <w:szCs w:val="24"/>
        </w:rPr>
        <w:t>Não Votaram:</w:t>
      </w:r>
      <w:r w:rsidRPr="00BE20CE">
        <w:rPr>
          <w:rFonts w:ascii="Arial" w:hAnsi="Arial" w:cs="Arial"/>
          <w:i/>
          <w:sz w:val="24"/>
          <w:szCs w:val="24"/>
        </w:rPr>
        <w:t xml:space="preserve"> Alexandre Curi, Ana Julia, Arilson Chiorato, Artagão Junior, Batatinha, Del. Tito Barichello, Fabio Oliveira, Fl</w:t>
      </w:r>
      <w:r w:rsidR="005A7443">
        <w:rPr>
          <w:rFonts w:ascii="Arial" w:hAnsi="Arial" w:cs="Arial"/>
          <w:i/>
          <w:sz w:val="24"/>
          <w:szCs w:val="24"/>
        </w:rPr>
        <w:t>á</w:t>
      </w:r>
      <w:r w:rsidRPr="00BE20CE">
        <w:rPr>
          <w:rFonts w:ascii="Arial" w:hAnsi="Arial" w:cs="Arial"/>
          <w:i/>
          <w:sz w:val="24"/>
          <w:szCs w:val="24"/>
        </w:rPr>
        <w:t xml:space="preserve">via Francischini, Goura, Paulo Gomes, Reichembach e Requião Filho (12 Deputados).] </w:t>
      </w:r>
      <w:r w:rsidRPr="00E32BFC">
        <w:rPr>
          <w:rFonts w:ascii="Arial" w:hAnsi="Arial" w:cs="Arial"/>
          <w:sz w:val="24"/>
          <w:szCs w:val="24"/>
        </w:rPr>
        <w:t xml:space="preserve">Com 42 votos favoráveis e nenhum voto contrário, </w:t>
      </w:r>
      <w:r w:rsidRPr="00E32BFC">
        <w:rPr>
          <w:rFonts w:ascii="Arial" w:hAnsi="Arial" w:cs="Arial"/>
          <w:b/>
          <w:sz w:val="24"/>
          <w:szCs w:val="24"/>
        </w:rPr>
        <w:t xml:space="preserve">está </w:t>
      </w:r>
      <w:r w:rsidRPr="00E32BFC">
        <w:rPr>
          <w:rFonts w:ascii="Arial" w:hAnsi="Arial" w:cs="Arial"/>
          <w:b/>
          <w:sz w:val="24"/>
          <w:szCs w:val="24"/>
          <w:u w:val="single"/>
        </w:rPr>
        <w:t>aprovado</w:t>
      </w:r>
      <w:r w:rsidRPr="00E32BFC">
        <w:rPr>
          <w:rFonts w:ascii="Arial" w:hAnsi="Arial" w:cs="Arial"/>
          <w:b/>
          <w:sz w:val="24"/>
          <w:szCs w:val="24"/>
        </w:rPr>
        <w:t xml:space="preserve"> o Projeto de </w:t>
      </w:r>
      <w:r w:rsidR="00E32BFC">
        <w:rPr>
          <w:rFonts w:ascii="Arial" w:hAnsi="Arial" w:cs="Arial"/>
          <w:b/>
          <w:sz w:val="24"/>
          <w:szCs w:val="24"/>
        </w:rPr>
        <w:t xml:space="preserve">Decreto </w:t>
      </w:r>
      <w:r w:rsidR="00E32BFC">
        <w:rPr>
          <w:rFonts w:ascii="Arial" w:hAnsi="Arial" w:cs="Arial"/>
          <w:b/>
          <w:sz w:val="24"/>
          <w:szCs w:val="24"/>
        </w:rPr>
        <w:lastRenderedPageBreak/>
        <w:t>Legislativo</w:t>
      </w:r>
      <w:r w:rsidRPr="00E32BFC">
        <w:rPr>
          <w:rFonts w:ascii="Arial" w:hAnsi="Arial" w:cs="Arial"/>
          <w:b/>
          <w:sz w:val="24"/>
          <w:szCs w:val="24"/>
        </w:rPr>
        <w:t xml:space="preserve"> n.º 13/2025.</w:t>
      </w:r>
      <w:r w:rsidR="009D0645">
        <w:rPr>
          <w:rFonts w:ascii="Arial" w:hAnsi="Arial" w:cs="Arial"/>
          <w:b/>
          <w:sz w:val="24"/>
          <w:szCs w:val="24"/>
        </w:rPr>
        <w:t xml:space="preserve"> (O Sr. Presidente, Deputado Alexandre Curi, registra em Ata o voto favorável da Deputada Flávia Francischini.)</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DEPUTADA FLÁVIA FRANCISCHINI (UNIÃO): </w:t>
      </w:r>
      <w:r w:rsidRPr="00BE20CE">
        <w:rPr>
          <w:rFonts w:ascii="Arial" w:hAnsi="Arial" w:cs="Arial"/>
          <w:sz w:val="24"/>
          <w:szCs w:val="24"/>
        </w:rPr>
        <w:t>Senhor Presidente, meu voto é “</w:t>
      </w:r>
      <w:r w:rsidRPr="00BE20CE">
        <w:rPr>
          <w:rFonts w:ascii="Arial" w:hAnsi="Arial" w:cs="Arial"/>
          <w:i/>
          <w:sz w:val="24"/>
          <w:szCs w:val="24"/>
        </w:rPr>
        <w:t>sim</w:t>
      </w:r>
      <w:r w:rsidRPr="00BE20CE">
        <w:rPr>
          <w:rFonts w:ascii="Arial" w:hAnsi="Arial" w:cs="Arial"/>
          <w:sz w:val="24"/>
          <w:szCs w:val="24"/>
        </w:rPr>
        <w:t>”, só que não apareceu.</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 </w:t>
      </w:r>
      <w:r w:rsidRPr="00BE20CE">
        <w:rPr>
          <w:rFonts w:ascii="Arial" w:hAnsi="Arial" w:cs="Arial"/>
          <w:b/>
          <w:bCs/>
          <w:sz w:val="24"/>
          <w:szCs w:val="24"/>
        </w:rPr>
        <w:t xml:space="preserve">PRESIDENTE (Deputado Alexandre Curi – PSD): </w:t>
      </w:r>
      <w:r w:rsidRPr="00BE20CE">
        <w:rPr>
          <w:rFonts w:ascii="Arial" w:hAnsi="Arial" w:cs="Arial"/>
          <w:sz w:val="24"/>
          <w:szCs w:val="24"/>
        </w:rPr>
        <w:t>Devidamente regist</w:t>
      </w:r>
      <w:r w:rsidR="007A630A">
        <w:rPr>
          <w:rFonts w:ascii="Arial" w:hAnsi="Arial" w:cs="Arial"/>
          <w:sz w:val="24"/>
          <w:szCs w:val="24"/>
        </w:rPr>
        <w:t>rado o voto da Deputada Flávia.</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13</w:t>
      </w:r>
      <w:r w:rsidRPr="00BE20CE">
        <w:rPr>
          <w:rFonts w:ascii="Arial" w:hAnsi="Arial" w:cs="Arial"/>
          <w:b/>
          <w:sz w:val="24"/>
          <w:szCs w:val="24"/>
        </w:rPr>
        <w:t xml:space="preserve"> –</w:t>
      </w:r>
      <w:r w:rsidRPr="00BE20CE">
        <w:rPr>
          <w:rFonts w:ascii="Arial" w:hAnsi="Arial" w:cs="Arial"/>
          <w:sz w:val="24"/>
          <w:szCs w:val="24"/>
        </w:rPr>
        <w:t xml:space="preserve"> 1.º Turno do Projeto de Decreto Legislativo n.º 14/2025, de autoria da Comissão Executiva</w:t>
      </w:r>
      <w:r w:rsidR="005A7443">
        <w:rPr>
          <w:rFonts w:ascii="Arial" w:hAnsi="Arial" w:cs="Arial"/>
          <w:sz w:val="24"/>
          <w:szCs w:val="24"/>
        </w:rPr>
        <w:t>, que h</w:t>
      </w:r>
      <w:r w:rsidRPr="00BE20CE">
        <w:rPr>
          <w:rFonts w:ascii="Arial" w:hAnsi="Arial" w:cs="Arial"/>
          <w:sz w:val="24"/>
          <w:szCs w:val="24"/>
        </w:rPr>
        <w:t>omologa o Decreto do Poder Executivo n.º 11.402, que introduz alterações no regulamento do Imposto sobre Operações Relativas à Circulação de Mercadorias e sobre Prestações de Serviços de Transporte Interestadual e Intermunicipal e de Comunicação – ICMS. Em discussão o Projeto. Não havendo quem queira discutir, em votação. Como encaminham os Líderes?</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HUSSEIN BAKRI (PSD): </w:t>
      </w:r>
      <w:r w:rsidRPr="00BE20CE">
        <w:rPr>
          <w:rFonts w:ascii="Arial" w:hAnsi="Arial" w:cs="Arial"/>
          <w:sz w:val="24"/>
          <w:szCs w:val="24"/>
        </w:rPr>
        <w:t>Es</w:t>
      </w:r>
      <w:r w:rsidR="005A7443">
        <w:rPr>
          <w:rFonts w:ascii="Arial" w:hAnsi="Arial" w:cs="Arial"/>
          <w:sz w:val="24"/>
          <w:szCs w:val="24"/>
        </w:rPr>
        <w:t>t</w:t>
      </w:r>
      <w:r w:rsidRPr="00BE20CE">
        <w:rPr>
          <w:rFonts w:ascii="Arial" w:hAnsi="Arial" w:cs="Arial"/>
          <w:sz w:val="24"/>
          <w:szCs w:val="24"/>
        </w:rPr>
        <w:t>e Projeto é importante, Sr. Presidente, porque concede isenção do tributo nas operações de fornecimento de fármacos e medicamentos destinados a órgãos da administração pública – indireta, federal, estadual e municipal. Um alcance fantástico, voto “</w:t>
      </w:r>
      <w:r w:rsidRPr="00BE20CE">
        <w:rPr>
          <w:rFonts w:ascii="Arial" w:hAnsi="Arial" w:cs="Arial"/>
          <w:i/>
          <w:sz w:val="24"/>
          <w:szCs w:val="24"/>
        </w:rPr>
        <w:t>sim</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PROFESSOR LEMOS (PT): </w:t>
      </w:r>
      <w:r w:rsidRPr="00BE20CE">
        <w:rPr>
          <w:rFonts w:ascii="Arial" w:hAnsi="Arial" w:cs="Arial"/>
          <w:sz w:val="24"/>
          <w:szCs w:val="24"/>
        </w:rPr>
        <w:t>A Oposição vota “</w:t>
      </w:r>
      <w:r w:rsidRPr="00BE20CE">
        <w:rPr>
          <w:rFonts w:ascii="Arial" w:hAnsi="Arial" w:cs="Arial"/>
          <w:i/>
          <w:sz w:val="24"/>
          <w:szCs w:val="24"/>
        </w:rPr>
        <w:t>sim</w:t>
      </w:r>
      <w:r w:rsidRPr="00BE20CE">
        <w:rPr>
          <w:rFonts w:ascii="Arial" w:hAnsi="Arial" w:cs="Arial"/>
          <w:sz w:val="24"/>
          <w:szCs w:val="24"/>
        </w:rPr>
        <w:t>”.</w:t>
      </w:r>
    </w:p>
    <w:p w:rsidR="00E57D92" w:rsidRPr="005A7443" w:rsidRDefault="00E57D92" w:rsidP="00BE20CE">
      <w:pPr>
        <w:spacing w:before="100" w:beforeAutospacing="1" w:after="100" w:afterAutospacing="1" w:line="360" w:lineRule="auto"/>
        <w:jc w:val="both"/>
        <w:rPr>
          <w:rFonts w:ascii="Arial" w:hAnsi="Arial" w:cs="Arial"/>
          <w:b/>
          <w:sz w:val="24"/>
          <w:szCs w:val="24"/>
        </w:rPr>
      </w:pPr>
      <w:r w:rsidRPr="00BE20CE">
        <w:rPr>
          <w:rFonts w:ascii="Arial" w:hAnsi="Arial" w:cs="Arial"/>
          <w:b/>
          <w:bCs/>
          <w:sz w:val="24"/>
          <w:szCs w:val="24"/>
        </w:rPr>
        <w:t xml:space="preserve">SR. PRESIDENTE (Deputado Alexandre Curi – PSD): </w:t>
      </w:r>
      <w:r w:rsidRPr="00BE20CE">
        <w:rPr>
          <w:rFonts w:ascii="Arial" w:hAnsi="Arial" w:cs="Arial"/>
          <w:sz w:val="24"/>
          <w:szCs w:val="24"/>
        </w:rPr>
        <w:t xml:space="preserve">Votando. Votação encerrada: </w:t>
      </w:r>
      <w:r w:rsidRPr="00BE20CE">
        <w:rPr>
          <w:rFonts w:ascii="Arial" w:hAnsi="Arial" w:cs="Arial"/>
          <w:b/>
          <w:i/>
          <w:sz w:val="24"/>
          <w:szCs w:val="24"/>
        </w:rPr>
        <w:t>[Votaram Sim:</w:t>
      </w:r>
      <w:r w:rsidRPr="00BE20CE">
        <w:rPr>
          <w:rFonts w:ascii="Arial" w:hAnsi="Arial" w:cs="Arial"/>
          <w:i/>
          <w:sz w:val="24"/>
          <w:szCs w:val="24"/>
        </w:rPr>
        <w:t xml:space="preserve"> Ademar Luiz Traiano, Adão Litro, Alexandre Amaro, Alisson Wandscheer, Anibelli Neto, Bazana, Cantora Mara Lima, Cloara Pinheiro, Cobra Repórter, Cristina Silvestri, Del. Jacovós, Del. Tito Barichello, Denian Couto, Dr. Antenor, Dr. Leônidas, Evandro Araújo, Fabio Oliveira, Flavia Francischini, Gilberto Ribeiro, Gugu Bueno, Hussein Bakri, Jairo Tamura, Luciana Rafagnin, Luis Corti, Luiz Claudio Romanelli, Luiz Fernando Guerra, Mabel Canto, Marcelo Rangel, Maria Victoria, Marli Paulino, Matheus Vermelho, Mauro Moraes, Moacyr </w:t>
      </w:r>
      <w:r w:rsidRPr="00BE20CE">
        <w:rPr>
          <w:rFonts w:ascii="Arial" w:hAnsi="Arial" w:cs="Arial"/>
          <w:i/>
          <w:sz w:val="24"/>
          <w:szCs w:val="24"/>
        </w:rPr>
        <w:lastRenderedPageBreak/>
        <w:t xml:space="preserve">Fadel, Nelson Justus, Ney Leprevost, Professor Lemos, Reichembach, Renato Freitas, Ricardo Arruda, Samuel Dantas, Secretária Marcia, Soldado Adriano José, Tercílio Turini e Thiago Buhrer (44 Deputados); </w:t>
      </w:r>
      <w:r w:rsidRPr="00BE20CE">
        <w:rPr>
          <w:rFonts w:ascii="Arial" w:hAnsi="Arial" w:cs="Arial"/>
          <w:b/>
          <w:i/>
          <w:sz w:val="24"/>
          <w:szCs w:val="24"/>
        </w:rPr>
        <w:t>Não Votaram:</w:t>
      </w:r>
      <w:r w:rsidRPr="00BE20CE">
        <w:rPr>
          <w:rFonts w:ascii="Arial" w:hAnsi="Arial" w:cs="Arial"/>
          <w:i/>
          <w:sz w:val="24"/>
          <w:szCs w:val="24"/>
        </w:rPr>
        <w:t xml:space="preserve"> Alexandre Curi, Ana Julia, Arilson Chiorato, Artagão Junior, Batatinha, Gilson de Souza, Goura, Marcio Pacheco, Paulo Gomes e Requião Filho (10 Deputados).] </w:t>
      </w:r>
      <w:r w:rsidRPr="005A7443">
        <w:rPr>
          <w:rFonts w:ascii="Arial" w:hAnsi="Arial" w:cs="Arial"/>
          <w:sz w:val="24"/>
          <w:szCs w:val="24"/>
        </w:rPr>
        <w:t xml:space="preserve">Com 44 votos favoráveis e nenhum voto contrário, </w:t>
      </w:r>
      <w:r w:rsidRPr="005A7443">
        <w:rPr>
          <w:rFonts w:ascii="Arial" w:hAnsi="Arial" w:cs="Arial"/>
          <w:b/>
          <w:sz w:val="24"/>
          <w:szCs w:val="24"/>
        </w:rPr>
        <w:t xml:space="preserve">está </w:t>
      </w:r>
      <w:r w:rsidRPr="005A7443">
        <w:rPr>
          <w:rFonts w:ascii="Arial" w:hAnsi="Arial" w:cs="Arial"/>
          <w:b/>
          <w:sz w:val="24"/>
          <w:szCs w:val="24"/>
          <w:u w:val="single"/>
        </w:rPr>
        <w:t>aprovado</w:t>
      </w:r>
      <w:r w:rsidRPr="005A7443">
        <w:rPr>
          <w:rFonts w:ascii="Arial" w:hAnsi="Arial" w:cs="Arial"/>
          <w:b/>
          <w:sz w:val="24"/>
          <w:szCs w:val="24"/>
        </w:rPr>
        <w:t xml:space="preserve"> o Projeto de </w:t>
      </w:r>
      <w:r w:rsidR="005A7443">
        <w:rPr>
          <w:rFonts w:ascii="Arial" w:hAnsi="Arial" w:cs="Arial"/>
          <w:b/>
          <w:sz w:val="24"/>
          <w:szCs w:val="24"/>
        </w:rPr>
        <w:t>Decreto Legislativo</w:t>
      </w:r>
      <w:r w:rsidRPr="005A7443">
        <w:rPr>
          <w:rFonts w:ascii="Arial" w:hAnsi="Arial" w:cs="Arial"/>
          <w:b/>
          <w:sz w:val="24"/>
          <w:szCs w:val="24"/>
        </w:rPr>
        <w:t xml:space="preserve"> n.º 14/2025.</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14</w:t>
      </w:r>
      <w:r w:rsidRPr="00BE20CE">
        <w:rPr>
          <w:rFonts w:ascii="Arial" w:hAnsi="Arial" w:cs="Arial"/>
          <w:b/>
          <w:sz w:val="24"/>
          <w:szCs w:val="24"/>
        </w:rPr>
        <w:t xml:space="preserve"> –</w:t>
      </w:r>
      <w:r w:rsidRPr="00BE20CE">
        <w:rPr>
          <w:rFonts w:ascii="Arial" w:hAnsi="Arial" w:cs="Arial"/>
          <w:sz w:val="24"/>
          <w:szCs w:val="24"/>
        </w:rPr>
        <w:t xml:space="preserve"> Turno Único do Projeto de Lei n.º 123/2025, de autoria da Deputada Marli Paulino, que institui no Calendário Oficial de eventos do Estado do Paraná a Festa Feira Agrícola e Artesanal de Morretes, a ser comemorada anualmente entre os dias 30 de maio </w:t>
      </w:r>
      <w:r w:rsidR="007914A2">
        <w:rPr>
          <w:rFonts w:ascii="Arial" w:hAnsi="Arial" w:cs="Arial"/>
          <w:sz w:val="24"/>
          <w:szCs w:val="24"/>
        </w:rPr>
        <w:t>a</w:t>
      </w:r>
      <w:r w:rsidRPr="00BE20CE">
        <w:rPr>
          <w:rFonts w:ascii="Arial" w:hAnsi="Arial" w:cs="Arial"/>
          <w:sz w:val="24"/>
          <w:szCs w:val="24"/>
        </w:rPr>
        <w:t xml:space="preserve"> 9 de junho. Parecer favorável da Comissão de Constituição e Justiça; Comissão de Agricultura, Pecuária, Abastecimento e Desenvolvimento Rural. Em discussão o Projeto. Não havendo quem queira discutir, em votação. Como encaminham os Líderes?</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DEPUTADO HUSSEIN BAKRI (PSD):</w:t>
      </w:r>
      <w:r w:rsidRPr="00BE20CE">
        <w:rPr>
          <w:rFonts w:ascii="Arial" w:hAnsi="Arial" w:cs="Arial"/>
          <w:sz w:val="24"/>
          <w:szCs w:val="24"/>
        </w:rPr>
        <w:t xml:space="preserve"> Voto “</w:t>
      </w:r>
      <w:r w:rsidRPr="00BE20CE">
        <w:rPr>
          <w:rFonts w:ascii="Arial" w:hAnsi="Arial" w:cs="Arial"/>
          <w:i/>
          <w:sz w:val="24"/>
          <w:szCs w:val="24"/>
        </w:rPr>
        <w:t>sim</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PROFESSOR LEMOS (PT): </w:t>
      </w:r>
      <w:r w:rsidRPr="00BE20CE">
        <w:rPr>
          <w:rFonts w:ascii="Arial" w:hAnsi="Arial" w:cs="Arial"/>
          <w:sz w:val="24"/>
          <w:szCs w:val="24"/>
        </w:rPr>
        <w:t>A Oposição vota “</w:t>
      </w:r>
      <w:r w:rsidRPr="00BE20CE">
        <w:rPr>
          <w:rFonts w:ascii="Arial" w:hAnsi="Arial" w:cs="Arial"/>
          <w:i/>
          <w:sz w:val="24"/>
          <w:szCs w:val="24"/>
        </w:rPr>
        <w:t>sim</w:t>
      </w:r>
      <w:r w:rsidRPr="00BE20CE">
        <w:rPr>
          <w:rFonts w:ascii="Arial" w:hAnsi="Arial" w:cs="Arial"/>
          <w:sz w:val="24"/>
          <w:szCs w:val="24"/>
        </w:rPr>
        <w:t>”.</w:t>
      </w:r>
    </w:p>
    <w:p w:rsidR="00E57D92" w:rsidRPr="007914A2" w:rsidRDefault="00E57D92" w:rsidP="00BE20CE">
      <w:pPr>
        <w:spacing w:before="100" w:beforeAutospacing="1" w:after="100" w:afterAutospacing="1" w:line="360" w:lineRule="auto"/>
        <w:jc w:val="both"/>
        <w:rPr>
          <w:rFonts w:ascii="Arial" w:hAnsi="Arial" w:cs="Arial"/>
          <w:b/>
          <w:sz w:val="24"/>
          <w:szCs w:val="24"/>
        </w:rPr>
      </w:pPr>
      <w:r w:rsidRPr="00BE20CE">
        <w:rPr>
          <w:rFonts w:ascii="Arial" w:hAnsi="Arial" w:cs="Arial"/>
          <w:b/>
          <w:bCs/>
          <w:sz w:val="24"/>
          <w:szCs w:val="24"/>
        </w:rPr>
        <w:t xml:space="preserve">SR. PRESIDENTE (Deputado Alexandre Curi – PSD): </w:t>
      </w:r>
      <w:r w:rsidRPr="00BE20CE">
        <w:rPr>
          <w:rFonts w:ascii="Arial" w:hAnsi="Arial" w:cs="Arial"/>
          <w:sz w:val="24"/>
          <w:szCs w:val="24"/>
        </w:rPr>
        <w:t xml:space="preserve">Votando. Encerrada a votação: </w:t>
      </w:r>
      <w:r w:rsidRPr="00BE20CE">
        <w:rPr>
          <w:rFonts w:ascii="Arial" w:hAnsi="Arial" w:cs="Arial"/>
          <w:b/>
          <w:i/>
          <w:sz w:val="24"/>
          <w:szCs w:val="24"/>
        </w:rPr>
        <w:t>[Votaram Sim:</w:t>
      </w:r>
      <w:r w:rsidRPr="00BE20CE">
        <w:rPr>
          <w:rFonts w:ascii="Arial" w:hAnsi="Arial" w:cs="Arial"/>
          <w:i/>
          <w:sz w:val="24"/>
          <w:szCs w:val="24"/>
        </w:rPr>
        <w:t xml:space="preserve"> Ademar Luiz Traiano, Adão Litro, Alexandre Amaro, Alisson Wandscheer, Anibelli Neto, Bazana, Cantora Mara Lima, Cloara Pinheiro, Cobra Repórter, Cristina Silvestri, Del. Jacovós, Del. Tito Barichello, Denian Couto, Dr. Antenor, Dr. Leônidas, Evandro Araújo, Fabio Oliveira, Flavia Francischini, Gilberto Ribeiro, Gilson de Souza, Hussein Bakri, Jairo Tamura, Luciana Rafagnin, Luis Corti, Luiz Claudio Romanelli, Luiz Fernando Guerra, Mabel Canto, Marcelo Rangel, Marcio Pacheco, Maria Victoria, Marli Paulino, Matheus Vermelho, Mauro Moraes, Moacyr Fadel, Nelson Justus, Ney Leprevost, Professor Lemos, Reichembach, Renato Freitas, Ricardo Arruda, Samuel Dantas, Secretária Marcia, </w:t>
      </w:r>
      <w:r w:rsidRPr="00BE20CE">
        <w:rPr>
          <w:rFonts w:ascii="Arial" w:hAnsi="Arial" w:cs="Arial"/>
          <w:i/>
          <w:sz w:val="24"/>
          <w:szCs w:val="24"/>
        </w:rPr>
        <w:lastRenderedPageBreak/>
        <w:t xml:space="preserve">Soldado Adriano José, Tercílio Turini e Thiago Buhrer (45 Deputados); </w:t>
      </w:r>
      <w:r w:rsidRPr="00BE20CE">
        <w:rPr>
          <w:rFonts w:ascii="Arial" w:hAnsi="Arial" w:cs="Arial"/>
          <w:b/>
          <w:i/>
          <w:sz w:val="24"/>
          <w:szCs w:val="24"/>
        </w:rPr>
        <w:t>Não Votaram:</w:t>
      </w:r>
      <w:r w:rsidRPr="00BE20CE">
        <w:rPr>
          <w:rFonts w:ascii="Arial" w:hAnsi="Arial" w:cs="Arial"/>
          <w:i/>
          <w:sz w:val="24"/>
          <w:szCs w:val="24"/>
        </w:rPr>
        <w:t xml:space="preserve"> Alexandre Curi, Ana Julia, Arilson Chiorato, Artagão Junior, Batatinha, Goura, Gugu Bueno, Paulo Gomes e Requião Filho (9 Deputados).] </w:t>
      </w:r>
      <w:r w:rsidRPr="007914A2">
        <w:rPr>
          <w:rFonts w:ascii="Arial" w:hAnsi="Arial" w:cs="Arial"/>
          <w:sz w:val="24"/>
          <w:szCs w:val="24"/>
        </w:rPr>
        <w:t xml:space="preserve">Com 45 votos favoráveis e nenhum voto contrário, </w:t>
      </w:r>
      <w:r w:rsidRPr="007914A2">
        <w:rPr>
          <w:rFonts w:ascii="Arial" w:hAnsi="Arial" w:cs="Arial"/>
          <w:b/>
          <w:sz w:val="24"/>
          <w:szCs w:val="24"/>
        </w:rPr>
        <w:t xml:space="preserve">está </w:t>
      </w:r>
      <w:r w:rsidRPr="007914A2">
        <w:rPr>
          <w:rFonts w:ascii="Arial" w:hAnsi="Arial" w:cs="Arial"/>
          <w:b/>
          <w:sz w:val="24"/>
          <w:szCs w:val="24"/>
          <w:u w:val="single"/>
        </w:rPr>
        <w:t>aprovado</w:t>
      </w:r>
      <w:r w:rsidRPr="007914A2">
        <w:rPr>
          <w:rFonts w:ascii="Arial" w:hAnsi="Arial" w:cs="Arial"/>
          <w:b/>
          <w:sz w:val="24"/>
          <w:szCs w:val="24"/>
        </w:rPr>
        <w:t xml:space="preserve"> o Projeto de Lei n.º 123/2025.</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15</w:t>
      </w:r>
      <w:r w:rsidRPr="00BE20CE">
        <w:rPr>
          <w:rFonts w:ascii="Arial" w:hAnsi="Arial" w:cs="Arial"/>
          <w:b/>
          <w:sz w:val="24"/>
          <w:szCs w:val="24"/>
        </w:rPr>
        <w:t xml:space="preserve"> –</w:t>
      </w:r>
      <w:r w:rsidRPr="00BE20CE">
        <w:rPr>
          <w:rFonts w:ascii="Arial" w:hAnsi="Arial" w:cs="Arial"/>
          <w:sz w:val="24"/>
          <w:szCs w:val="24"/>
        </w:rPr>
        <w:t xml:space="preserve"> Turno Único do Projeto de Lei n.º 249/2025, de autoria do Deputado Goura e do Deputado Hussein Bakri, que declara o prato típico “Carneiro no Buraco” como Patrimônio Cultural Imaterial do Estado do Paraná. Parecer favorável da Comissão de Constituição e Justiça; Comissão de Cultura. Em discussão o Projeto. Não havendo quem queira discutir, em votação. Como encaminham os Líderes?</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HUSSEIN BAKRI (PSD): </w:t>
      </w:r>
      <w:r w:rsidRPr="00BE20CE">
        <w:rPr>
          <w:rFonts w:ascii="Arial" w:hAnsi="Arial" w:cs="Arial"/>
          <w:sz w:val="24"/>
          <w:szCs w:val="24"/>
        </w:rPr>
        <w:t>Voto “</w:t>
      </w:r>
      <w:r w:rsidRPr="00BE20CE">
        <w:rPr>
          <w:rFonts w:ascii="Arial" w:hAnsi="Arial" w:cs="Arial"/>
          <w:i/>
          <w:sz w:val="24"/>
          <w:szCs w:val="24"/>
        </w:rPr>
        <w:t>sim</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PROFESSOR LEMOS (PT): </w:t>
      </w:r>
      <w:r w:rsidRPr="00BE20CE">
        <w:rPr>
          <w:rFonts w:ascii="Arial" w:hAnsi="Arial" w:cs="Arial"/>
          <w:sz w:val="24"/>
          <w:szCs w:val="24"/>
        </w:rPr>
        <w:t>A Oposição vota “</w:t>
      </w:r>
      <w:r w:rsidRPr="00BE20CE">
        <w:rPr>
          <w:rFonts w:ascii="Arial" w:hAnsi="Arial" w:cs="Arial"/>
          <w:i/>
          <w:sz w:val="24"/>
          <w:szCs w:val="24"/>
        </w:rPr>
        <w:t>sim</w:t>
      </w:r>
      <w:r w:rsidRPr="00BE20CE">
        <w:rPr>
          <w:rFonts w:ascii="Arial" w:hAnsi="Arial" w:cs="Arial"/>
          <w:sz w:val="24"/>
          <w:szCs w:val="24"/>
        </w:rPr>
        <w:t>”.</w:t>
      </w:r>
    </w:p>
    <w:p w:rsidR="00E57D92" w:rsidRPr="007914A2" w:rsidRDefault="00E57D92" w:rsidP="00BE20CE">
      <w:pPr>
        <w:spacing w:before="100" w:beforeAutospacing="1" w:after="100" w:afterAutospacing="1" w:line="360" w:lineRule="auto"/>
        <w:jc w:val="both"/>
        <w:rPr>
          <w:rFonts w:ascii="Arial" w:hAnsi="Arial" w:cs="Arial"/>
          <w:b/>
          <w:sz w:val="24"/>
          <w:szCs w:val="24"/>
        </w:rPr>
      </w:pPr>
      <w:r w:rsidRPr="00BE20CE">
        <w:rPr>
          <w:rFonts w:ascii="Arial" w:hAnsi="Arial" w:cs="Arial"/>
          <w:b/>
          <w:bCs/>
          <w:sz w:val="24"/>
          <w:szCs w:val="24"/>
        </w:rPr>
        <w:t>SR. PRESIDENTE (Deputado Alexandre Curi – PSD):</w:t>
      </w:r>
      <w:r w:rsidRPr="00BE20CE">
        <w:rPr>
          <w:rFonts w:ascii="Arial" w:hAnsi="Arial" w:cs="Arial"/>
          <w:bCs/>
          <w:sz w:val="24"/>
          <w:szCs w:val="24"/>
        </w:rPr>
        <w:t xml:space="preserve"> Votando. </w:t>
      </w:r>
      <w:r w:rsidRPr="00BE20CE">
        <w:rPr>
          <w:rFonts w:ascii="Arial" w:hAnsi="Arial" w:cs="Arial"/>
          <w:sz w:val="24"/>
          <w:szCs w:val="24"/>
        </w:rPr>
        <w:t xml:space="preserve">Encerrada a votação: </w:t>
      </w:r>
      <w:r w:rsidRPr="00BE20CE">
        <w:rPr>
          <w:rFonts w:ascii="Arial" w:hAnsi="Arial" w:cs="Arial"/>
          <w:b/>
          <w:i/>
          <w:sz w:val="24"/>
          <w:szCs w:val="24"/>
        </w:rPr>
        <w:t>[Votaram Sim:</w:t>
      </w:r>
      <w:r w:rsidRPr="00BE20CE">
        <w:rPr>
          <w:rFonts w:ascii="Arial" w:hAnsi="Arial" w:cs="Arial"/>
          <w:i/>
          <w:sz w:val="24"/>
          <w:szCs w:val="24"/>
        </w:rPr>
        <w:t xml:space="preserve"> Ademar Luiz Traiano, Adão Litro, Alexandre Amaro, Alisson Wandscheer, Anibelli Neto, Bazana, Cantora Mara Lima, Cloara Pinheiro, Cobra Repórter, Cristina Silvestri, Del. Jacovós, Del. Tito Barichello, Denian Couto, Dr. Antenor, Dr. Leônidas, Evandro Araújo, Fabio Oliveira, Flavia Francischini, Gilberto Ribeiro, Gilson de Souza, Gugu Bueno, Hussein Bakri, Jairo Tamura, Luciana Rafagnin, Luis Corti, Luiz Claudio Romanelli, Luiz Fernando Guerra, Mabel Canto, Marcelo Rangel, Marcio Pacheco, Maria Victoria, Marli Paulino, Matheus Vermelho, Mauro Moraes, Moacyr Fadel, Nelson Justus, Ney Leprevost, Professor Lemos, Reichembach, Renato Freitas, Ricardo Arruda, Samuel Dantas, Secretária Marcia, Soldado Adriano José, Tercílio Turini e Thiago Buhrer (46 Deputados); </w:t>
      </w:r>
      <w:r w:rsidRPr="00BE20CE">
        <w:rPr>
          <w:rFonts w:ascii="Arial" w:hAnsi="Arial" w:cs="Arial"/>
          <w:b/>
          <w:i/>
          <w:sz w:val="24"/>
          <w:szCs w:val="24"/>
        </w:rPr>
        <w:t>Não Votaram:</w:t>
      </w:r>
      <w:r w:rsidRPr="00BE20CE">
        <w:rPr>
          <w:rFonts w:ascii="Arial" w:hAnsi="Arial" w:cs="Arial"/>
          <w:i/>
          <w:sz w:val="24"/>
          <w:szCs w:val="24"/>
        </w:rPr>
        <w:t xml:space="preserve"> Alexandre Curi, Ana Julia, Arilson Chiorato, Artagão Junior, Batatinha, Goura, Paulo Gomes e Requião Filho (8 Deputados).] </w:t>
      </w:r>
      <w:r w:rsidRPr="007914A2">
        <w:rPr>
          <w:rFonts w:ascii="Arial" w:hAnsi="Arial" w:cs="Arial"/>
          <w:sz w:val="24"/>
          <w:szCs w:val="24"/>
        </w:rPr>
        <w:t xml:space="preserve">Com 46 </w:t>
      </w:r>
      <w:r w:rsidRPr="007914A2">
        <w:rPr>
          <w:rFonts w:ascii="Arial" w:hAnsi="Arial" w:cs="Arial"/>
          <w:sz w:val="24"/>
          <w:szCs w:val="24"/>
        </w:rPr>
        <w:lastRenderedPageBreak/>
        <w:t xml:space="preserve">votos favoráveis e nenhum voto contrário, </w:t>
      </w:r>
      <w:r w:rsidRPr="007914A2">
        <w:rPr>
          <w:rFonts w:ascii="Arial" w:hAnsi="Arial" w:cs="Arial"/>
          <w:b/>
          <w:sz w:val="24"/>
          <w:szCs w:val="24"/>
        </w:rPr>
        <w:t xml:space="preserve">está </w:t>
      </w:r>
      <w:r w:rsidRPr="007914A2">
        <w:rPr>
          <w:rFonts w:ascii="Arial" w:hAnsi="Arial" w:cs="Arial"/>
          <w:b/>
          <w:sz w:val="24"/>
          <w:szCs w:val="24"/>
          <w:u w:val="single"/>
        </w:rPr>
        <w:t>aprovado</w:t>
      </w:r>
      <w:r w:rsidRPr="007914A2">
        <w:rPr>
          <w:rFonts w:ascii="Arial" w:hAnsi="Arial" w:cs="Arial"/>
          <w:b/>
          <w:sz w:val="24"/>
          <w:szCs w:val="24"/>
        </w:rPr>
        <w:t xml:space="preserve"> o Projeto de Lei n.º 249/2025.</w:t>
      </w:r>
    </w:p>
    <w:p w:rsidR="00E57D92" w:rsidRPr="00BE20CE" w:rsidRDefault="00E57D92" w:rsidP="00BE20CE">
      <w:pPr>
        <w:spacing w:before="100" w:beforeAutospacing="1" w:after="100" w:afterAutospacing="1" w:line="360" w:lineRule="auto"/>
        <w:jc w:val="both"/>
        <w:rPr>
          <w:rFonts w:ascii="Arial" w:hAnsi="Arial" w:cs="Arial"/>
          <w:i/>
          <w:sz w:val="24"/>
          <w:szCs w:val="24"/>
        </w:rPr>
      </w:pPr>
      <w:r w:rsidRPr="00BE20CE">
        <w:rPr>
          <w:rFonts w:ascii="Arial" w:hAnsi="Arial" w:cs="Arial"/>
          <w:sz w:val="24"/>
          <w:szCs w:val="24"/>
        </w:rPr>
        <w:t>Os Itens 16 e 17 faremos votação agrupada.</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16</w:t>
      </w:r>
      <w:r w:rsidRPr="00BE20CE">
        <w:rPr>
          <w:rFonts w:ascii="Arial" w:hAnsi="Arial" w:cs="Arial"/>
          <w:b/>
          <w:sz w:val="24"/>
          <w:szCs w:val="24"/>
        </w:rPr>
        <w:t xml:space="preserve"> –</w:t>
      </w:r>
      <w:r w:rsidRPr="00BE20CE">
        <w:rPr>
          <w:rFonts w:ascii="Arial" w:hAnsi="Arial" w:cs="Arial"/>
          <w:sz w:val="24"/>
          <w:szCs w:val="24"/>
        </w:rPr>
        <w:t xml:space="preserve"> Turno Único do Projeto de Lei n.º 307/2025, de autoria do Deputado Alisson Wandscheer, que concede o Título de Utilidade Pública ao Centro de Tradições Gaúchas Fazenda Rio Grande, com sede no </w:t>
      </w:r>
      <w:r w:rsidR="007914A2">
        <w:rPr>
          <w:rFonts w:ascii="Arial" w:hAnsi="Arial" w:cs="Arial"/>
          <w:sz w:val="24"/>
          <w:szCs w:val="24"/>
        </w:rPr>
        <w:t>m</w:t>
      </w:r>
      <w:r w:rsidRPr="00BE20CE">
        <w:rPr>
          <w:rFonts w:ascii="Arial" w:hAnsi="Arial" w:cs="Arial"/>
          <w:sz w:val="24"/>
          <w:szCs w:val="24"/>
        </w:rPr>
        <w:t>unicípio de Fazenda Rio Grande. Parecer favorável da Comi</w:t>
      </w:r>
      <w:r w:rsidR="007A630A">
        <w:rPr>
          <w:rFonts w:ascii="Arial" w:hAnsi="Arial" w:cs="Arial"/>
          <w:sz w:val="24"/>
          <w:szCs w:val="24"/>
        </w:rPr>
        <w:t>ssão de Constituição e Justiça.</w:t>
      </w:r>
    </w:p>
    <w:p w:rsidR="007914A2"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u w:val="single"/>
        </w:rPr>
        <w:t>ITEM 17</w:t>
      </w:r>
      <w:r w:rsidRPr="00BE20CE">
        <w:rPr>
          <w:rFonts w:ascii="Arial" w:hAnsi="Arial" w:cs="Arial"/>
          <w:b/>
          <w:sz w:val="24"/>
          <w:szCs w:val="24"/>
        </w:rPr>
        <w:t xml:space="preserve"> –</w:t>
      </w:r>
      <w:r w:rsidRPr="00BE20CE">
        <w:rPr>
          <w:rFonts w:ascii="Arial" w:hAnsi="Arial" w:cs="Arial"/>
          <w:sz w:val="24"/>
          <w:szCs w:val="24"/>
        </w:rPr>
        <w:t xml:space="preserve"> Turno Único do Projeto de Lei n.º 680/2025, de autoria da Deputada Flávia Francischini, que concede o Título de Utilidade Pública à Mãos e Patas Associação de Defesa e Proteção da Causa Animal, com sede no </w:t>
      </w:r>
      <w:r w:rsidR="007914A2">
        <w:rPr>
          <w:rFonts w:ascii="Arial" w:hAnsi="Arial" w:cs="Arial"/>
          <w:sz w:val="24"/>
          <w:szCs w:val="24"/>
        </w:rPr>
        <w:t>m</w:t>
      </w:r>
      <w:r w:rsidRPr="00BE20CE">
        <w:rPr>
          <w:rFonts w:ascii="Arial" w:hAnsi="Arial" w:cs="Arial"/>
          <w:sz w:val="24"/>
          <w:szCs w:val="24"/>
        </w:rPr>
        <w:t>unicípio de Pontal do Paraná. Parecer favorável: Comi</w:t>
      </w:r>
      <w:r w:rsidR="007A630A">
        <w:rPr>
          <w:rFonts w:ascii="Arial" w:hAnsi="Arial" w:cs="Arial"/>
          <w:sz w:val="24"/>
          <w:szCs w:val="24"/>
        </w:rPr>
        <w:t>ssão de Constituição e Justiça.</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sz w:val="24"/>
          <w:szCs w:val="24"/>
        </w:rPr>
        <w:t>Em discussão os Projetos. Não havendo quem queira discutir, em votação. Como encaminham os Líderes?</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HUSSEIN BAKRI (PSD): </w:t>
      </w:r>
      <w:r w:rsidRPr="00BE20CE">
        <w:rPr>
          <w:rFonts w:ascii="Arial" w:hAnsi="Arial" w:cs="Arial"/>
          <w:sz w:val="24"/>
          <w:szCs w:val="24"/>
        </w:rPr>
        <w:t>Voto “</w:t>
      </w:r>
      <w:r w:rsidRPr="00BE20CE">
        <w:rPr>
          <w:rFonts w:ascii="Arial" w:hAnsi="Arial" w:cs="Arial"/>
          <w:i/>
          <w:sz w:val="24"/>
          <w:szCs w:val="24"/>
        </w:rPr>
        <w:t>sim</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PROFESSOR LEMOS (PT): </w:t>
      </w:r>
      <w:r w:rsidRPr="00BE20CE">
        <w:rPr>
          <w:rFonts w:ascii="Arial" w:hAnsi="Arial" w:cs="Arial"/>
          <w:sz w:val="24"/>
          <w:szCs w:val="24"/>
        </w:rPr>
        <w:t>A Oposição vota “</w:t>
      </w:r>
      <w:r w:rsidRPr="00BE20CE">
        <w:rPr>
          <w:rFonts w:ascii="Arial" w:hAnsi="Arial" w:cs="Arial"/>
          <w:i/>
          <w:sz w:val="24"/>
          <w:szCs w:val="24"/>
        </w:rPr>
        <w:t>sim</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SR. PRESIDENTE (Deputado Alexandre Curi – PSD): </w:t>
      </w:r>
      <w:r w:rsidRPr="00BE20CE">
        <w:rPr>
          <w:rFonts w:ascii="Arial" w:hAnsi="Arial" w:cs="Arial"/>
          <w:sz w:val="24"/>
          <w:szCs w:val="24"/>
        </w:rPr>
        <w:t>Votando.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ALISSON WANDSCHEER (SD): </w:t>
      </w:r>
      <w:r w:rsidRPr="00BE20CE">
        <w:rPr>
          <w:rFonts w:ascii="Arial" w:hAnsi="Arial" w:cs="Arial"/>
          <w:sz w:val="24"/>
          <w:szCs w:val="24"/>
        </w:rPr>
        <w:t>Para encaminhar, Sr. Presidente.</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SR. PRESIDENTE (Deputado Alexandre Curi – PSD): </w:t>
      </w:r>
      <w:r w:rsidRPr="00BE20CE">
        <w:rPr>
          <w:rFonts w:ascii="Arial" w:hAnsi="Arial" w:cs="Arial"/>
          <w:sz w:val="24"/>
          <w:szCs w:val="24"/>
        </w:rPr>
        <w:t>Estamos em processo de votação, mas vou deixar que V.Ex.ª encaminhe rapidamente. Deputado Alisson.</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bCs/>
          <w:sz w:val="24"/>
          <w:szCs w:val="24"/>
        </w:rPr>
        <w:t xml:space="preserve">DEPUTADO ALISSON WANDSCHEER (SD): </w:t>
      </w:r>
      <w:r w:rsidRPr="00BE20CE">
        <w:rPr>
          <w:rFonts w:ascii="Arial" w:hAnsi="Arial" w:cs="Arial"/>
          <w:sz w:val="24"/>
          <w:szCs w:val="24"/>
        </w:rPr>
        <w:t xml:space="preserve">Só para agradecer a presença do Patrão do Centro de Tradições Gaúchas de Fazenda Rio Grande, que é o Item 16: o Kiko; o Leonardo Arruda; o Renato Wosniak, que é o Vice-Patrão; a Goretti, </w:t>
      </w:r>
      <w:r w:rsidRPr="00BE20CE">
        <w:rPr>
          <w:rFonts w:ascii="Arial" w:hAnsi="Arial" w:cs="Arial"/>
          <w:sz w:val="24"/>
          <w:szCs w:val="24"/>
        </w:rPr>
        <w:lastRenderedPageBreak/>
        <w:t>Diretora Artística; o André Wosniak, que é instrutor de chula; o Arthur, que é o gaiteiro; a Adriana e o Claudemar, que são tesoureiros; o Theo, que dança; e o Victor, que é laçador. Pedir voto favorável a todos. O CTG Fazenda Rio Grande faz um trabalho excepcional em função da cultura do Paraná.</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 PRESIDENTE (Deputado Alexandre Curi – PSD): </w:t>
      </w:r>
      <w:r w:rsidRPr="00BE20CE">
        <w:rPr>
          <w:rFonts w:ascii="Arial" w:hAnsi="Arial" w:cs="Arial"/>
          <w:sz w:val="24"/>
          <w:szCs w:val="24"/>
        </w:rPr>
        <w:t>Em votação. Como encaminham a Liderança do Governo e a Liderança da Oposição?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DEPUTADO HUSSEIN BAKRI (PSD): </w:t>
      </w:r>
      <w:r w:rsidRPr="00BE20CE">
        <w:rPr>
          <w:rFonts w:ascii="Arial" w:hAnsi="Arial" w:cs="Arial"/>
          <w:sz w:val="24"/>
          <w:szCs w:val="24"/>
        </w:rPr>
        <w:t xml:space="preserve">Voto </w:t>
      </w:r>
      <w:r w:rsidRPr="00BE20CE">
        <w:rPr>
          <w:rFonts w:ascii="Arial" w:hAnsi="Arial" w:cs="Arial"/>
          <w:i/>
          <w:sz w:val="24"/>
          <w:szCs w:val="24"/>
        </w:rPr>
        <w:t>“sim”</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DEPUTADO PROFESSOR LEMOS (PT): </w:t>
      </w:r>
      <w:r w:rsidRPr="00BE20CE">
        <w:rPr>
          <w:rFonts w:ascii="Arial" w:hAnsi="Arial" w:cs="Arial"/>
          <w:sz w:val="24"/>
          <w:szCs w:val="24"/>
        </w:rPr>
        <w:t xml:space="preserve">A Oposição encaminha voto </w:t>
      </w:r>
      <w:r w:rsidRPr="00BE20CE">
        <w:rPr>
          <w:rFonts w:ascii="Arial" w:hAnsi="Arial" w:cs="Arial"/>
          <w:i/>
          <w:sz w:val="24"/>
          <w:szCs w:val="24"/>
        </w:rPr>
        <w:t>“sim”</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 PRESIDENTE (Deputado Alexandre Curi – PSD): </w:t>
      </w:r>
      <w:r w:rsidRPr="00BE20CE">
        <w:rPr>
          <w:rFonts w:ascii="Arial" w:hAnsi="Arial" w:cs="Arial"/>
          <w:sz w:val="24"/>
          <w:szCs w:val="24"/>
        </w:rPr>
        <w:t>Votando.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DEPUTADO HUSSEIN BAKRI (PSD): </w:t>
      </w:r>
      <w:r w:rsidRPr="00BE20CE">
        <w:rPr>
          <w:rFonts w:ascii="Arial" w:hAnsi="Arial" w:cs="Arial"/>
          <w:sz w:val="24"/>
          <w:szCs w:val="24"/>
        </w:rPr>
        <w:t>Senhor Presidente, só para perguntar para V.Ex.ª, temos mais uma Extraordinária?</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 PRESIDENTE (Deputado Alexandre Curi – PSD): </w:t>
      </w:r>
      <w:r w:rsidRPr="00BE20CE">
        <w:rPr>
          <w:rFonts w:ascii="Arial" w:hAnsi="Arial" w:cs="Arial"/>
          <w:sz w:val="24"/>
          <w:szCs w:val="24"/>
        </w:rPr>
        <w:t>Sim.</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DEPUTADO HUSSEIN BAKRI (PSD): </w:t>
      </w:r>
      <w:r w:rsidRPr="00BE20CE">
        <w:rPr>
          <w:rFonts w:ascii="Arial" w:hAnsi="Arial" w:cs="Arial"/>
          <w:sz w:val="24"/>
          <w:szCs w:val="24"/>
        </w:rPr>
        <w:t>Muito obrigado.</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DEPUTADO COBRA REPÓRTER (PSD): </w:t>
      </w:r>
      <w:r w:rsidRPr="00BE20CE">
        <w:rPr>
          <w:rFonts w:ascii="Arial" w:hAnsi="Arial" w:cs="Arial"/>
          <w:sz w:val="24"/>
          <w:szCs w:val="24"/>
        </w:rPr>
        <w:t xml:space="preserve">Senhor Presidente, </w:t>
      </w:r>
      <w:r w:rsidRPr="00BE20CE">
        <w:rPr>
          <w:rFonts w:ascii="Arial" w:hAnsi="Arial" w:cs="Arial"/>
          <w:i/>
          <w:sz w:val="24"/>
          <w:szCs w:val="24"/>
        </w:rPr>
        <w:t>pela ordem.</w:t>
      </w:r>
      <w:r w:rsidRPr="00BE20CE">
        <w:rPr>
          <w:rFonts w:ascii="Arial" w:hAnsi="Arial" w:cs="Arial"/>
          <w:sz w:val="24"/>
          <w:szCs w:val="24"/>
        </w:rPr>
        <w:t xml:space="preserve"> Para registrar aqui a presença do Prefeito e do Vice-Prefeito de Florestopólis. Estão os dois na Casa, Sr. Presidente. A Primeira-Dama e Vereadora está também nas galerias, Sr. Presidente.</w:t>
      </w:r>
    </w:p>
    <w:p w:rsidR="00E57D92" w:rsidRPr="007914A2" w:rsidRDefault="00E57D92" w:rsidP="00BE20CE">
      <w:pPr>
        <w:spacing w:before="100" w:beforeAutospacing="1" w:after="100" w:afterAutospacing="1" w:line="360" w:lineRule="auto"/>
        <w:jc w:val="both"/>
        <w:rPr>
          <w:rFonts w:ascii="Arial" w:hAnsi="Arial" w:cs="Arial"/>
          <w:b/>
          <w:sz w:val="24"/>
          <w:szCs w:val="24"/>
        </w:rPr>
      </w:pPr>
      <w:r w:rsidRPr="00BE20CE">
        <w:rPr>
          <w:rFonts w:ascii="Arial" w:hAnsi="Arial" w:cs="Arial"/>
          <w:b/>
          <w:sz w:val="24"/>
          <w:szCs w:val="24"/>
        </w:rPr>
        <w:t xml:space="preserve">SR. PRESIDENTE (Deputado Alexandre Curi – PSD): </w:t>
      </w:r>
      <w:r w:rsidRPr="00BE20CE">
        <w:rPr>
          <w:rFonts w:ascii="Arial" w:hAnsi="Arial" w:cs="Arial"/>
          <w:sz w:val="24"/>
          <w:szCs w:val="24"/>
        </w:rPr>
        <w:t xml:space="preserve">Encerrada a votação: </w:t>
      </w:r>
      <w:r w:rsidRPr="00BE20CE">
        <w:rPr>
          <w:rFonts w:ascii="Arial" w:hAnsi="Arial" w:cs="Arial"/>
          <w:i/>
          <w:sz w:val="24"/>
          <w:szCs w:val="24"/>
        </w:rPr>
        <w:t xml:space="preserve">Wandscheer, Anibelli Neto, Bazana, Cantora Mara Lima, Cloara Pinheiro, Cobra Repórter, Cristina Silvestri, Del. Jacovós, Del. Tito Barichello, Denian Couto, Dr. Antenor, Dr. Leônidas, Evandro Araújo, Fabio Oliveira, Flavia Francischini, Gilberto Ribeiro, Gilson de Souza, Gugu Bueno, Hussein Bakri, Jairo Tamura, Luciana Rafagnin, Luis Corti, Luiz Claudio Romanelli, Luiz Fernando Guerra, Mabel Canto, </w:t>
      </w:r>
      <w:r w:rsidRPr="00BE20CE">
        <w:rPr>
          <w:rFonts w:ascii="Arial" w:hAnsi="Arial" w:cs="Arial"/>
          <w:i/>
          <w:sz w:val="24"/>
          <w:szCs w:val="24"/>
        </w:rPr>
        <w:lastRenderedPageBreak/>
        <w:t xml:space="preserve">Marcelo Rangel, Marcio Pacheco, Maria Victoria, Marli Paulino, Matheus Vermelho, Mauro Moraes, Moacyr Fadel, Nelson Justus, Ney Leprevost, Professor Lemos, Reichembach, Ricardo Arruda, Samuel Dantas, Secretária Marcia, Soldado Adriano José, Tercílio Turini e Thiago Buhrer (45 Deputados); </w:t>
      </w:r>
      <w:r w:rsidRPr="00BE20CE">
        <w:rPr>
          <w:rFonts w:ascii="Arial" w:hAnsi="Arial" w:cs="Arial"/>
          <w:b/>
          <w:i/>
          <w:sz w:val="24"/>
          <w:szCs w:val="24"/>
        </w:rPr>
        <w:t>Não Votaram:</w:t>
      </w:r>
      <w:r w:rsidRPr="00BE20CE">
        <w:rPr>
          <w:rFonts w:ascii="Arial" w:hAnsi="Arial" w:cs="Arial"/>
          <w:i/>
          <w:sz w:val="24"/>
          <w:szCs w:val="24"/>
        </w:rPr>
        <w:t xml:space="preserve"> Alexandre Curi, Ana Julia, Arilson Chiorato, Artagão Junior, Batatinha, Goura, Paulo Gomes, Renato Freitas e Requião Filho (9 Deputados).] </w:t>
      </w:r>
      <w:r w:rsidRPr="007914A2">
        <w:rPr>
          <w:rFonts w:ascii="Arial" w:hAnsi="Arial" w:cs="Arial"/>
          <w:sz w:val="24"/>
          <w:szCs w:val="24"/>
        </w:rPr>
        <w:t xml:space="preserve">Com 45 votos favoráveis e nenhum voto contrário, </w:t>
      </w:r>
      <w:r w:rsidRPr="007914A2">
        <w:rPr>
          <w:rFonts w:ascii="Arial" w:hAnsi="Arial" w:cs="Arial"/>
          <w:b/>
          <w:sz w:val="24"/>
          <w:szCs w:val="24"/>
        </w:rPr>
        <w:t xml:space="preserve">estão </w:t>
      </w:r>
      <w:r w:rsidRPr="007914A2">
        <w:rPr>
          <w:rFonts w:ascii="Arial" w:hAnsi="Arial" w:cs="Arial"/>
          <w:b/>
          <w:sz w:val="24"/>
          <w:szCs w:val="24"/>
          <w:u w:val="single"/>
        </w:rPr>
        <w:t>aprovados</w:t>
      </w:r>
      <w:r w:rsidRPr="007914A2">
        <w:rPr>
          <w:rFonts w:ascii="Arial" w:hAnsi="Arial" w:cs="Arial"/>
          <w:b/>
          <w:sz w:val="24"/>
          <w:szCs w:val="24"/>
        </w:rPr>
        <w:t xml:space="preserve"> os Projetos.</w:t>
      </w:r>
    </w:p>
    <w:p w:rsidR="003E6289" w:rsidRPr="00BE20CE" w:rsidRDefault="003E6289" w:rsidP="00BE20CE">
      <w:pPr>
        <w:pStyle w:val="Corpodetexto2"/>
        <w:rPr>
          <w:lang w:val="pt-PT"/>
        </w:rPr>
      </w:pPr>
      <w:r w:rsidRPr="00BE20CE">
        <w:rPr>
          <w:lang w:val="pt-PT"/>
        </w:rPr>
        <w:t>(Não havendo mais matéria a ser deliberada na pauta da Ordem do Dia, passou-se à votação dos Requerimentos.)</w:t>
      </w:r>
    </w:p>
    <w:p w:rsidR="003E6289" w:rsidRPr="00BE20CE" w:rsidRDefault="003E6289" w:rsidP="00BE20CE">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BE20CE">
        <w:rPr>
          <w:rFonts w:ascii="Arial" w:hAnsi="Arial" w:cs="Arial"/>
          <w:b/>
          <w:bCs/>
          <w:sz w:val="24"/>
          <w:szCs w:val="24"/>
          <w:lang w:val="pt-PT"/>
        </w:rPr>
        <w:t>REQUERIMENTOS.</w:t>
      </w:r>
    </w:p>
    <w:p w:rsidR="00E57D92" w:rsidRPr="00BE20CE" w:rsidRDefault="00E57D92" w:rsidP="00BE20CE">
      <w:pPr>
        <w:spacing w:before="100" w:beforeAutospacing="1" w:after="100" w:afterAutospacing="1" w:line="360" w:lineRule="auto"/>
        <w:jc w:val="both"/>
        <w:rPr>
          <w:rFonts w:ascii="Arial" w:hAnsi="Arial" w:cs="Arial"/>
          <w:b/>
          <w:sz w:val="24"/>
          <w:szCs w:val="24"/>
          <w:u w:val="single"/>
        </w:rPr>
      </w:pPr>
      <w:r w:rsidRPr="00BE20CE">
        <w:rPr>
          <w:rFonts w:ascii="Arial" w:hAnsi="Arial" w:cs="Arial"/>
          <w:b/>
          <w:sz w:val="24"/>
          <w:szCs w:val="24"/>
        </w:rPr>
        <w:t xml:space="preserve">Requerimento n.º 2865/2025, </w:t>
      </w:r>
      <w:r w:rsidRPr="00BE20CE">
        <w:rPr>
          <w:rFonts w:ascii="Arial" w:hAnsi="Arial" w:cs="Arial"/>
          <w:sz w:val="24"/>
          <w:szCs w:val="24"/>
        </w:rPr>
        <w:t>do Deputado Hussein Bakri, requerendo a dispensa da Redação Final para o P</w:t>
      </w:r>
      <w:r w:rsidR="000C6522">
        <w:rPr>
          <w:rFonts w:ascii="Arial" w:hAnsi="Arial" w:cs="Arial"/>
          <w:sz w:val="24"/>
          <w:szCs w:val="24"/>
        </w:rPr>
        <w:t>rojeto de Lei n.º 807/2025 e do</w:t>
      </w:r>
      <w:r w:rsidRPr="00BE20CE">
        <w:rPr>
          <w:rFonts w:ascii="Arial" w:hAnsi="Arial" w:cs="Arial"/>
          <w:sz w:val="24"/>
          <w:szCs w:val="24"/>
        </w:rPr>
        <w:t xml:space="preserve"> Projeto de Lei n.º 808/2025. Os Deputados que forem favoráveis permaneçam como estão. </w:t>
      </w:r>
      <w:r w:rsidRPr="00BE20CE">
        <w:rPr>
          <w:rFonts w:ascii="Arial" w:hAnsi="Arial" w:cs="Arial"/>
          <w:b/>
          <w:sz w:val="24"/>
          <w:szCs w:val="24"/>
          <w:u w:val="single"/>
        </w:rPr>
        <w:t>Aprovado</w:t>
      </w:r>
      <w:r w:rsidRPr="00BE20CE">
        <w:rPr>
          <w:rFonts w:ascii="Arial" w:hAnsi="Arial" w:cs="Arial"/>
          <w:b/>
          <w:sz w:val="24"/>
          <w:szCs w:val="24"/>
        </w:rPr>
        <w:t xml:space="preserve"> o Requerimento</w:t>
      </w:r>
      <w:r w:rsidRPr="00D11C61">
        <w:rPr>
          <w:rFonts w:ascii="Arial" w:hAnsi="Arial" w:cs="Arial"/>
          <w:b/>
          <w:sz w:val="24"/>
          <w:szCs w:val="24"/>
        </w:rPr>
        <w:t>.</w:t>
      </w:r>
      <w:r w:rsidRPr="00BE20CE">
        <w:rPr>
          <w:rFonts w:ascii="Arial" w:hAnsi="Arial" w:cs="Arial"/>
          <w:sz w:val="24"/>
          <w:szCs w:val="24"/>
        </w:rPr>
        <w:t xml:space="preserve"> (</w:t>
      </w:r>
      <w:r w:rsidRPr="00BE20CE">
        <w:rPr>
          <w:rFonts w:ascii="Arial" w:hAnsi="Arial" w:cs="Arial"/>
          <w:sz w:val="24"/>
          <w:szCs w:val="24"/>
          <w:u w:val="single"/>
        </w:rPr>
        <w:t>Requerimento encaminhado à Diretoria Legislativa para providências.</w:t>
      </w:r>
      <w:r w:rsidRPr="00BE20CE">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Requerimento n.º 2848/2025,</w:t>
      </w:r>
      <w:r w:rsidRPr="00BE20CE">
        <w:rPr>
          <w:rFonts w:ascii="Arial" w:hAnsi="Arial" w:cs="Arial"/>
          <w:sz w:val="24"/>
          <w:szCs w:val="24"/>
        </w:rPr>
        <w:t xml:space="preserve"> da Deputada Ana Júlia, solicitando o envio de expediente à Agência de Assuntos Metropolitanos do Paraná, conforme especifica</w:t>
      </w:r>
      <w:r w:rsidR="00D11C61">
        <w:rPr>
          <w:rFonts w:ascii="Arial" w:hAnsi="Arial" w:cs="Arial"/>
          <w:sz w:val="24"/>
          <w:szCs w:val="24"/>
        </w:rPr>
        <w:t xml:space="preserve">; </w:t>
      </w:r>
      <w:r w:rsidRPr="00BE20CE">
        <w:rPr>
          <w:rFonts w:ascii="Arial" w:hAnsi="Arial" w:cs="Arial"/>
          <w:b/>
          <w:sz w:val="24"/>
          <w:szCs w:val="24"/>
        </w:rPr>
        <w:t>Requerimento n.º 2849/2025,</w:t>
      </w:r>
      <w:r w:rsidRPr="00BE20CE">
        <w:rPr>
          <w:rFonts w:ascii="Arial" w:hAnsi="Arial" w:cs="Arial"/>
          <w:sz w:val="24"/>
          <w:szCs w:val="24"/>
        </w:rPr>
        <w:t xml:space="preserve"> da Deputada Ana Júlia, solicitando o envio de expediente à Secretária de Estado de Educação (SEED) sobre as aulas disponibilizadas no Youtube</w:t>
      </w:r>
      <w:r w:rsidR="00D11C61">
        <w:rPr>
          <w:rFonts w:ascii="Arial" w:hAnsi="Arial" w:cs="Arial"/>
          <w:sz w:val="24"/>
          <w:szCs w:val="24"/>
        </w:rPr>
        <w:t xml:space="preserve">; </w:t>
      </w:r>
      <w:r w:rsidRPr="00BE20CE">
        <w:rPr>
          <w:rFonts w:ascii="Arial" w:hAnsi="Arial" w:cs="Arial"/>
          <w:b/>
          <w:sz w:val="24"/>
          <w:szCs w:val="24"/>
        </w:rPr>
        <w:t>Requerimento n.º 2850/2025,</w:t>
      </w:r>
      <w:r w:rsidRPr="00BE20CE">
        <w:rPr>
          <w:rFonts w:ascii="Arial" w:hAnsi="Arial" w:cs="Arial"/>
          <w:sz w:val="24"/>
          <w:szCs w:val="24"/>
        </w:rPr>
        <w:t xml:space="preserve"> da Deputada Ana Júlia, requerendo informações à Secretária de Estado da Educação (SEED), referente </w:t>
      </w:r>
      <w:r w:rsidR="00D11C61" w:rsidRPr="00BE20CE">
        <w:rPr>
          <w:rFonts w:ascii="Arial" w:hAnsi="Arial" w:cs="Arial"/>
          <w:sz w:val="24"/>
          <w:szCs w:val="24"/>
        </w:rPr>
        <w:t>à</w:t>
      </w:r>
      <w:r w:rsidRPr="00BE20CE">
        <w:rPr>
          <w:rFonts w:ascii="Arial" w:hAnsi="Arial" w:cs="Arial"/>
          <w:sz w:val="24"/>
          <w:szCs w:val="24"/>
        </w:rPr>
        <w:t xml:space="preserve"> participação de estagiários nas escolas que integram o Parceiro da Escola</w:t>
      </w:r>
      <w:r w:rsidR="00D11C61">
        <w:rPr>
          <w:rFonts w:ascii="Arial" w:hAnsi="Arial" w:cs="Arial"/>
          <w:sz w:val="24"/>
          <w:szCs w:val="24"/>
        </w:rPr>
        <w:t xml:space="preserve">; </w:t>
      </w:r>
      <w:r w:rsidRPr="00BE20CE">
        <w:rPr>
          <w:rFonts w:ascii="Arial" w:hAnsi="Arial" w:cs="Arial"/>
          <w:b/>
          <w:sz w:val="24"/>
          <w:szCs w:val="24"/>
        </w:rPr>
        <w:t>Requerimento n.º 2851/2025,</w:t>
      </w:r>
      <w:r w:rsidRPr="00BE20CE">
        <w:rPr>
          <w:rFonts w:ascii="Arial" w:hAnsi="Arial" w:cs="Arial"/>
          <w:sz w:val="24"/>
          <w:szCs w:val="24"/>
        </w:rPr>
        <w:t xml:space="preserve"> da Deputada Ana Júlia, solicitando o envio de expediente à Secretária de Estado da Educação p</w:t>
      </w:r>
      <w:r w:rsidR="00D11C61">
        <w:rPr>
          <w:rFonts w:ascii="Arial" w:hAnsi="Arial" w:cs="Arial"/>
          <w:sz w:val="24"/>
          <w:szCs w:val="24"/>
        </w:rPr>
        <w:t>a</w:t>
      </w:r>
      <w:r w:rsidRPr="00BE20CE">
        <w:rPr>
          <w:rFonts w:ascii="Arial" w:hAnsi="Arial" w:cs="Arial"/>
          <w:sz w:val="24"/>
          <w:szCs w:val="24"/>
        </w:rPr>
        <w:t>ra que preste informações sobre origem e destino de verbas federais</w:t>
      </w:r>
      <w:r w:rsidR="00D11C61">
        <w:rPr>
          <w:rFonts w:ascii="Arial" w:hAnsi="Arial" w:cs="Arial"/>
          <w:sz w:val="24"/>
          <w:szCs w:val="24"/>
        </w:rPr>
        <w:t xml:space="preserve">; </w:t>
      </w:r>
      <w:r w:rsidRPr="00BE20CE">
        <w:rPr>
          <w:rFonts w:ascii="Arial" w:hAnsi="Arial" w:cs="Arial"/>
          <w:b/>
          <w:sz w:val="24"/>
          <w:szCs w:val="24"/>
        </w:rPr>
        <w:t>Requerimento n.º 2852/2025,</w:t>
      </w:r>
      <w:r w:rsidRPr="00BE20CE">
        <w:rPr>
          <w:rFonts w:ascii="Arial" w:hAnsi="Arial" w:cs="Arial"/>
          <w:sz w:val="24"/>
          <w:szCs w:val="24"/>
        </w:rPr>
        <w:t xml:space="preserve"> da Deputada Ana Júlia, solicitando o envio de expediente à Diretoria da Celepar</w:t>
      </w:r>
      <w:r w:rsidR="00D11C61">
        <w:rPr>
          <w:rFonts w:ascii="Arial" w:hAnsi="Arial" w:cs="Arial"/>
          <w:sz w:val="24"/>
          <w:szCs w:val="24"/>
        </w:rPr>
        <w:t>,</w:t>
      </w:r>
      <w:r w:rsidRPr="00BE20CE">
        <w:rPr>
          <w:rFonts w:ascii="Arial" w:hAnsi="Arial" w:cs="Arial"/>
          <w:sz w:val="24"/>
          <w:szCs w:val="24"/>
        </w:rPr>
        <w:t xml:space="preserve"> para </w:t>
      </w:r>
      <w:r w:rsidRPr="00BE20CE">
        <w:rPr>
          <w:rFonts w:ascii="Arial" w:hAnsi="Arial" w:cs="Arial"/>
          <w:sz w:val="24"/>
          <w:szCs w:val="24"/>
        </w:rPr>
        <w:lastRenderedPageBreak/>
        <w:t>que preste informações sobre viabilidade técnica</w:t>
      </w:r>
      <w:r w:rsidR="00D11C61">
        <w:rPr>
          <w:rFonts w:ascii="Arial" w:hAnsi="Arial" w:cs="Arial"/>
          <w:sz w:val="24"/>
          <w:szCs w:val="24"/>
        </w:rPr>
        <w:t xml:space="preserve">; </w:t>
      </w:r>
      <w:r w:rsidRPr="00BE20CE">
        <w:rPr>
          <w:rFonts w:ascii="Arial" w:hAnsi="Arial" w:cs="Arial"/>
          <w:b/>
          <w:sz w:val="24"/>
          <w:szCs w:val="24"/>
        </w:rPr>
        <w:t>Requerimento n.º 2847/2025,</w:t>
      </w:r>
      <w:r w:rsidRPr="00BE20CE">
        <w:rPr>
          <w:rFonts w:ascii="Arial" w:hAnsi="Arial" w:cs="Arial"/>
          <w:sz w:val="24"/>
          <w:szCs w:val="24"/>
        </w:rPr>
        <w:t xml:space="preserve"> da Deputada Mabel Canto, requerendo informações ao Secretário de Estado do Desenvolvimento Social e Família do Paraná, Sr. Rogério Carboni, acerca do atendimento às Mulheres Autistas, Neurodivergentes e com Deficiência no Estado do Paraná</w:t>
      </w:r>
      <w:r w:rsidR="00D11C61">
        <w:rPr>
          <w:rFonts w:ascii="Arial" w:hAnsi="Arial" w:cs="Arial"/>
          <w:sz w:val="24"/>
          <w:szCs w:val="24"/>
        </w:rPr>
        <w:t xml:space="preserve">; </w:t>
      </w:r>
      <w:r w:rsidRPr="00BE20CE">
        <w:rPr>
          <w:rFonts w:ascii="Arial" w:hAnsi="Arial" w:cs="Arial"/>
          <w:b/>
          <w:sz w:val="24"/>
          <w:szCs w:val="24"/>
        </w:rPr>
        <w:t xml:space="preserve">Requerimento n.º 2872/2025, </w:t>
      </w:r>
      <w:r w:rsidRPr="00BE20CE">
        <w:rPr>
          <w:rFonts w:ascii="Arial" w:hAnsi="Arial" w:cs="Arial"/>
          <w:sz w:val="24"/>
          <w:szCs w:val="24"/>
        </w:rPr>
        <w:t>do Deputado Goura, requerendo informações ao Governador do Estado do Paraná sobre o restauro e a conservação de obras que compõem o Acervo do Palácio Iguaçu.</w:t>
      </w:r>
      <w:r w:rsidRPr="00BE20CE">
        <w:rPr>
          <w:rFonts w:ascii="Arial" w:hAnsi="Arial" w:cs="Arial"/>
          <w:b/>
          <w:sz w:val="24"/>
          <w:szCs w:val="24"/>
        </w:rPr>
        <w:t xml:space="preserve"> Conforme acordo do Líder do Governo com o</w:t>
      </w:r>
      <w:r w:rsidR="00D11C61">
        <w:rPr>
          <w:rFonts w:ascii="Arial" w:hAnsi="Arial" w:cs="Arial"/>
          <w:b/>
          <w:sz w:val="24"/>
          <w:szCs w:val="24"/>
        </w:rPr>
        <w:t>s</w:t>
      </w:r>
      <w:r w:rsidRPr="00BE20CE">
        <w:rPr>
          <w:rFonts w:ascii="Arial" w:hAnsi="Arial" w:cs="Arial"/>
          <w:b/>
          <w:sz w:val="24"/>
          <w:szCs w:val="24"/>
        </w:rPr>
        <w:t xml:space="preserve"> autor</w:t>
      </w:r>
      <w:r w:rsidR="00D11C61">
        <w:rPr>
          <w:rFonts w:ascii="Arial" w:hAnsi="Arial" w:cs="Arial"/>
          <w:b/>
          <w:sz w:val="24"/>
          <w:szCs w:val="24"/>
        </w:rPr>
        <w:t>es</w:t>
      </w:r>
      <w:r w:rsidRPr="00BE20CE">
        <w:rPr>
          <w:rFonts w:ascii="Arial" w:hAnsi="Arial" w:cs="Arial"/>
          <w:b/>
          <w:sz w:val="24"/>
          <w:szCs w:val="24"/>
        </w:rPr>
        <w:t xml:space="preserve">, </w:t>
      </w:r>
      <w:r w:rsidRPr="00BE20CE">
        <w:rPr>
          <w:rFonts w:ascii="Arial" w:hAnsi="Arial" w:cs="Arial"/>
          <w:b/>
          <w:sz w:val="24"/>
          <w:szCs w:val="24"/>
          <w:u w:val="single"/>
        </w:rPr>
        <w:t>ser</w:t>
      </w:r>
      <w:r w:rsidR="00D11C61">
        <w:rPr>
          <w:rFonts w:ascii="Arial" w:hAnsi="Arial" w:cs="Arial"/>
          <w:b/>
          <w:sz w:val="24"/>
          <w:szCs w:val="24"/>
          <w:u w:val="single"/>
        </w:rPr>
        <w:t>ão</w:t>
      </w:r>
      <w:r w:rsidRPr="00BE20CE">
        <w:rPr>
          <w:rFonts w:ascii="Arial" w:hAnsi="Arial" w:cs="Arial"/>
          <w:b/>
          <w:sz w:val="24"/>
          <w:szCs w:val="24"/>
          <w:u w:val="single"/>
        </w:rPr>
        <w:t xml:space="preserve"> encaminhado</w:t>
      </w:r>
      <w:r w:rsidR="00D11C61">
        <w:rPr>
          <w:rFonts w:ascii="Arial" w:hAnsi="Arial" w:cs="Arial"/>
          <w:b/>
          <w:sz w:val="24"/>
          <w:szCs w:val="24"/>
          <w:u w:val="single"/>
        </w:rPr>
        <w:t>s</w:t>
      </w:r>
      <w:r w:rsidRPr="00BE20CE">
        <w:rPr>
          <w:rFonts w:ascii="Arial" w:hAnsi="Arial" w:cs="Arial"/>
          <w:b/>
          <w:sz w:val="24"/>
          <w:szCs w:val="24"/>
          <w:u w:val="single"/>
        </w:rPr>
        <w:t xml:space="preserve"> como expediente</w:t>
      </w:r>
      <w:r w:rsidRPr="00D11C61">
        <w:rPr>
          <w:rFonts w:ascii="Arial" w:hAnsi="Arial" w:cs="Arial"/>
          <w:b/>
          <w:sz w:val="24"/>
          <w:szCs w:val="24"/>
        </w:rPr>
        <w:t>.</w:t>
      </w:r>
    </w:p>
    <w:p w:rsidR="00E57D92" w:rsidRPr="00BE20CE" w:rsidRDefault="00E57D92" w:rsidP="00BE20CE">
      <w:pPr>
        <w:spacing w:before="100" w:beforeAutospacing="1" w:after="100" w:afterAutospacing="1" w:line="360" w:lineRule="auto"/>
        <w:jc w:val="both"/>
        <w:rPr>
          <w:rFonts w:ascii="Arial" w:hAnsi="Arial" w:cs="Arial"/>
          <w:b/>
          <w:sz w:val="24"/>
          <w:szCs w:val="24"/>
          <w:u w:val="single"/>
        </w:rPr>
      </w:pPr>
      <w:r w:rsidRPr="00BE20CE">
        <w:rPr>
          <w:rFonts w:ascii="Arial" w:hAnsi="Arial" w:cs="Arial"/>
          <w:b/>
          <w:sz w:val="24"/>
          <w:szCs w:val="24"/>
          <w:u w:val="single"/>
        </w:rPr>
        <w:t>Requerimentos aprovados e encaminhados à Diretoria Legislativa para providências</w:t>
      </w:r>
      <w:r w:rsidR="00D11C61" w:rsidRPr="00D11C61">
        <w:rPr>
          <w:rFonts w:ascii="Arial" w:hAnsi="Arial" w:cs="Arial"/>
          <w:b/>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Requerimento</w:t>
      </w:r>
      <w:r w:rsidR="007914A2">
        <w:rPr>
          <w:rFonts w:ascii="Arial" w:hAnsi="Arial" w:cs="Arial"/>
          <w:b/>
          <w:sz w:val="24"/>
          <w:szCs w:val="24"/>
        </w:rPr>
        <w:t xml:space="preserve"> n.º 2808/2025,</w:t>
      </w:r>
      <w:r w:rsidR="007914A2">
        <w:rPr>
          <w:rFonts w:ascii="Arial" w:hAnsi="Arial" w:cs="Arial"/>
          <w:sz w:val="24"/>
          <w:szCs w:val="24"/>
        </w:rPr>
        <w:t xml:space="preserve"> da Deputada Cristina Silvestri, solicitando o encaminhamento de Menção Honrosa ao Sr. Diogo Ruiz; </w:t>
      </w:r>
      <w:r w:rsidR="007914A2">
        <w:rPr>
          <w:rFonts w:ascii="Arial" w:hAnsi="Arial" w:cs="Arial"/>
          <w:b/>
          <w:sz w:val="24"/>
          <w:szCs w:val="24"/>
        </w:rPr>
        <w:t>Requerimento</w:t>
      </w:r>
      <w:r w:rsidRPr="00BE20CE">
        <w:rPr>
          <w:rFonts w:ascii="Arial" w:hAnsi="Arial" w:cs="Arial"/>
          <w:b/>
          <w:sz w:val="24"/>
          <w:szCs w:val="24"/>
        </w:rPr>
        <w:t xml:space="preserve"> n.º 2809/2025, </w:t>
      </w:r>
      <w:r w:rsidRPr="00BE20CE">
        <w:rPr>
          <w:rFonts w:ascii="Arial" w:hAnsi="Arial" w:cs="Arial"/>
          <w:sz w:val="24"/>
          <w:szCs w:val="24"/>
        </w:rPr>
        <w:t xml:space="preserve">do Deputado Batatinha, solicitando o envio de expediente ao Diretor-Presidente da Companhia de Saneamento do Paraná, requerendo a implantação de rede coletora de esgoto no Bairro Pindorama, no município de Quedas do Iguaçu; </w:t>
      </w:r>
      <w:r w:rsidRPr="00BE20CE">
        <w:rPr>
          <w:rFonts w:ascii="Arial" w:hAnsi="Arial" w:cs="Arial"/>
          <w:b/>
          <w:sz w:val="24"/>
          <w:szCs w:val="24"/>
        </w:rPr>
        <w:t xml:space="preserve">Requerimento n.º 2810/2025, </w:t>
      </w:r>
      <w:r w:rsidRPr="00BE20CE">
        <w:rPr>
          <w:rFonts w:ascii="Arial" w:hAnsi="Arial" w:cs="Arial"/>
          <w:sz w:val="24"/>
          <w:szCs w:val="24"/>
        </w:rPr>
        <w:t>do Deputado Delegado Jacovós, requerendo a retificação do Requerimento n.º 2779/2025, alterando o nome de um dos homenageados para PR. Marcos Albertoni Brizola;</w:t>
      </w:r>
      <w:r w:rsidRPr="00BE20CE">
        <w:rPr>
          <w:rFonts w:ascii="Arial" w:hAnsi="Arial" w:cs="Arial"/>
          <w:b/>
          <w:sz w:val="24"/>
          <w:szCs w:val="24"/>
        </w:rPr>
        <w:t xml:space="preserve"> Requerimento n.º 2811/2025, </w:t>
      </w:r>
      <w:r w:rsidRPr="00BE20CE">
        <w:rPr>
          <w:rFonts w:ascii="Arial" w:hAnsi="Arial" w:cs="Arial"/>
          <w:sz w:val="24"/>
          <w:szCs w:val="24"/>
        </w:rPr>
        <w:t>do Deputado Evandro Araújo, solicitando o registro e o envio de menções honrosas à Comunidade Católica Shalom, Nacional e de Curitiba, em virtude da Sessão Solene a ser realizada em 16 de outubro, às 19 h</w:t>
      </w:r>
      <w:r w:rsidR="005C6B46">
        <w:rPr>
          <w:rFonts w:ascii="Arial" w:hAnsi="Arial" w:cs="Arial"/>
          <w:sz w:val="24"/>
          <w:szCs w:val="24"/>
        </w:rPr>
        <w:t>oras</w:t>
      </w:r>
      <w:r w:rsidRPr="00BE20CE">
        <w:rPr>
          <w:rFonts w:ascii="Arial" w:hAnsi="Arial" w:cs="Arial"/>
          <w:sz w:val="24"/>
          <w:szCs w:val="24"/>
        </w:rPr>
        <w:t xml:space="preserve">, no Plenário desta Casa de Leis; </w:t>
      </w:r>
      <w:r w:rsidRPr="00BE20CE">
        <w:rPr>
          <w:rFonts w:ascii="Arial" w:hAnsi="Arial" w:cs="Arial"/>
          <w:b/>
          <w:sz w:val="24"/>
          <w:szCs w:val="24"/>
        </w:rPr>
        <w:t>Requerimento n.º 2812</w:t>
      </w:r>
      <w:r w:rsidR="005C6B46">
        <w:rPr>
          <w:rFonts w:ascii="Arial" w:hAnsi="Arial" w:cs="Arial"/>
          <w:b/>
          <w:sz w:val="24"/>
          <w:szCs w:val="24"/>
        </w:rPr>
        <w:t xml:space="preserve"> e</w:t>
      </w:r>
      <w:r w:rsidRPr="00BE20CE">
        <w:rPr>
          <w:rFonts w:ascii="Arial" w:hAnsi="Arial" w:cs="Arial"/>
          <w:b/>
          <w:sz w:val="24"/>
          <w:szCs w:val="24"/>
        </w:rPr>
        <w:t xml:space="preserve"> 2814/2025, </w:t>
      </w:r>
      <w:r w:rsidRPr="00BE20CE">
        <w:rPr>
          <w:rFonts w:ascii="Arial" w:hAnsi="Arial" w:cs="Arial"/>
          <w:sz w:val="24"/>
          <w:szCs w:val="24"/>
        </w:rPr>
        <w:t>do Deputado Doutor Leônidas, solicitado o registro e o envio de menção honrosa em homenagem: à Escola Municipal Monteiro Lobato -</w:t>
      </w:r>
      <w:r w:rsidR="007914A2">
        <w:rPr>
          <w:rFonts w:ascii="Arial" w:hAnsi="Arial" w:cs="Arial"/>
          <w:sz w:val="24"/>
          <w:szCs w:val="24"/>
        </w:rPr>
        <w:t xml:space="preserve"> </w:t>
      </w:r>
      <w:r w:rsidRPr="00BE20CE">
        <w:rPr>
          <w:rFonts w:ascii="Arial" w:hAnsi="Arial" w:cs="Arial"/>
          <w:sz w:val="24"/>
          <w:szCs w:val="24"/>
        </w:rPr>
        <w:t>Educação Infantil e Ensino Fundamental</w:t>
      </w:r>
      <w:r w:rsidR="005C6B46">
        <w:rPr>
          <w:rFonts w:ascii="Arial" w:hAnsi="Arial" w:cs="Arial"/>
          <w:sz w:val="24"/>
          <w:szCs w:val="24"/>
        </w:rPr>
        <w:t>; e à</w:t>
      </w:r>
      <w:r w:rsidRPr="00BE20CE">
        <w:rPr>
          <w:rFonts w:ascii="Arial" w:hAnsi="Arial" w:cs="Arial"/>
          <w:sz w:val="24"/>
          <w:szCs w:val="24"/>
        </w:rPr>
        <w:t xml:space="preserve"> Escola Municipal Paulo VI - Educação Infantil e Ensino Fundamental; </w:t>
      </w:r>
      <w:r w:rsidRPr="00BE20CE">
        <w:rPr>
          <w:rFonts w:ascii="Arial" w:hAnsi="Arial" w:cs="Arial"/>
          <w:b/>
          <w:sz w:val="24"/>
          <w:szCs w:val="24"/>
        </w:rPr>
        <w:t xml:space="preserve">Requerimento n.º 2813/2025, </w:t>
      </w:r>
      <w:r w:rsidRPr="00BE20CE">
        <w:rPr>
          <w:rFonts w:ascii="Arial" w:hAnsi="Arial" w:cs="Arial"/>
          <w:sz w:val="24"/>
          <w:szCs w:val="24"/>
        </w:rPr>
        <w:t>do Deputado Cobra Repórter, solicitando o envio de expediente ao Ex.</w:t>
      </w:r>
      <w:r w:rsidRPr="00BE20CE">
        <w:rPr>
          <w:rFonts w:ascii="Arial" w:hAnsi="Arial" w:cs="Arial"/>
          <w:sz w:val="24"/>
          <w:szCs w:val="24"/>
          <w:vertAlign w:val="superscript"/>
        </w:rPr>
        <w:t>mo</w:t>
      </w:r>
      <w:r w:rsidRPr="00BE20CE">
        <w:rPr>
          <w:rFonts w:ascii="Arial" w:hAnsi="Arial" w:cs="Arial"/>
          <w:sz w:val="24"/>
          <w:szCs w:val="24"/>
        </w:rPr>
        <w:t xml:space="preserve"> Sr. Secretário de Estado da </w:t>
      </w:r>
      <w:r w:rsidRPr="00BE20CE">
        <w:rPr>
          <w:rFonts w:ascii="Arial" w:hAnsi="Arial" w:cs="Arial"/>
          <w:sz w:val="24"/>
          <w:szCs w:val="24"/>
        </w:rPr>
        <w:lastRenderedPageBreak/>
        <w:t>Infraestrutura e Logística e ao Il.</w:t>
      </w:r>
      <w:r w:rsidRPr="00BE20CE">
        <w:rPr>
          <w:rFonts w:ascii="Arial" w:hAnsi="Arial" w:cs="Arial"/>
          <w:sz w:val="24"/>
          <w:szCs w:val="24"/>
          <w:vertAlign w:val="superscript"/>
        </w:rPr>
        <w:t>mo</w:t>
      </w:r>
      <w:r w:rsidRPr="00BE20CE">
        <w:rPr>
          <w:rFonts w:ascii="Arial" w:hAnsi="Arial" w:cs="Arial"/>
          <w:sz w:val="24"/>
          <w:szCs w:val="24"/>
        </w:rPr>
        <w:t xml:space="preserve"> Sr. Diretor-Geral do DER/PR, requerendo a realização de estudo de viabilidade para intervenções na Rodovia PR-445, no trecho urbano de Londrina, com prioridade para a s imediações da Universidade Estadual de Londrina (UEL) e do Conjunto Habitacional Jamile Dequech; </w:t>
      </w:r>
      <w:r w:rsidRPr="00BE20CE">
        <w:rPr>
          <w:rFonts w:ascii="Arial" w:hAnsi="Arial" w:cs="Arial"/>
          <w:b/>
          <w:sz w:val="24"/>
          <w:szCs w:val="24"/>
        </w:rPr>
        <w:t xml:space="preserve">Requerimento n.º 2815/2025, </w:t>
      </w:r>
      <w:r w:rsidRPr="00BE20CE">
        <w:rPr>
          <w:rFonts w:ascii="Arial" w:hAnsi="Arial" w:cs="Arial"/>
          <w:sz w:val="24"/>
          <w:szCs w:val="24"/>
        </w:rPr>
        <w:t xml:space="preserve">da Deputada Marli Paulino, solicitando o registro e o envio de votos de congratulações com menção honrosa aos Jornalistas Cibele Fontanela, Ângela Ferreira, Daiane Figueiró, Letícia Cabral, Renata Cristina, Dimas Rodrigues e Saul Dorval, pelo pioneirismo e destaque na realização de transmissões esportivas com equipe 100% feminina pela Rádio UNIFM 94.5, em parceria com a D+ Comunicação; </w:t>
      </w:r>
      <w:r w:rsidRPr="00BE20CE">
        <w:rPr>
          <w:rFonts w:ascii="Arial" w:hAnsi="Arial" w:cs="Arial"/>
          <w:b/>
          <w:sz w:val="24"/>
          <w:szCs w:val="24"/>
        </w:rPr>
        <w:t xml:space="preserve">Requerimento n.º 2816/2025, </w:t>
      </w:r>
      <w:r w:rsidRPr="00BE20CE">
        <w:rPr>
          <w:rFonts w:ascii="Arial" w:hAnsi="Arial" w:cs="Arial"/>
          <w:sz w:val="24"/>
          <w:szCs w:val="24"/>
        </w:rPr>
        <w:t>do Deputado Batatinha, solicitando o envio de expediente ao Ex.</w:t>
      </w:r>
      <w:r w:rsidRPr="00BE20CE">
        <w:rPr>
          <w:rFonts w:ascii="Arial" w:hAnsi="Arial" w:cs="Arial"/>
          <w:sz w:val="24"/>
          <w:szCs w:val="24"/>
          <w:vertAlign w:val="superscript"/>
        </w:rPr>
        <w:t>mo</w:t>
      </w:r>
      <w:r w:rsidRPr="00BE20CE">
        <w:rPr>
          <w:rFonts w:ascii="Arial" w:hAnsi="Arial" w:cs="Arial"/>
          <w:sz w:val="24"/>
          <w:szCs w:val="24"/>
        </w:rPr>
        <w:t xml:space="preserve"> Sr. Secretário de Estado da Educação, requerendo estudos para a aplicação do Projeto 10 Passos para um Sorriso Nota 10, nas escolas estaduais do Paraná; </w:t>
      </w:r>
      <w:r w:rsidRPr="00BE20CE">
        <w:rPr>
          <w:rFonts w:ascii="Arial" w:hAnsi="Arial" w:cs="Arial"/>
          <w:b/>
          <w:sz w:val="24"/>
          <w:szCs w:val="24"/>
        </w:rPr>
        <w:t>Requerimentos n.º</w:t>
      </w:r>
      <w:r w:rsidRPr="00BE20CE">
        <w:rPr>
          <w:rFonts w:ascii="Arial" w:hAnsi="Arial" w:cs="Arial"/>
          <w:b/>
          <w:sz w:val="24"/>
          <w:szCs w:val="24"/>
          <w:vertAlign w:val="superscript"/>
        </w:rPr>
        <w:t>s</w:t>
      </w:r>
      <w:r w:rsidRPr="00BE20CE">
        <w:rPr>
          <w:rFonts w:ascii="Arial" w:hAnsi="Arial" w:cs="Arial"/>
          <w:b/>
          <w:sz w:val="24"/>
          <w:szCs w:val="24"/>
        </w:rPr>
        <w:t xml:space="preserve"> 2817</w:t>
      </w:r>
      <w:r w:rsidR="005C6B46">
        <w:rPr>
          <w:rFonts w:ascii="Arial" w:hAnsi="Arial" w:cs="Arial"/>
          <w:b/>
          <w:sz w:val="24"/>
          <w:szCs w:val="24"/>
        </w:rPr>
        <w:t xml:space="preserve"> e</w:t>
      </w:r>
      <w:r w:rsidRPr="00BE20CE">
        <w:rPr>
          <w:rFonts w:ascii="Arial" w:hAnsi="Arial" w:cs="Arial"/>
          <w:b/>
          <w:sz w:val="24"/>
          <w:szCs w:val="24"/>
        </w:rPr>
        <w:t xml:space="preserve"> 2824/2025, </w:t>
      </w:r>
      <w:r w:rsidRPr="00BE20CE">
        <w:rPr>
          <w:rFonts w:ascii="Arial" w:hAnsi="Arial" w:cs="Arial"/>
          <w:sz w:val="24"/>
          <w:szCs w:val="24"/>
        </w:rPr>
        <w:t>do Deputado Batatinha, solicitando o envio de menção honrosa: ao Sr. Luiz Sérgio Castardo e à Sr.</w:t>
      </w:r>
      <w:r w:rsidRPr="00BE20CE">
        <w:rPr>
          <w:rFonts w:ascii="Arial" w:hAnsi="Arial" w:cs="Arial"/>
          <w:sz w:val="24"/>
          <w:szCs w:val="24"/>
          <w:vertAlign w:val="superscript"/>
        </w:rPr>
        <w:t>a</w:t>
      </w:r>
      <w:r w:rsidRPr="00BE20CE">
        <w:rPr>
          <w:rFonts w:ascii="Arial" w:hAnsi="Arial" w:cs="Arial"/>
          <w:sz w:val="24"/>
          <w:szCs w:val="24"/>
        </w:rPr>
        <w:t xml:space="preserve"> Alessandra Regina de Oliveira Castardo, pela relevante contribuição do Desenvolvimento Econômico e Social do Estado do Paraná; </w:t>
      </w:r>
      <w:r w:rsidR="005C6B46">
        <w:rPr>
          <w:rFonts w:ascii="Arial" w:hAnsi="Arial" w:cs="Arial"/>
          <w:sz w:val="24"/>
          <w:szCs w:val="24"/>
        </w:rPr>
        <w:t xml:space="preserve">e </w:t>
      </w:r>
      <w:r w:rsidRPr="00BE20CE">
        <w:rPr>
          <w:rFonts w:ascii="Arial" w:hAnsi="Arial" w:cs="Arial"/>
          <w:sz w:val="24"/>
          <w:szCs w:val="24"/>
        </w:rPr>
        <w:t xml:space="preserve">às equipes do 4.º Batalhão de Bombeiros Militares de Cascavel, em reconhecimento às ações empreendidas no atendimento a incêndio no Edifício João Batista, em 15 de outubro de 2025; </w:t>
      </w:r>
      <w:r w:rsidRPr="00BE20CE">
        <w:rPr>
          <w:rFonts w:ascii="Arial" w:hAnsi="Arial" w:cs="Arial"/>
          <w:b/>
          <w:sz w:val="24"/>
          <w:szCs w:val="24"/>
        </w:rPr>
        <w:t>Requerimentos n.º</w:t>
      </w:r>
      <w:r w:rsidRPr="00BE20CE">
        <w:rPr>
          <w:rFonts w:ascii="Arial" w:hAnsi="Arial" w:cs="Arial"/>
          <w:b/>
          <w:sz w:val="24"/>
          <w:szCs w:val="24"/>
          <w:vertAlign w:val="superscript"/>
        </w:rPr>
        <w:t>s</w:t>
      </w:r>
      <w:r w:rsidRPr="00BE20CE">
        <w:rPr>
          <w:rFonts w:ascii="Arial" w:hAnsi="Arial" w:cs="Arial"/>
          <w:b/>
          <w:sz w:val="24"/>
          <w:szCs w:val="24"/>
        </w:rPr>
        <w:t xml:space="preserve"> 2818, 2819, 2822, 2823 e 2830/2025, </w:t>
      </w:r>
      <w:r w:rsidRPr="00BE20CE">
        <w:rPr>
          <w:rFonts w:ascii="Arial" w:hAnsi="Arial" w:cs="Arial"/>
          <w:sz w:val="24"/>
          <w:szCs w:val="24"/>
        </w:rPr>
        <w:t>do Deputado Doutor Leônidas, requerendo o registro e o envio de menção honrosa em homenagem a: 3.º Sargento Luciane Biondaro, da ROTAM do 11.º Batalhão de Polícia Militar; 1.º Sargento Elias Ferreira de Castro, da 1.ª Companhia do 11.º Batalhão de Polícia Militar;</w:t>
      </w:r>
      <w:r w:rsidRPr="00BE20CE">
        <w:rPr>
          <w:rFonts w:ascii="Arial" w:hAnsi="Arial" w:cs="Arial"/>
          <w:b/>
          <w:sz w:val="24"/>
          <w:szCs w:val="24"/>
        </w:rPr>
        <w:t xml:space="preserve"> </w:t>
      </w:r>
      <w:r w:rsidRPr="00BE20CE">
        <w:rPr>
          <w:rFonts w:ascii="Arial" w:hAnsi="Arial" w:cs="Arial"/>
          <w:sz w:val="24"/>
          <w:szCs w:val="24"/>
        </w:rPr>
        <w:t xml:space="preserve">à Escola Municipal Professor Domingos José de Souza, pelos 23 anos de referência em </w:t>
      </w:r>
      <w:r w:rsidR="005C6B46">
        <w:rPr>
          <w:rFonts w:ascii="Arial" w:hAnsi="Arial" w:cs="Arial"/>
          <w:sz w:val="24"/>
          <w:szCs w:val="24"/>
        </w:rPr>
        <w:t>e</w:t>
      </w:r>
      <w:r w:rsidRPr="00BE20CE">
        <w:rPr>
          <w:rFonts w:ascii="Arial" w:hAnsi="Arial" w:cs="Arial"/>
          <w:sz w:val="24"/>
          <w:szCs w:val="24"/>
        </w:rPr>
        <w:t xml:space="preserve">ducação </w:t>
      </w:r>
      <w:r w:rsidR="005C6B46">
        <w:rPr>
          <w:rFonts w:ascii="Arial" w:hAnsi="Arial" w:cs="Arial"/>
          <w:sz w:val="24"/>
          <w:szCs w:val="24"/>
        </w:rPr>
        <w:t>p</w:t>
      </w:r>
      <w:r w:rsidRPr="00BE20CE">
        <w:rPr>
          <w:rFonts w:ascii="Arial" w:hAnsi="Arial" w:cs="Arial"/>
          <w:sz w:val="24"/>
          <w:szCs w:val="24"/>
        </w:rPr>
        <w:t>ública; à Professora Doutora H</w:t>
      </w:r>
      <w:r w:rsidR="005C6B46">
        <w:rPr>
          <w:rFonts w:ascii="Arial" w:hAnsi="Arial" w:cs="Arial"/>
          <w:sz w:val="24"/>
          <w:szCs w:val="24"/>
        </w:rPr>
        <w:t>a</w:t>
      </w:r>
      <w:r w:rsidRPr="00BE20CE">
        <w:rPr>
          <w:rFonts w:ascii="Arial" w:hAnsi="Arial" w:cs="Arial"/>
          <w:sz w:val="24"/>
          <w:szCs w:val="24"/>
        </w:rPr>
        <w:t>line Nogueira da Silva Domingues, em reconhecimento à sua trajetória profissional;</w:t>
      </w:r>
      <w:r w:rsidR="005C6B46">
        <w:rPr>
          <w:rFonts w:ascii="Arial" w:hAnsi="Arial" w:cs="Arial"/>
          <w:sz w:val="24"/>
          <w:szCs w:val="24"/>
        </w:rPr>
        <w:t xml:space="preserve"> e</w:t>
      </w:r>
      <w:r w:rsidRPr="00BE20CE">
        <w:rPr>
          <w:rFonts w:ascii="Arial" w:hAnsi="Arial" w:cs="Arial"/>
          <w:sz w:val="24"/>
          <w:szCs w:val="24"/>
        </w:rPr>
        <w:t xml:space="preserve"> ao Diário do Noroeste –</w:t>
      </w:r>
      <w:r w:rsidR="005C6B46">
        <w:rPr>
          <w:rFonts w:ascii="Arial" w:hAnsi="Arial" w:cs="Arial"/>
          <w:sz w:val="24"/>
          <w:szCs w:val="24"/>
        </w:rPr>
        <w:t xml:space="preserve"> </w:t>
      </w:r>
      <w:r w:rsidRPr="00BE20CE">
        <w:rPr>
          <w:rFonts w:ascii="Arial" w:hAnsi="Arial" w:cs="Arial"/>
          <w:sz w:val="24"/>
          <w:szCs w:val="24"/>
        </w:rPr>
        <w:t xml:space="preserve">DN, pelos 70 anos de história; </w:t>
      </w:r>
      <w:r w:rsidRPr="00BE20CE">
        <w:rPr>
          <w:rFonts w:ascii="Arial" w:hAnsi="Arial" w:cs="Arial"/>
          <w:b/>
          <w:sz w:val="24"/>
          <w:szCs w:val="24"/>
        </w:rPr>
        <w:t xml:space="preserve">Requerimento n.º 2820/2025, </w:t>
      </w:r>
      <w:r w:rsidRPr="00BE20CE">
        <w:rPr>
          <w:rFonts w:ascii="Arial" w:hAnsi="Arial" w:cs="Arial"/>
          <w:sz w:val="24"/>
          <w:szCs w:val="24"/>
        </w:rPr>
        <w:t>do Deputado Luiz Fernando Guerra, solicitando o envio de votos de louvor com menção honrosa ao Hospital Cruz Vermelha de Curitiba, pel</w:t>
      </w:r>
      <w:r w:rsidR="005C6B46">
        <w:rPr>
          <w:rFonts w:ascii="Arial" w:hAnsi="Arial" w:cs="Arial"/>
          <w:sz w:val="24"/>
          <w:szCs w:val="24"/>
        </w:rPr>
        <w:t>o</w:t>
      </w:r>
      <w:r w:rsidRPr="00BE20CE">
        <w:rPr>
          <w:rFonts w:ascii="Arial" w:hAnsi="Arial" w:cs="Arial"/>
          <w:sz w:val="24"/>
          <w:szCs w:val="24"/>
        </w:rPr>
        <w:t xml:space="preserve"> 78.º aniversário e por sua inestimável contribuição ao Sistema Único </w:t>
      </w:r>
      <w:r w:rsidRPr="00BE20CE">
        <w:rPr>
          <w:rFonts w:ascii="Arial" w:hAnsi="Arial" w:cs="Arial"/>
          <w:sz w:val="24"/>
          <w:szCs w:val="24"/>
        </w:rPr>
        <w:lastRenderedPageBreak/>
        <w:t xml:space="preserve">de saúde (SUS) no Paraná;  </w:t>
      </w:r>
      <w:r w:rsidRPr="00BE20CE">
        <w:rPr>
          <w:rFonts w:ascii="Arial" w:hAnsi="Arial" w:cs="Arial"/>
          <w:b/>
          <w:sz w:val="24"/>
          <w:szCs w:val="24"/>
        </w:rPr>
        <w:t xml:space="preserve">Requerimento n.º 2821/2025, </w:t>
      </w:r>
      <w:r w:rsidRPr="00BE20CE">
        <w:rPr>
          <w:rFonts w:ascii="Arial" w:hAnsi="Arial" w:cs="Arial"/>
          <w:sz w:val="24"/>
          <w:szCs w:val="24"/>
        </w:rPr>
        <w:t>da Deputada Ana Júlia, solicitando o envio de menção honrosa referente ao Requerimento n.º 2755/2025, ao Sr. Maurício Vogue</w:t>
      </w:r>
      <w:r w:rsidR="005C6B46">
        <w:rPr>
          <w:rFonts w:ascii="Arial" w:hAnsi="Arial" w:cs="Arial"/>
          <w:sz w:val="24"/>
          <w:szCs w:val="24"/>
        </w:rPr>
        <w:t>,</w:t>
      </w:r>
      <w:r w:rsidRPr="00BE20CE">
        <w:rPr>
          <w:rFonts w:ascii="Arial" w:hAnsi="Arial" w:cs="Arial"/>
          <w:sz w:val="24"/>
          <w:szCs w:val="24"/>
        </w:rPr>
        <w:t xml:space="preserve"> por sua contribuição inestimável à cultura paranaense;</w:t>
      </w:r>
      <w:r w:rsidRPr="00BE20CE">
        <w:rPr>
          <w:rFonts w:ascii="Arial" w:hAnsi="Arial" w:cs="Arial"/>
          <w:b/>
          <w:sz w:val="24"/>
          <w:szCs w:val="24"/>
        </w:rPr>
        <w:t xml:space="preserve"> Requerimento n.º 2825/2025, </w:t>
      </w:r>
      <w:r w:rsidRPr="00BE20CE">
        <w:rPr>
          <w:rFonts w:ascii="Arial" w:hAnsi="Arial" w:cs="Arial"/>
          <w:sz w:val="24"/>
          <w:szCs w:val="24"/>
        </w:rPr>
        <w:t xml:space="preserve">do Deputado Doutor Antenor, solicitando o envio de expediente ao Sr. Fernando Furiatti Saboia, Diretor-Presidente do DER/PR, solicitando reparo no acostamento da Rodovia PR-170; </w:t>
      </w:r>
      <w:r w:rsidRPr="00BE20CE">
        <w:rPr>
          <w:rFonts w:ascii="Arial" w:hAnsi="Arial" w:cs="Arial"/>
          <w:b/>
          <w:sz w:val="24"/>
          <w:szCs w:val="24"/>
        </w:rPr>
        <w:t xml:space="preserve">Requerimento n.º 2826/2025, </w:t>
      </w:r>
      <w:r w:rsidRPr="00BE20CE">
        <w:rPr>
          <w:rFonts w:ascii="Arial" w:hAnsi="Arial" w:cs="Arial"/>
          <w:sz w:val="24"/>
          <w:szCs w:val="24"/>
        </w:rPr>
        <w:t xml:space="preserve">da Deputada Cloara Pinheiro, solicitando o registro e o envio de votos de congratulações e aplausos aos integrantes do 4.º Batalhão do Corpo de Bombeiros de Cascavel/PR, especialmente o Sargento Edemar de Souza Migliorini, em reconhecimento ao trabalho rápido, eficiente e corajoso de toda a corporação no incêndio ocorrido em 15 de outubro em Cascavel; </w:t>
      </w:r>
      <w:r w:rsidRPr="00BE20CE">
        <w:rPr>
          <w:rFonts w:ascii="Arial" w:hAnsi="Arial" w:cs="Arial"/>
          <w:b/>
          <w:sz w:val="24"/>
          <w:szCs w:val="24"/>
        </w:rPr>
        <w:t xml:space="preserve">Requerimento n.º 2827/2025, </w:t>
      </w:r>
      <w:r w:rsidRPr="00BE20CE">
        <w:rPr>
          <w:rFonts w:ascii="Arial" w:hAnsi="Arial" w:cs="Arial"/>
          <w:sz w:val="24"/>
          <w:szCs w:val="24"/>
        </w:rPr>
        <w:t xml:space="preserve">do Deputado Alisson Wandscheer, solicitando o envio de votos de louvor e aplausos </w:t>
      </w:r>
      <w:r w:rsidR="005C6B46">
        <w:rPr>
          <w:rFonts w:ascii="Arial" w:hAnsi="Arial" w:cs="Arial"/>
          <w:sz w:val="24"/>
          <w:szCs w:val="24"/>
        </w:rPr>
        <w:t>à</w:t>
      </w:r>
      <w:r w:rsidRPr="00BE20CE">
        <w:rPr>
          <w:rFonts w:ascii="Arial" w:hAnsi="Arial" w:cs="Arial"/>
          <w:sz w:val="24"/>
          <w:szCs w:val="24"/>
        </w:rPr>
        <w:t xml:space="preserve"> equipe do Corpo de Bombeiros</w:t>
      </w:r>
      <w:r w:rsidR="005C6B46">
        <w:rPr>
          <w:rFonts w:ascii="Arial" w:hAnsi="Arial" w:cs="Arial"/>
          <w:sz w:val="24"/>
          <w:szCs w:val="24"/>
        </w:rPr>
        <w:t>,</w:t>
      </w:r>
      <w:r w:rsidRPr="00BE20CE">
        <w:rPr>
          <w:rFonts w:ascii="Arial" w:hAnsi="Arial" w:cs="Arial"/>
          <w:sz w:val="24"/>
          <w:szCs w:val="24"/>
        </w:rPr>
        <w:t xml:space="preserve"> pelos atos de bravura no resgate de vítimas de incêndio em Cascavel; </w:t>
      </w:r>
      <w:r w:rsidRPr="00BE20CE">
        <w:rPr>
          <w:rFonts w:ascii="Arial" w:hAnsi="Arial" w:cs="Arial"/>
          <w:b/>
          <w:sz w:val="24"/>
          <w:szCs w:val="24"/>
        </w:rPr>
        <w:t xml:space="preserve">Requerimento n.º 2828/2025, </w:t>
      </w:r>
      <w:r w:rsidRPr="00BE20CE">
        <w:rPr>
          <w:rFonts w:ascii="Arial" w:hAnsi="Arial" w:cs="Arial"/>
          <w:sz w:val="24"/>
          <w:szCs w:val="24"/>
        </w:rPr>
        <w:t xml:space="preserve">do Deputado Gilberto Ribeiro, requerendo a adoção de medidas preventivas para detecção de Metanol em bebidas alcoólicas, sendo a implementação de testes rápidos no Estado do Paraná, como forma de proteção à vida à saúde pública, e dá outras providências; </w:t>
      </w:r>
      <w:r w:rsidRPr="00BE20CE">
        <w:rPr>
          <w:rFonts w:ascii="Arial" w:hAnsi="Arial" w:cs="Arial"/>
          <w:b/>
          <w:sz w:val="24"/>
          <w:szCs w:val="24"/>
        </w:rPr>
        <w:t xml:space="preserve">Requerimento n.º 2829/2025, </w:t>
      </w:r>
      <w:r w:rsidRPr="00BE20CE">
        <w:rPr>
          <w:rFonts w:ascii="Arial" w:hAnsi="Arial" w:cs="Arial"/>
          <w:sz w:val="24"/>
          <w:szCs w:val="24"/>
        </w:rPr>
        <w:t>da Deputada Maria Victória, solicitando o registro e o envio de votos de congratulações à Camerata Antiqua de Curitiba, pelos 51 anos de trajetória e em virtude de sua contribuição artística, cultural e social;</w:t>
      </w:r>
      <w:r w:rsidR="000C2D1C">
        <w:rPr>
          <w:rFonts w:ascii="Arial" w:hAnsi="Arial" w:cs="Arial"/>
          <w:sz w:val="24"/>
          <w:szCs w:val="24"/>
        </w:rPr>
        <w:t xml:space="preserve"> </w:t>
      </w:r>
      <w:r w:rsidR="000E564C">
        <w:rPr>
          <w:rFonts w:ascii="Arial" w:hAnsi="Arial" w:cs="Arial"/>
          <w:b/>
          <w:sz w:val="24"/>
          <w:szCs w:val="24"/>
        </w:rPr>
        <w:t>Requerimentos n.º</w:t>
      </w:r>
      <w:r w:rsidR="000E564C" w:rsidRPr="007C7931">
        <w:rPr>
          <w:rFonts w:ascii="Arial" w:hAnsi="Arial" w:cs="Arial"/>
          <w:b/>
          <w:sz w:val="24"/>
          <w:szCs w:val="24"/>
          <w:vertAlign w:val="superscript"/>
        </w:rPr>
        <w:t>s</w:t>
      </w:r>
      <w:r w:rsidR="000E564C">
        <w:rPr>
          <w:rFonts w:ascii="Arial" w:hAnsi="Arial" w:cs="Arial"/>
          <w:b/>
          <w:sz w:val="24"/>
          <w:szCs w:val="24"/>
        </w:rPr>
        <w:t xml:space="preserve"> 2831, 2834 e 2835/2025, </w:t>
      </w:r>
      <w:r w:rsidR="000E564C" w:rsidRPr="00107EDB">
        <w:rPr>
          <w:rFonts w:ascii="Arial" w:hAnsi="Arial" w:cs="Arial"/>
          <w:sz w:val="24"/>
          <w:szCs w:val="24"/>
        </w:rPr>
        <w:t>do Deputado Cobra Repórter,</w:t>
      </w:r>
      <w:r w:rsidR="000E564C">
        <w:rPr>
          <w:rFonts w:ascii="Arial" w:hAnsi="Arial" w:cs="Arial"/>
          <w:b/>
          <w:sz w:val="24"/>
          <w:szCs w:val="24"/>
        </w:rPr>
        <w:t xml:space="preserve"> </w:t>
      </w:r>
      <w:r w:rsidR="000E564C">
        <w:rPr>
          <w:rFonts w:ascii="Arial" w:hAnsi="Arial" w:cs="Arial"/>
          <w:sz w:val="24"/>
          <w:szCs w:val="24"/>
        </w:rPr>
        <w:t>solicita</w:t>
      </w:r>
      <w:r w:rsidR="000E564C" w:rsidRPr="00A51C17">
        <w:rPr>
          <w:rFonts w:ascii="Arial" w:hAnsi="Arial" w:cs="Arial"/>
          <w:sz w:val="24"/>
          <w:szCs w:val="24"/>
        </w:rPr>
        <w:t>ndo</w:t>
      </w:r>
      <w:r w:rsidR="000E564C">
        <w:rPr>
          <w:rFonts w:ascii="Arial" w:hAnsi="Arial" w:cs="Arial"/>
          <w:sz w:val="24"/>
          <w:szCs w:val="24"/>
        </w:rPr>
        <w:t xml:space="preserve"> o envio de votos de pesar às famílias pelo falecimento de: Érica Cristina da Silva, ocorrido em 30 de agosto, em Londrina; Juliana Carvalho da Silva, ocorrido em 30 de agosto em Londrina; e Cristiane Pereira Galvão, ocorrido em 30 de agosto em Londrina; </w:t>
      </w:r>
      <w:r w:rsidR="000E564C">
        <w:rPr>
          <w:rFonts w:ascii="Arial" w:hAnsi="Arial" w:cs="Arial"/>
          <w:b/>
          <w:sz w:val="24"/>
          <w:szCs w:val="24"/>
        </w:rPr>
        <w:t>Requerimentos n.º</w:t>
      </w:r>
      <w:r w:rsidR="000E564C" w:rsidRPr="000B526A">
        <w:rPr>
          <w:rFonts w:ascii="Arial" w:hAnsi="Arial" w:cs="Arial"/>
          <w:b/>
          <w:sz w:val="24"/>
          <w:szCs w:val="24"/>
          <w:vertAlign w:val="superscript"/>
        </w:rPr>
        <w:t>s</w:t>
      </w:r>
      <w:r w:rsidR="000E564C">
        <w:rPr>
          <w:rFonts w:ascii="Arial" w:hAnsi="Arial" w:cs="Arial"/>
          <w:b/>
          <w:sz w:val="24"/>
          <w:szCs w:val="24"/>
        </w:rPr>
        <w:t xml:space="preserve"> 2832, 2833 e 2836/2025, </w:t>
      </w:r>
      <w:r w:rsidR="000E564C" w:rsidRPr="00107EDB">
        <w:rPr>
          <w:rFonts w:ascii="Arial" w:hAnsi="Arial" w:cs="Arial"/>
          <w:sz w:val="24"/>
          <w:szCs w:val="24"/>
        </w:rPr>
        <w:t>do Depu</w:t>
      </w:r>
      <w:r w:rsidR="000E564C">
        <w:rPr>
          <w:rFonts w:ascii="Arial" w:hAnsi="Arial" w:cs="Arial"/>
          <w:sz w:val="24"/>
          <w:szCs w:val="24"/>
        </w:rPr>
        <w:t>tado Nelson Justus, solicitando o registro e o envio de votos de congratulações com menção honrosa: à Sr.</w:t>
      </w:r>
      <w:r w:rsidR="000E564C" w:rsidRPr="00107EDB">
        <w:rPr>
          <w:rFonts w:ascii="Arial" w:hAnsi="Arial" w:cs="Arial"/>
          <w:sz w:val="24"/>
          <w:szCs w:val="24"/>
          <w:vertAlign w:val="superscript"/>
        </w:rPr>
        <w:t>a</w:t>
      </w:r>
      <w:r w:rsidR="000E564C">
        <w:rPr>
          <w:rFonts w:ascii="Arial" w:hAnsi="Arial" w:cs="Arial"/>
          <w:sz w:val="24"/>
          <w:szCs w:val="24"/>
        </w:rPr>
        <w:t xml:space="preserve"> Fabiana Oliveira Canda, em reconhecimento à sua destacada trajetória profissional; ao Sr. Jorge Costa Filho, </w:t>
      </w:r>
      <w:r w:rsidR="000C2D1C">
        <w:rPr>
          <w:rFonts w:ascii="Arial" w:hAnsi="Arial" w:cs="Arial"/>
          <w:sz w:val="24"/>
          <w:szCs w:val="24"/>
        </w:rPr>
        <w:t>por</w:t>
      </w:r>
      <w:r w:rsidR="000E564C">
        <w:rPr>
          <w:rFonts w:ascii="Arial" w:hAnsi="Arial" w:cs="Arial"/>
          <w:sz w:val="24"/>
          <w:szCs w:val="24"/>
        </w:rPr>
        <w:t xml:space="preserve"> sua notável trajetória na Polícia Militar; </w:t>
      </w:r>
      <w:r w:rsidR="000C2D1C">
        <w:rPr>
          <w:rFonts w:ascii="Arial" w:hAnsi="Arial" w:cs="Arial"/>
          <w:sz w:val="24"/>
          <w:szCs w:val="24"/>
        </w:rPr>
        <w:t xml:space="preserve">e </w:t>
      </w:r>
      <w:r w:rsidR="000E564C">
        <w:rPr>
          <w:rFonts w:ascii="Arial" w:hAnsi="Arial" w:cs="Arial"/>
          <w:sz w:val="24"/>
          <w:szCs w:val="24"/>
        </w:rPr>
        <w:lastRenderedPageBreak/>
        <w:t xml:space="preserve">Gustavo Barbosa Camargo, </w:t>
      </w:r>
      <w:r w:rsidR="000C2D1C">
        <w:rPr>
          <w:rFonts w:ascii="Arial" w:hAnsi="Arial" w:cs="Arial"/>
          <w:sz w:val="24"/>
          <w:szCs w:val="24"/>
        </w:rPr>
        <w:t>por</w:t>
      </w:r>
      <w:r w:rsidR="000E564C">
        <w:rPr>
          <w:rFonts w:ascii="Arial" w:hAnsi="Arial" w:cs="Arial"/>
          <w:sz w:val="24"/>
          <w:szCs w:val="24"/>
        </w:rPr>
        <w:t xml:space="preserve"> sua destacada atuação no campo do Direito; </w:t>
      </w:r>
      <w:r w:rsidR="000E564C">
        <w:rPr>
          <w:rFonts w:ascii="Arial" w:hAnsi="Arial" w:cs="Arial"/>
          <w:b/>
          <w:sz w:val="24"/>
          <w:szCs w:val="24"/>
        </w:rPr>
        <w:t xml:space="preserve">Requerimento n.º 2837/2025, </w:t>
      </w:r>
      <w:r w:rsidR="000E564C" w:rsidRPr="00C92B71">
        <w:rPr>
          <w:rFonts w:ascii="Arial" w:hAnsi="Arial" w:cs="Arial"/>
          <w:sz w:val="24"/>
          <w:szCs w:val="24"/>
        </w:rPr>
        <w:t>do Deputado</w:t>
      </w:r>
      <w:r w:rsidR="000E564C">
        <w:rPr>
          <w:rFonts w:ascii="Arial" w:hAnsi="Arial" w:cs="Arial"/>
          <w:sz w:val="24"/>
          <w:szCs w:val="24"/>
        </w:rPr>
        <w:t xml:space="preserve"> Batatinha, solicitando o registro e o envio de menção honrosa ao Sr. Edson Borges de Morais, orador do Festival Regional dos Municípios do Oeste do Paraná, em reconhecimento à sua destacada contribuição à Cultura Regional; </w:t>
      </w:r>
      <w:r w:rsidR="000E564C">
        <w:rPr>
          <w:rFonts w:ascii="Arial" w:hAnsi="Arial" w:cs="Arial"/>
          <w:b/>
          <w:sz w:val="24"/>
          <w:szCs w:val="24"/>
        </w:rPr>
        <w:t xml:space="preserve">Requerimento n.º 2838/2025, </w:t>
      </w:r>
      <w:r w:rsidR="000E564C" w:rsidRPr="00C92B71">
        <w:rPr>
          <w:rFonts w:ascii="Arial" w:hAnsi="Arial" w:cs="Arial"/>
          <w:sz w:val="24"/>
          <w:szCs w:val="24"/>
        </w:rPr>
        <w:t>do Deputado</w:t>
      </w:r>
      <w:r w:rsidR="000E564C">
        <w:rPr>
          <w:rFonts w:ascii="Arial" w:hAnsi="Arial" w:cs="Arial"/>
          <w:sz w:val="24"/>
          <w:szCs w:val="24"/>
        </w:rPr>
        <w:t xml:space="preserve"> Gilberto Ribeiro, solicitando o registro e o envio de votos de congratulações com menção honrosa para MP Treinamentos para o projeto Herói Mirim – Bombeirinhos;</w:t>
      </w:r>
      <w:r w:rsidR="000C2D1C">
        <w:rPr>
          <w:rFonts w:ascii="Arial" w:hAnsi="Arial" w:cs="Arial"/>
          <w:sz w:val="24"/>
          <w:szCs w:val="24"/>
        </w:rPr>
        <w:t xml:space="preserve"> </w:t>
      </w:r>
      <w:r w:rsidRPr="00BE20CE">
        <w:rPr>
          <w:rFonts w:ascii="Arial" w:hAnsi="Arial" w:cs="Arial"/>
          <w:b/>
          <w:sz w:val="24"/>
          <w:szCs w:val="24"/>
        </w:rPr>
        <w:t xml:space="preserve">Requerimento n.º 2839/2025, </w:t>
      </w:r>
      <w:r w:rsidRPr="00BE20CE">
        <w:rPr>
          <w:rFonts w:ascii="Arial" w:hAnsi="Arial" w:cs="Arial"/>
          <w:sz w:val="24"/>
          <w:szCs w:val="24"/>
        </w:rPr>
        <w:t>do Deputado Jairo Tamura, solicitando o registro e o envio de votos de louvor e congratulações com menção honrosa à Con</w:t>
      </w:r>
      <w:r w:rsidR="007914A2">
        <w:rPr>
          <w:rFonts w:ascii="Arial" w:hAnsi="Arial" w:cs="Arial"/>
          <w:sz w:val="24"/>
          <w:szCs w:val="24"/>
        </w:rPr>
        <w:t>s</w:t>
      </w:r>
      <w:r w:rsidRPr="00BE20CE">
        <w:rPr>
          <w:rFonts w:ascii="Arial" w:hAnsi="Arial" w:cs="Arial"/>
          <w:sz w:val="24"/>
          <w:szCs w:val="24"/>
        </w:rPr>
        <w:t xml:space="preserve">trutora A. Yoshi, pelos seus 60 anos de história, construindo Sonhos e Realidade; </w:t>
      </w:r>
      <w:r w:rsidRPr="00BE20CE">
        <w:rPr>
          <w:rFonts w:ascii="Arial" w:hAnsi="Arial" w:cs="Arial"/>
          <w:b/>
          <w:sz w:val="24"/>
          <w:szCs w:val="24"/>
        </w:rPr>
        <w:t xml:space="preserve">Requerimento n.º 2840/2025, </w:t>
      </w:r>
      <w:r w:rsidRPr="00BE20CE">
        <w:rPr>
          <w:rFonts w:ascii="Arial" w:hAnsi="Arial" w:cs="Arial"/>
          <w:sz w:val="24"/>
          <w:szCs w:val="24"/>
        </w:rPr>
        <w:t>da Deputada Flávia Francischini, solicitando o registro e o envio de menção honrosa à jovem Sr.</w:t>
      </w:r>
      <w:r w:rsidRPr="00BE20CE">
        <w:rPr>
          <w:rFonts w:ascii="Arial" w:hAnsi="Arial" w:cs="Arial"/>
          <w:sz w:val="24"/>
          <w:szCs w:val="24"/>
          <w:vertAlign w:val="superscript"/>
        </w:rPr>
        <w:t>a</w:t>
      </w:r>
      <w:r w:rsidRPr="00BE20CE">
        <w:rPr>
          <w:rFonts w:ascii="Arial" w:hAnsi="Arial" w:cs="Arial"/>
          <w:sz w:val="24"/>
          <w:szCs w:val="24"/>
        </w:rPr>
        <w:t xml:space="preserve"> Juliane  Suellem Vieira dos Reis, para demonstrar a gratidão e o reconhecimento da sociedade paranaense por um ato de tamanha envergadura moral e cívica; </w:t>
      </w:r>
      <w:r w:rsidRPr="00BE20CE">
        <w:rPr>
          <w:rFonts w:ascii="Arial" w:hAnsi="Arial" w:cs="Arial"/>
          <w:b/>
          <w:sz w:val="24"/>
          <w:szCs w:val="24"/>
        </w:rPr>
        <w:t xml:space="preserve">Requerimento n.º 2841/2025, </w:t>
      </w:r>
      <w:r w:rsidRPr="00BE20CE">
        <w:rPr>
          <w:rFonts w:ascii="Arial" w:hAnsi="Arial" w:cs="Arial"/>
          <w:sz w:val="24"/>
          <w:szCs w:val="24"/>
        </w:rPr>
        <w:t xml:space="preserve">do Deputado Luiz Fernando Guerra, solicitando o registro e o envio de votos de pesar à família, amigos e toda a comunidade,  pelo falecimento de Ibrahim Faiad, ocorrido em 14 de outubro, em Cascavel; </w:t>
      </w:r>
      <w:r w:rsidRPr="00BE20CE">
        <w:rPr>
          <w:rFonts w:ascii="Arial" w:hAnsi="Arial" w:cs="Arial"/>
          <w:b/>
          <w:sz w:val="24"/>
          <w:szCs w:val="24"/>
        </w:rPr>
        <w:t xml:space="preserve">Requerimento n.º 2842/2025, </w:t>
      </w:r>
      <w:r w:rsidRPr="00BE20CE">
        <w:rPr>
          <w:rFonts w:ascii="Arial" w:hAnsi="Arial" w:cs="Arial"/>
          <w:sz w:val="24"/>
          <w:szCs w:val="24"/>
        </w:rPr>
        <w:t xml:space="preserve">da Deputada Marli Paulino, solicitando o registro e o envio de votos de pesar à família pelo falecimento  de Francisco Xavier de Oliveira, ocorrido em 5 de outubro, no local conhecido como Hibisco, lugar de que tanto gostava; </w:t>
      </w:r>
      <w:r w:rsidRPr="00BE20CE">
        <w:rPr>
          <w:rFonts w:ascii="Arial" w:hAnsi="Arial" w:cs="Arial"/>
          <w:b/>
          <w:sz w:val="24"/>
          <w:szCs w:val="24"/>
        </w:rPr>
        <w:t xml:space="preserve">Requerimento n.º 2843/2025, </w:t>
      </w:r>
      <w:r w:rsidRPr="00BE20CE">
        <w:rPr>
          <w:rFonts w:ascii="Arial" w:hAnsi="Arial" w:cs="Arial"/>
          <w:sz w:val="24"/>
          <w:szCs w:val="24"/>
        </w:rPr>
        <w:t>da Deputada Flávia Francischini, solicitando o envio de expediente ao Ex.</w:t>
      </w:r>
      <w:r w:rsidRPr="00BE20CE">
        <w:rPr>
          <w:rFonts w:ascii="Arial" w:hAnsi="Arial" w:cs="Arial"/>
          <w:sz w:val="24"/>
          <w:szCs w:val="24"/>
          <w:vertAlign w:val="superscript"/>
        </w:rPr>
        <w:t>mo</w:t>
      </w:r>
      <w:r w:rsidRPr="00BE20CE">
        <w:rPr>
          <w:rFonts w:ascii="Arial" w:hAnsi="Arial" w:cs="Arial"/>
          <w:sz w:val="24"/>
          <w:szCs w:val="24"/>
        </w:rPr>
        <w:t xml:space="preserve"> Cel.  Hudson Leôncio Teixeira, Secretário de Segurança Pública do Estado do Paraná, requerendo providências para reconhecimento de ato de bravura dos bombeiros relacionados, que prestaram atendimento ao incêndio em Cascavel; </w:t>
      </w:r>
      <w:r w:rsidRPr="00BE20CE">
        <w:rPr>
          <w:rFonts w:ascii="Arial" w:hAnsi="Arial" w:cs="Arial"/>
          <w:b/>
          <w:sz w:val="24"/>
          <w:szCs w:val="24"/>
        </w:rPr>
        <w:t xml:space="preserve">Requerimento n.º 2844/2025, </w:t>
      </w:r>
      <w:r w:rsidRPr="00BE20CE">
        <w:rPr>
          <w:rFonts w:ascii="Arial" w:hAnsi="Arial" w:cs="Arial"/>
          <w:sz w:val="24"/>
          <w:szCs w:val="24"/>
        </w:rPr>
        <w:t>do Deputado Hussein Bakri,  solicitando o e</w:t>
      </w:r>
      <w:r w:rsidR="008278F4">
        <w:rPr>
          <w:rFonts w:ascii="Arial" w:hAnsi="Arial" w:cs="Arial"/>
          <w:sz w:val="24"/>
          <w:szCs w:val="24"/>
        </w:rPr>
        <w:t>nvio de votos de congratulações</w:t>
      </w:r>
      <w:r w:rsidRPr="00BE20CE">
        <w:rPr>
          <w:rFonts w:ascii="Arial" w:hAnsi="Arial" w:cs="Arial"/>
          <w:sz w:val="24"/>
          <w:szCs w:val="24"/>
        </w:rPr>
        <w:t xml:space="preserve"> à advogada Juliane Vieira, pela ação heróica em incêndio no município de Cascavel/PR, em 15 de outubro, para resgatar familiares, tendo se pendurado no 13.º andar do edifício aproximadamente  40 metros de altura para retirar as </w:t>
      </w:r>
      <w:r w:rsidRPr="00BE20CE">
        <w:rPr>
          <w:rFonts w:ascii="Arial" w:hAnsi="Arial" w:cs="Arial"/>
          <w:sz w:val="24"/>
          <w:szCs w:val="24"/>
        </w:rPr>
        <w:lastRenderedPageBreak/>
        <w:t xml:space="preserve">vítimas do apartamento em chamas; </w:t>
      </w:r>
      <w:r w:rsidRPr="00BE20CE">
        <w:rPr>
          <w:rFonts w:ascii="Arial" w:hAnsi="Arial" w:cs="Arial"/>
          <w:b/>
          <w:sz w:val="24"/>
          <w:szCs w:val="24"/>
        </w:rPr>
        <w:t>Requerimento n.º 2845/2025,</w:t>
      </w:r>
      <w:r w:rsidRPr="00BE20CE">
        <w:rPr>
          <w:rFonts w:ascii="Arial" w:hAnsi="Arial" w:cs="Arial"/>
          <w:sz w:val="24"/>
          <w:szCs w:val="24"/>
        </w:rPr>
        <w:t xml:space="preserve"> da Deputada Mabel Canto, solicitando o envio de votos de aplausos com menção honrosa ao Nucria - Núcleo de Proteção à Criança e ao Adolescente, em reconhecimento aos seus 10 anos de atuação no município; </w:t>
      </w:r>
      <w:r w:rsidRPr="00BE20CE">
        <w:rPr>
          <w:rFonts w:ascii="Arial" w:hAnsi="Arial" w:cs="Arial"/>
          <w:b/>
          <w:sz w:val="24"/>
          <w:szCs w:val="24"/>
        </w:rPr>
        <w:t>Requerimento n.º 2846/2025,</w:t>
      </w:r>
      <w:r w:rsidRPr="00BE20CE">
        <w:rPr>
          <w:rFonts w:ascii="Arial" w:hAnsi="Arial" w:cs="Arial"/>
          <w:sz w:val="24"/>
          <w:szCs w:val="24"/>
        </w:rPr>
        <w:t xml:space="preserve"> da Deputada Ana Júlia, solicitando o envio de expediente à Diretoria da Companhia do Saneamento do Paraná - Sanepar e à Companhia Paranaense de Energia - Copel, para que se manifestem quanto ao fornecimento de água e luz na Ocupação Flores do Campo/Londrina/PR; </w:t>
      </w:r>
      <w:r w:rsidRPr="00BE20CE">
        <w:rPr>
          <w:rFonts w:ascii="Arial" w:hAnsi="Arial" w:cs="Arial"/>
          <w:b/>
          <w:sz w:val="24"/>
          <w:szCs w:val="24"/>
        </w:rPr>
        <w:t xml:space="preserve">Requerimento n.º 2858/2025, </w:t>
      </w:r>
      <w:r w:rsidRPr="00BE20CE">
        <w:rPr>
          <w:rFonts w:ascii="Arial" w:hAnsi="Arial" w:cs="Arial"/>
          <w:sz w:val="24"/>
          <w:szCs w:val="24"/>
        </w:rPr>
        <w:t xml:space="preserve">do Deputado Cobra Repórter,  solicitando o registro e o envio de menção honrosa  ao Instituto Conexões  Londrina, em reconhecimento ao brilhante  trabalho comunitário e educacional realizado no município de Londrina e região promovendo justiça  social, emancipação popular e o fortalecimento dos direitos fundamentais das comunidades socialmente vulneráveis; </w:t>
      </w:r>
      <w:r w:rsidRPr="00BE20CE">
        <w:rPr>
          <w:rFonts w:ascii="Arial" w:hAnsi="Arial" w:cs="Arial"/>
          <w:b/>
          <w:sz w:val="24"/>
          <w:szCs w:val="24"/>
        </w:rPr>
        <w:t xml:space="preserve">Requerimento n.º 2859/2025, </w:t>
      </w:r>
      <w:r w:rsidRPr="00BE20CE">
        <w:rPr>
          <w:rFonts w:ascii="Arial" w:hAnsi="Arial" w:cs="Arial"/>
          <w:sz w:val="24"/>
          <w:szCs w:val="24"/>
        </w:rPr>
        <w:t xml:space="preserve">dos Deputados Márcio Pacheco e Batatinha, solicitando o registro e o envio de votos de congratulações com menção honrosa à Associação Cascavelense de Amigos de Surdos -  ACAS, pelos relevantes serviços prestados à educação bilíngüe e á inclusão da comunidade surda no oeste do Paraná;  </w:t>
      </w:r>
      <w:r w:rsidRPr="00BE20CE">
        <w:rPr>
          <w:rFonts w:ascii="Arial" w:hAnsi="Arial" w:cs="Arial"/>
          <w:b/>
          <w:sz w:val="24"/>
          <w:szCs w:val="24"/>
        </w:rPr>
        <w:t>Requerimento n.º 2860/2025,</w:t>
      </w:r>
      <w:r w:rsidRPr="00BE20CE">
        <w:rPr>
          <w:rFonts w:ascii="Arial" w:hAnsi="Arial" w:cs="Arial"/>
          <w:sz w:val="24"/>
          <w:szCs w:val="24"/>
        </w:rPr>
        <w:t xml:space="preserve"> da Deputada Luciana Rafagnin, solicitando o envio de expediente ao Departamento Nacional de Infraestrutura de Transportes (DNIT), requerendo um estudo de viabilidade técnica para adoção de medidas para reduzir os acidentes na BR- 280, no trecho entre os municípios de Marmeleiro e Flor  da Serra do Sul; </w:t>
      </w:r>
      <w:r w:rsidRPr="00BE20CE">
        <w:rPr>
          <w:rFonts w:ascii="Arial" w:hAnsi="Arial" w:cs="Arial"/>
          <w:b/>
          <w:sz w:val="24"/>
          <w:szCs w:val="24"/>
        </w:rPr>
        <w:t>Requerimento n.º 2861/2025,</w:t>
      </w:r>
      <w:r w:rsidRPr="00BE20CE">
        <w:rPr>
          <w:rFonts w:ascii="Arial" w:hAnsi="Arial" w:cs="Arial"/>
          <w:sz w:val="24"/>
          <w:szCs w:val="24"/>
        </w:rPr>
        <w:t xml:space="preserve"> da Deputada Cloara Pinheiro, em complementação ao Requerimento n.º 2.826/2025</w:t>
      </w:r>
      <w:r w:rsidR="008278F4">
        <w:rPr>
          <w:rFonts w:ascii="Arial" w:hAnsi="Arial" w:cs="Arial"/>
          <w:sz w:val="24"/>
          <w:szCs w:val="24"/>
        </w:rPr>
        <w:t>,</w:t>
      </w:r>
      <w:r w:rsidRPr="00BE20CE">
        <w:rPr>
          <w:rFonts w:ascii="Arial" w:hAnsi="Arial" w:cs="Arial"/>
          <w:sz w:val="24"/>
          <w:szCs w:val="24"/>
        </w:rPr>
        <w:t xml:space="preserve"> requer</w:t>
      </w:r>
      <w:r w:rsidR="008278F4">
        <w:rPr>
          <w:rFonts w:ascii="Arial" w:hAnsi="Arial" w:cs="Arial"/>
          <w:sz w:val="24"/>
          <w:szCs w:val="24"/>
        </w:rPr>
        <w:t>endo</w:t>
      </w:r>
      <w:r w:rsidRPr="00BE20CE">
        <w:rPr>
          <w:rFonts w:ascii="Arial" w:hAnsi="Arial" w:cs="Arial"/>
          <w:sz w:val="24"/>
          <w:szCs w:val="24"/>
        </w:rPr>
        <w:t xml:space="preserve"> o registro e o envio de votos de congratulações e aplausos ao Comandante do 4.º Batalhão do Corpo de Bombeiros  de Cascavel/PR, Major Tiago Zajac; </w:t>
      </w:r>
      <w:r w:rsidRPr="00BE20CE">
        <w:rPr>
          <w:rFonts w:ascii="Arial" w:hAnsi="Arial" w:cs="Arial"/>
          <w:b/>
          <w:sz w:val="24"/>
          <w:szCs w:val="24"/>
        </w:rPr>
        <w:t xml:space="preserve">Requerimento n.º 2862/2025, </w:t>
      </w:r>
      <w:r w:rsidRPr="00BE20CE">
        <w:rPr>
          <w:rFonts w:ascii="Arial" w:hAnsi="Arial" w:cs="Arial"/>
          <w:sz w:val="24"/>
          <w:szCs w:val="24"/>
        </w:rPr>
        <w:t xml:space="preserve">do Deputado Bazana, solicitando o registro e o envio de menção honrosa  ao Sr. Norberto Anacleto Ortigara, Secretário de Estado da Fazenda do Paraná, em reconhecimento aos relevantes serviços prestados ao Estado; </w:t>
      </w:r>
      <w:r w:rsidRPr="00BE20CE">
        <w:rPr>
          <w:rFonts w:ascii="Arial" w:hAnsi="Arial" w:cs="Arial"/>
          <w:b/>
          <w:sz w:val="24"/>
          <w:szCs w:val="24"/>
        </w:rPr>
        <w:t xml:space="preserve">Requerimento n.º 2867/2025, </w:t>
      </w:r>
      <w:r w:rsidRPr="00BE20CE">
        <w:rPr>
          <w:rFonts w:ascii="Arial" w:hAnsi="Arial" w:cs="Arial"/>
          <w:sz w:val="24"/>
          <w:szCs w:val="24"/>
        </w:rPr>
        <w:t xml:space="preserve">do Deputado Bazana, solicitando o envio de menção honrosa ao Sr. </w:t>
      </w:r>
      <w:r w:rsidRPr="00BE20CE">
        <w:rPr>
          <w:rFonts w:ascii="Arial" w:hAnsi="Arial" w:cs="Arial"/>
          <w:sz w:val="24"/>
          <w:szCs w:val="24"/>
        </w:rPr>
        <w:lastRenderedPageBreak/>
        <w:t xml:space="preserve">Rogério Carboni, Secretário do Desenvolvimento Social e Família - SEDEF, em reconhecimento pela sua atuação no apoio e incentivo, as Olímpiadas das APAEs, que são essenciais para o desempenho esportivo   e para a vida diária dos atletas; </w:t>
      </w:r>
      <w:r w:rsidRPr="00BE20CE">
        <w:rPr>
          <w:rFonts w:ascii="Arial" w:hAnsi="Arial" w:cs="Arial"/>
          <w:b/>
          <w:sz w:val="24"/>
          <w:szCs w:val="24"/>
        </w:rPr>
        <w:t xml:space="preserve">Requerimento n.º 2868/2025, </w:t>
      </w:r>
      <w:r w:rsidRPr="00BE20CE">
        <w:rPr>
          <w:rFonts w:ascii="Arial" w:hAnsi="Arial" w:cs="Arial"/>
          <w:sz w:val="24"/>
          <w:szCs w:val="24"/>
        </w:rPr>
        <w:t>do Deputado Bazana, solicitando o envio de menção honrosa ao Sr. Walmir da Silva Matos, Diretor-Presidente da Paraná Esporte - PRESP, em reconhecimento pela sua atuação no apoio e incentivo, as Olímpiadas das APAEs, que são essenciais para o desempenho esportivo e para a vida diária dos atletas;</w:t>
      </w:r>
      <w:r w:rsidRPr="00BE20CE">
        <w:rPr>
          <w:rFonts w:ascii="Arial" w:hAnsi="Arial" w:cs="Arial"/>
          <w:b/>
          <w:sz w:val="24"/>
          <w:szCs w:val="24"/>
        </w:rPr>
        <w:t xml:space="preserve"> Requerimento n.º 2869/2025, </w:t>
      </w:r>
      <w:r w:rsidRPr="00BE20CE">
        <w:rPr>
          <w:rFonts w:ascii="Arial" w:hAnsi="Arial" w:cs="Arial"/>
          <w:sz w:val="24"/>
          <w:szCs w:val="24"/>
        </w:rPr>
        <w:t xml:space="preserve">do Deputado Bazana, solicitando o envio de menção honrosa ao Sr. Hélio Renato Wirbiski, Secretário de Esporte do Estado - SEES, em reconhecimento </w:t>
      </w:r>
      <w:r w:rsidR="00844040">
        <w:rPr>
          <w:rFonts w:ascii="Arial" w:hAnsi="Arial" w:cs="Arial"/>
          <w:sz w:val="24"/>
          <w:szCs w:val="24"/>
        </w:rPr>
        <w:t>à</w:t>
      </w:r>
      <w:r w:rsidRPr="00BE20CE">
        <w:rPr>
          <w:rFonts w:ascii="Arial" w:hAnsi="Arial" w:cs="Arial"/>
          <w:sz w:val="24"/>
          <w:szCs w:val="24"/>
        </w:rPr>
        <w:t xml:space="preserve"> sua atuação no apoio e incentivo, as Olímpiadas das APAEs, que são essenciais para o desempenho esportivo e para a vida diária dos atletas;</w:t>
      </w:r>
      <w:r w:rsidRPr="00BE20CE">
        <w:rPr>
          <w:rFonts w:ascii="Arial" w:hAnsi="Arial" w:cs="Arial"/>
          <w:b/>
          <w:sz w:val="24"/>
          <w:szCs w:val="24"/>
        </w:rPr>
        <w:t xml:space="preserve"> Requerimento n.º 2870/2025, </w:t>
      </w:r>
      <w:r w:rsidRPr="00BE20CE">
        <w:rPr>
          <w:rFonts w:ascii="Arial" w:hAnsi="Arial" w:cs="Arial"/>
          <w:sz w:val="24"/>
          <w:szCs w:val="24"/>
        </w:rPr>
        <w:t xml:space="preserve">do Deputado Bazana, solicitando o envio de menção honrosa ao Sr. Gustavo Chaves Brandão, em reconhecimento e gratidão pela atuação do Sr. Gustavo, no exercício do cargo de Presidente do Conselho Regional de Educação Física - CREF/PR; </w:t>
      </w:r>
      <w:r w:rsidRPr="00BE20CE">
        <w:rPr>
          <w:rFonts w:ascii="Arial" w:hAnsi="Arial" w:cs="Arial"/>
          <w:b/>
          <w:sz w:val="24"/>
          <w:szCs w:val="24"/>
        </w:rPr>
        <w:t xml:space="preserve">Requerimento n.º 2871/2025, </w:t>
      </w:r>
      <w:r w:rsidRPr="00BE20CE">
        <w:rPr>
          <w:rFonts w:ascii="Arial" w:hAnsi="Arial" w:cs="Arial"/>
          <w:sz w:val="24"/>
          <w:szCs w:val="24"/>
        </w:rPr>
        <w:t>da Deputada Cantora Mara Lima, solicitando  o registro e o envio de menção honrosa ao Pastor Claudenir Muniz, Presidente da Igreja Evangélica de Deus em Rio Negro, em reconhecimento à sua dedicação à obra de Deus e pela passagem de seu aniversário;</w:t>
      </w:r>
      <w:r w:rsidRPr="00BE20CE">
        <w:rPr>
          <w:rFonts w:ascii="Arial" w:hAnsi="Arial" w:cs="Arial"/>
          <w:b/>
          <w:sz w:val="24"/>
          <w:szCs w:val="24"/>
        </w:rPr>
        <w:t xml:space="preserve"> Requerimento n.º 2873/2025, </w:t>
      </w:r>
      <w:r w:rsidRPr="00BE20CE">
        <w:rPr>
          <w:rFonts w:ascii="Arial" w:hAnsi="Arial" w:cs="Arial"/>
          <w:sz w:val="24"/>
          <w:szCs w:val="24"/>
        </w:rPr>
        <w:t xml:space="preserve">do Deputado Goura, requerendo o envio de expediente ao Sr. João Carlos Ortega, Secretário da Casa Civil do Paraná, solicitando que seja vetada a venda dos terrenos do “Bosque da Copel”; </w:t>
      </w:r>
      <w:r w:rsidRPr="00BE20CE">
        <w:rPr>
          <w:rFonts w:ascii="Arial" w:hAnsi="Arial" w:cs="Arial"/>
          <w:b/>
          <w:sz w:val="24"/>
          <w:szCs w:val="24"/>
        </w:rPr>
        <w:t xml:space="preserve">Requerimento n.º 2874/2025, </w:t>
      </w:r>
      <w:r w:rsidRPr="00BE20CE">
        <w:rPr>
          <w:rFonts w:ascii="Arial" w:hAnsi="Arial" w:cs="Arial"/>
          <w:sz w:val="24"/>
          <w:szCs w:val="24"/>
        </w:rPr>
        <w:t>do Deputado Alexandre Curi, solicitando o registro e o envio de votos de pesar à família pelo falecimento do Sr. Ibrahim Faiad, um dos grandes nomes do agronegócio brasileiro e referência de lidera</w:t>
      </w:r>
      <w:r w:rsidR="007A630A">
        <w:rPr>
          <w:rFonts w:ascii="Arial" w:hAnsi="Arial" w:cs="Arial"/>
          <w:sz w:val="24"/>
          <w:szCs w:val="24"/>
        </w:rPr>
        <w:t>nça e visão no oeste do Paraná</w:t>
      </w:r>
      <w:r w:rsidR="00530DE1">
        <w:rPr>
          <w:rFonts w:ascii="Arial" w:hAnsi="Arial" w:cs="Arial"/>
          <w:sz w:val="24"/>
          <w:szCs w:val="24"/>
        </w:rPr>
        <w:t>.</w:t>
      </w:r>
    </w:p>
    <w:p w:rsidR="00E57D92" w:rsidRPr="00BE20CE" w:rsidRDefault="00E57D92" w:rsidP="00BE20CE">
      <w:pPr>
        <w:spacing w:before="100" w:beforeAutospacing="1" w:after="100" w:afterAutospacing="1" w:line="360" w:lineRule="auto"/>
        <w:jc w:val="both"/>
        <w:rPr>
          <w:rFonts w:ascii="Arial" w:hAnsi="Arial" w:cs="Arial"/>
          <w:b/>
          <w:sz w:val="24"/>
          <w:szCs w:val="24"/>
          <w:u w:val="single"/>
        </w:rPr>
      </w:pPr>
      <w:r w:rsidRPr="00BE20CE">
        <w:rPr>
          <w:rFonts w:ascii="Arial" w:hAnsi="Arial" w:cs="Arial"/>
          <w:b/>
          <w:sz w:val="24"/>
          <w:szCs w:val="24"/>
          <w:u w:val="single"/>
        </w:rPr>
        <w:t>Requerime</w:t>
      </w:r>
      <w:r w:rsidR="00844040">
        <w:rPr>
          <w:rFonts w:ascii="Arial" w:hAnsi="Arial" w:cs="Arial"/>
          <w:b/>
          <w:sz w:val="24"/>
          <w:szCs w:val="24"/>
          <w:u w:val="single"/>
        </w:rPr>
        <w:t>ntos com despacho do Presidente</w:t>
      </w:r>
      <w:r w:rsidR="00844040" w:rsidRPr="00844040">
        <w:rPr>
          <w:rFonts w:ascii="Arial" w:hAnsi="Arial" w:cs="Arial"/>
          <w:b/>
          <w:sz w:val="24"/>
          <w:szCs w:val="24"/>
        </w:rPr>
        <w:t>.</w:t>
      </w:r>
    </w:p>
    <w:p w:rsidR="00E57D92" w:rsidRPr="00BE20CE" w:rsidRDefault="00E57D92" w:rsidP="00BE20CE">
      <w:pPr>
        <w:spacing w:before="100" w:beforeAutospacing="1" w:after="100" w:afterAutospacing="1" w:line="360" w:lineRule="auto"/>
        <w:jc w:val="both"/>
        <w:rPr>
          <w:rFonts w:ascii="Arial" w:hAnsi="Arial" w:cs="Arial"/>
          <w:b/>
          <w:sz w:val="24"/>
          <w:szCs w:val="24"/>
        </w:rPr>
      </w:pPr>
      <w:r w:rsidRPr="00BE20CE">
        <w:rPr>
          <w:rFonts w:ascii="Arial" w:hAnsi="Arial" w:cs="Arial"/>
          <w:b/>
          <w:sz w:val="24"/>
          <w:szCs w:val="24"/>
        </w:rPr>
        <w:t>À Diretoria Legislativa para providências:</w:t>
      </w:r>
      <w:r w:rsidR="00844040">
        <w:rPr>
          <w:rFonts w:ascii="Arial" w:hAnsi="Arial" w:cs="Arial"/>
          <w:b/>
          <w:sz w:val="24"/>
          <w:szCs w:val="24"/>
        </w:rPr>
        <w:t xml:space="preserve"> </w:t>
      </w:r>
      <w:r w:rsidRPr="00BE20CE">
        <w:rPr>
          <w:rFonts w:ascii="Arial" w:hAnsi="Arial" w:cs="Arial"/>
          <w:b/>
          <w:sz w:val="24"/>
          <w:szCs w:val="24"/>
        </w:rPr>
        <w:t>Requerimento n.º 2857/2025,</w:t>
      </w:r>
      <w:r w:rsidRPr="00BE20CE">
        <w:rPr>
          <w:rFonts w:ascii="Arial" w:hAnsi="Arial" w:cs="Arial"/>
          <w:sz w:val="24"/>
          <w:szCs w:val="24"/>
        </w:rPr>
        <w:t xml:space="preserve"> da Deputada Luciana Rafagnin, indicando o Deputado Renato Freitas como membro </w:t>
      </w:r>
      <w:r w:rsidRPr="00BE20CE">
        <w:rPr>
          <w:rFonts w:ascii="Arial" w:hAnsi="Arial" w:cs="Arial"/>
          <w:sz w:val="24"/>
          <w:szCs w:val="24"/>
        </w:rPr>
        <w:lastRenderedPageBreak/>
        <w:t>titular e o Deputado Doutor Antenor como membro suplente</w:t>
      </w:r>
      <w:r w:rsidR="008F7951">
        <w:rPr>
          <w:rFonts w:ascii="Arial" w:hAnsi="Arial" w:cs="Arial"/>
          <w:sz w:val="24"/>
          <w:szCs w:val="24"/>
        </w:rPr>
        <w:t xml:space="preserve"> do Conselho de Ética e Decoro Parlamentar</w:t>
      </w:r>
      <w:r w:rsidRPr="00BE20CE">
        <w:rPr>
          <w:rFonts w:ascii="Arial" w:hAnsi="Arial" w:cs="Arial"/>
          <w:sz w:val="24"/>
          <w:szCs w:val="24"/>
        </w:rPr>
        <w:t xml:space="preserve">; </w:t>
      </w:r>
      <w:r w:rsidRPr="00BE20CE">
        <w:rPr>
          <w:rFonts w:ascii="Arial" w:hAnsi="Arial" w:cs="Arial"/>
          <w:b/>
          <w:sz w:val="24"/>
          <w:szCs w:val="24"/>
        </w:rPr>
        <w:t xml:space="preserve">Requerimento n.º 2864/2025, </w:t>
      </w:r>
      <w:r w:rsidRPr="00BE20CE">
        <w:rPr>
          <w:rFonts w:ascii="Arial" w:hAnsi="Arial" w:cs="Arial"/>
          <w:sz w:val="24"/>
          <w:szCs w:val="24"/>
        </w:rPr>
        <w:t>do Deputado Goura, req</w:t>
      </w:r>
      <w:r w:rsidR="008F7951">
        <w:rPr>
          <w:rFonts w:ascii="Arial" w:hAnsi="Arial" w:cs="Arial"/>
          <w:sz w:val="24"/>
          <w:szCs w:val="24"/>
        </w:rPr>
        <w:t>uerendo a retirada da coautoria</w:t>
      </w:r>
      <w:r w:rsidRPr="00BE20CE">
        <w:rPr>
          <w:rFonts w:ascii="Arial" w:hAnsi="Arial" w:cs="Arial"/>
          <w:sz w:val="24"/>
          <w:szCs w:val="24"/>
        </w:rPr>
        <w:t xml:space="preserve"> do Projeto de Lei n.º 430/2025.</w:t>
      </w:r>
    </w:p>
    <w:p w:rsidR="00E57D92" w:rsidRPr="00BE20CE" w:rsidRDefault="00844040" w:rsidP="00BE20CE">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844040">
        <w:rPr>
          <w:rFonts w:ascii="Arial" w:hAnsi="Arial" w:cs="Arial"/>
          <w:b/>
          <w:sz w:val="24"/>
          <w:szCs w:val="24"/>
        </w:rPr>
        <w:t>.</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Deferidos conforme o art. 97, § 3.º, I do Regimento Interno</w:t>
      </w:r>
      <w:r w:rsidRPr="00BE20CE">
        <w:rPr>
          <w:rFonts w:ascii="Arial" w:hAnsi="Arial" w:cs="Arial"/>
          <w:sz w:val="24"/>
          <w:szCs w:val="24"/>
        </w:rPr>
        <w:t xml:space="preserve"> (por motivo de doença mediante apresentação de atestado médico): </w:t>
      </w:r>
      <w:r w:rsidRPr="00BE20CE">
        <w:rPr>
          <w:rFonts w:ascii="Arial" w:hAnsi="Arial" w:cs="Arial"/>
          <w:b/>
          <w:sz w:val="24"/>
          <w:szCs w:val="24"/>
        </w:rPr>
        <w:t>Requerimento n.º 2853/2025,</w:t>
      </w:r>
      <w:r w:rsidRPr="00BE20CE">
        <w:rPr>
          <w:rFonts w:ascii="Arial" w:hAnsi="Arial" w:cs="Arial"/>
          <w:sz w:val="24"/>
          <w:szCs w:val="24"/>
        </w:rPr>
        <w:t xml:space="preserve"> do Deputado Samuel Dantas, apresentando justificativa de ausência nas Sessões Plenárias do dia 14 de outubro de 2025; </w:t>
      </w:r>
      <w:r w:rsidRPr="00BE20CE">
        <w:rPr>
          <w:rFonts w:ascii="Arial" w:hAnsi="Arial" w:cs="Arial"/>
          <w:b/>
          <w:sz w:val="24"/>
          <w:szCs w:val="24"/>
        </w:rPr>
        <w:t>Requerimento n.º 2854/2025,</w:t>
      </w:r>
      <w:r w:rsidRPr="00BE20CE">
        <w:rPr>
          <w:rFonts w:ascii="Arial" w:hAnsi="Arial" w:cs="Arial"/>
          <w:sz w:val="24"/>
          <w:szCs w:val="24"/>
        </w:rPr>
        <w:t xml:space="preserve"> do Deputado Ney Leprevost, apresentando justificativa de ausência nas Sessões Plenárias do dia 14 de outubro de 2025; </w:t>
      </w:r>
      <w:r w:rsidRPr="00BE20CE">
        <w:rPr>
          <w:rFonts w:ascii="Arial" w:hAnsi="Arial" w:cs="Arial"/>
          <w:b/>
          <w:sz w:val="24"/>
          <w:szCs w:val="24"/>
        </w:rPr>
        <w:t>Requerimento n.º 2856/2025,</w:t>
      </w:r>
      <w:r w:rsidRPr="00BE20CE">
        <w:rPr>
          <w:rFonts w:ascii="Arial" w:hAnsi="Arial" w:cs="Arial"/>
          <w:sz w:val="24"/>
          <w:szCs w:val="24"/>
        </w:rPr>
        <w:t xml:space="preserve"> do Deputado Batatinha, apresentando justificativa de ausência nas Sessões Plenárias dos dias 13, 14, 20</w:t>
      </w:r>
      <w:r w:rsidR="007A630A">
        <w:rPr>
          <w:rFonts w:ascii="Arial" w:hAnsi="Arial" w:cs="Arial"/>
          <w:sz w:val="24"/>
          <w:szCs w:val="24"/>
        </w:rPr>
        <w:t xml:space="preserve"> 21 e 22 de outubro de 2025.</w:t>
      </w:r>
    </w:p>
    <w:p w:rsidR="00E57D92" w:rsidRPr="00BE20CE" w:rsidRDefault="00E57D92"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Deferidos conforme o art. 97, § 4.º, do Regimento Interno</w:t>
      </w:r>
      <w:r w:rsidRPr="00BE20CE">
        <w:rPr>
          <w:rFonts w:ascii="Arial" w:hAnsi="Arial" w:cs="Arial"/>
          <w:sz w:val="24"/>
          <w:szCs w:val="24"/>
        </w:rPr>
        <w:t xml:space="preserve"> (o Presidente poderá abonar, no período de um mês ausência injustificada): </w:t>
      </w:r>
      <w:r w:rsidRPr="00BE20CE">
        <w:rPr>
          <w:rFonts w:ascii="Arial" w:hAnsi="Arial" w:cs="Arial"/>
          <w:b/>
          <w:sz w:val="24"/>
          <w:szCs w:val="24"/>
        </w:rPr>
        <w:t>Requerimento n.º 2855/2025,</w:t>
      </w:r>
      <w:r w:rsidRPr="00BE20CE">
        <w:rPr>
          <w:rFonts w:ascii="Arial" w:hAnsi="Arial" w:cs="Arial"/>
          <w:sz w:val="24"/>
          <w:szCs w:val="24"/>
        </w:rPr>
        <w:t xml:space="preserve"> do Deputado Delegado Jacovós, apresentando justificativa de ausência nas Sessões Plenárias dos dias 14 de outubro de 2025;</w:t>
      </w:r>
      <w:r w:rsidRPr="00BE20CE">
        <w:rPr>
          <w:rFonts w:ascii="Arial" w:hAnsi="Arial" w:cs="Arial"/>
          <w:b/>
          <w:sz w:val="24"/>
          <w:szCs w:val="24"/>
        </w:rPr>
        <w:t xml:space="preserve"> Requerimento n.º 2863/2025,</w:t>
      </w:r>
      <w:r w:rsidRPr="00BE20CE">
        <w:rPr>
          <w:rFonts w:ascii="Arial" w:hAnsi="Arial" w:cs="Arial"/>
          <w:sz w:val="24"/>
          <w:szCs w:val="24"/>
        </w:rPr>
        <w:t xml:space="preserve"> do Deputado Goura, apresentando justificativa de ausência na Sessão Plenária do dia 14 de outubro de 2025.</w:t>
      </w:r>
    </w:p>
    <w:p w:rsidR="00E57D92" w:rsidRPr="00BE20CE" w:rsidRDefault="003E6289" w:rsidP="00BE20CE">
      <w:pPr>
        <w:spacing w:before="100" w:beforeAutospacing="1" w:after="100" w:afterAutospacing="1" w:line="360" w:lineRule="auto"/>
        <w:jc w:val="both"/>
        <w:rPr>
          <w:rFonts w:ascii="Arial" w:hAnsi="Arial" w:cs="Arial"/>
          <w:sz w:val="24"/>
          <w:szCs w:val="24"/>
        </w:rPr>
      </w:pPr>
      <w:r w:rsidRPr="00BE20CE">
        <w:rPr>
          <w:rFonts w:ascii="Arial" w:hAnsi="Arial" w:cs="Arial"/>
          <w:b/>
          <w:sz w:val="24"/>
          <w:szCs w:val="24"/>
        </w:rPr>
        <w:t xml:space="preserve">SR. PRESIDENTE (Deputado Alexandre Curi – PSD): </w:t>
      </w:r>
      <w:r w:rsidR="00E57D92" w:rsidRPr="00BE20CE">
        <w:rPr>
          <w:rFonts w:ascii="Arial" w:hAnsi="Arial" w:cs="Arial"/>
          <w:sz w:val="24"/>
          <w:szCs w:val="24"/>
        </w:rPr>
        <w:t xml:space="preserve">Lembrando aos </w:t>
      </w:r>
      <w:r w:rsidR="008F7951">
        <w:rPr>
          <w:rFonts w:ascii="Arial" w:hAnsi="Arial" w:cs="Arial"/>
          <w:sz w:val="24"/>
          <w:szCs w:val="24"/>
        </w:rPr>
        <w:t>D</w:t>
      </w:r>
      <w:r w:rsidR="00E57D92" w:rsidRPr="00BE20CE">
        <w:rPr>
          <w:rFonts w:ascii="Arial" w:hAnsi="Arial" w:cs="Arial"/>
          <w:sz w:val="24"/>
          <w:szCs w:val="24"/>
        </w:rPr>
        <w:t xml:space="preserve">eputados que temos uma </w:t>
      </w:r>
      <w:r w:rsidR="00E57D92" w:rsidRPr="008F7951">
        <w:rPr>
          <w:rFonts w:ascii="Arial" w:hAnsi="Arial" w:cs="Arial"/>
          <w:b/>
          <w:sz w:val="24"/>
          <w:szCs w:val="24"/>
        </w:rPr>
        <w:t>Sessão Extraordinária</w:t>
      </w:r>
      <w:r w:rsidR="00E57D92" w:rsidRPr="00BE20CE">
        <w:rPr>
          <w:rFonts w:ascii="Arial" w:hAnsi="Arial" w:cs="Arial"/>
          <w:sz w:val="24"/>
          <w:szCs w:val="24"/>
        </w:rPr>
        <w:t xml:space="preserve"> na sequência</w:t>
      </w:r>
      <w:r w:rsidR="008F7951">
        <w:rPr>
          <w:rFonts w:ascii="Arial" w:hAnsi="Arial" w:cs="Arial"/>
          <w:sz w:val="24"/>
          <w:szCs w:val="24"/>
        </w:rPr>
        <w:t xml:space="preserve">, com a seguinte </w:t>
      </w:r>
      <w:r w:rsidR="008F7951" w:rsidRPr="008F7951">
        <w:rPr>
          <w:rFonts w:ascii="Arial" w:hAnsi="Arial" w:cs="Arial"/>
          <w:b/>
          <w:sz w:val="24"/>
          <w:szCs w:val="24"/>
        </w:rPr>
        <w:t>Ordem do Dia:</w:t>
      </w:r>
      <w:r w:rsidR="008F7951">
        <w:rPr>
          <w:rFonts w:ascii="Arial" w:hAnsi="Arial" w:cs="Arial"/>
          <w:sz w:val="24"/>
          <w:szCs w:val="24"/>
        </w:rPr>
        <w:t xml:space="preserve"> 2.º Turno do Projeto de Lei n.º 810/2025 e dos Projetos de Decreto Legislativo n.</w:t>
      </w:r>
      <w:r w:rsidR="008F7951" w:rsidRPr="008F7951">
        <w:rPr>
          <w:rFonts w:ascii="Arial" w:hAnsi="Arial" w:cs="Arial"/>
          <w:sz w:val="24"/>
          <w:szCs w:val="24"/>
          <w:vertAlign w:val="superscript"/>
        </w:rPr>
        <w:t>os</w:t>
      </w:r>
      <w:r w:rsidR="008F7951">
        <w:rPr>
          <w:rFonts w:ascii="Arial" w:hAnsi="Arial" w:cs="Arial"/>
          <w:sz w:val="24"/>
          <w:szCs w:val="24"/>
        </w:rPr>
        <w:t xml:space="preserve"> 13/2025 e 14/2025</w:t>
      </w:r>
      <w:r w:rsidR="00E57D92" w:rsidRPr="00BE20CE">
        <w:rPr>
          <w:rFonts w:ascii="Arial" w:hAnsi="Arial" w:cs="Arial"/>
          <w:sz w:val="24"/>
          <w:szCs w:val="24"/>
        </w:rPr>
        <w:t>. Nada mais havendo a ser tratado</w:t>
      </w:r>
      <w:r w:rsidR="008F7951">
        <w:rPr>
          <w:rFonts w:ascii="Arial" w:hAnsi="Arial" w:cs="Arial"/>
          <w:sz w:val="24"/>
          <w:szCs w:val="24"/>
        </w:rPr>
        <w:t>,</w:t>
      </w:r>
      <w:r w:rsidR="00E57D92" w:rsidRPr="00BE20CE">
        <w:rPr>
          <w:rFonts w:ascii="Arial" w:hAnsi="Arial" w:cs="Arial"/>
          <w:sz w:val="24"/>
          <w:szCs w:val="24"/>
        </w:rPr>
        <w:t xml:space="preserve"> encerro a presente Sessão, marcando outra para amanhã, dia 21, no horário regimental, com a seguinte </w:t>
      </w:r>
      <w:r w:rsidR="00E57D92" w:rsidRPr="00BE20CE">
        <w:rPr>
          <w:rFonts w:ascii="Arial" w:hAnsi="Arial" w:cs="Arial"/>
          <w:b/>
          <w:sz w:val="24"/>
          <w:szCs w:val="24"/>
        </w:rPr>
        <w:t>Ordem do Dia:</w:t>
      </w:r>
      <w:r w:rsidR="00E57D92" w:rsidRPr="00BE20CE">
        <w:rPr>
          <w:rFonts w:ascii="Arial" w:hAnsi="Arial" w:cs="Arial"/>
          <w:sz w:val="24"/>
          <w:szCs w:val="24"/>
        </w:rPr>
        <w:t xml:space="preserve"> Redação Final do Projeto de Lei Complementar n.º 9/2025 e dos Projetos de Lei n.</w:t>
      </w:r>
      <w:r w:rsidR="00E57D92" w:rsidRPr="00BE20CE">
        <w:rPr>
          <w:rFonts w:ascii="Arial" w:hAnsi="Arial" w:cs="Arial"/>
          <w:sz w:val="24"/>
          <w:szCs w:val="24"/>
          <w:vertAlign w:val="superscript"/>
        </w:rPr>
        <w:t>os</w:t>
      </w:r>
      <w:r w:rsidR="00E57D92" w:rsidRPr="00BE20CE">
        <w:rPr>
          <w:rFonts w:ascii="Arial" w:hAnsi="Arial" w:cs="Arial"/>
          <w:sz w:val="24"/>
          <w:szCs w:val="24"/>
        </w:rPr>
        <w:t xml:space="preserve"> 12</w:t>
      </w:r>
      <w:r w:rsidR="008F7951">
        <w:rPr>
          <w:rFonts w:ascii="Arial" w:hAnsi="Arial" w:cs="Arial"/>
          <w:sz w:val="24"/>
          <w:szCs w:val="24"/>
        </w:rPr>
        <w:t>3</w:t>
      </w:r>
      <w:r w:rsidR="00E57D92" w:rsidRPr="00BE20CE">
        <w:rPr>
          <w:rFonts w:ascii="Arial" w:hAnsi="Arial" w:cs="Arial"/>
          <w:sz w:val="24"/>
          <w:szCs w:val="24"/>
        </w:rPr>
        <w:t>/2025, 249/2025, 307/2025, 680/2025 e 810/2025; 2.º Turno dos Projetos de Lei n.</w:t>
      </w:r>
      <w:r w:rsidR="00E57D92" w:rsidRPr="00BE20CE">
        <w:rPr>
          <w:rFonts w:ascii="Arial" w:hAnsi="Arial" w:cs="Arial"/>
          <w:sz w:val="24"/>
          <w:szCs w:val="24"/>
          <w:vertAlign w:val="superscript"/>
        </w:rPr>
        <w:t>os</w:t>
      </w:r>
      <w:r w:rsidR="00E57D92" w:rsidRPr="00BE20CE">
        <w:rPr>
          <w:rFonts w:ascii="Arial" w:hAnsi="Arial" w:cs="Arial"/>
          <w:sz w:val="24"/>
          <w:szCs w:val="24"/>
        </w:rPr>
        <w:t xml:space="preserve"> 486/2023, </w:t>
      </w:r>
      <w:r w:rsidR="00E57D92" w:rsidRPr="00BE20CE">
        <w:rPr>
          <w:rFonts w:ascii="Arial" w:hAnsi="Arial" w:cs="Arial"/>
          <w:sz w:val="24"/>
          <w:szCs w:val="24"/>
        </w:rPr>
        <w:lastRenderedPageBreak/>
        <w:t>346/2024 e 773/2025; 1.º Turno do Projeto de Lei n.º 775/2025; e Turno Único dos Projetos de Lei n.</w:t>
      </w:r>
      <w:r w:rsidR="00E57D92" w:rsidRPr="00BE20CE">
        <w:rPr>
          <w:rFonts w:ascii="Arial" w:hAnsi="Arial" w:cs="Arial"/>
          <w:sz w:val="24"/>
          <w:szCs w:val="24"/>
          <w:vertAlign w:val="superscript"/>
        </w:rPr>
        <w:t>os</w:t>
      </w:r>
      <w:r w:rsidR="00E57D92" w:rsidRPr="00BE20CE">
        <w:rPr>
          <w:rFonts w:ascii="Arial" w:hAnsi="Arial" w:cs="Arial"/>
          <w:sz w:val="24"/>
          <w:szCs w:val="24"/>
        </w:rPr>
        <w:t xml:space="preserve"> 325/2023, 128/2024, 583/2024, 705/2025, 811/2025 e 879/2025.</w:t>
      </w:r>
    </w:p>
    <w:p w:rsidR="00B57FE1" w:rsidRPr="00BE20CE" w:rsidRDefault="00B57FE1" w:rsidP="00BE20CE">
      <w:pPr>
        <w:spacing w:before="100" w:beforeAutospacing="1" w:after="100" w:afterAutospacing="1" w:line="360" w:lineRule="auto"/>
        <w:rPr>
          <w:rFonts w:ascii="Arial" w:hAnsi="Arial" w:cs="Arial"/>
          <w:b/>
          <w:sz w:val="24"/>
          <w:szCs w:val="24"/>
        </w:rPr>
      </w:pPr>
      <w:r w:rsidRPr="00BE20CE">
        <w:rPr>
          <w:rFonts w:ascii="Arial" w:hAnsi="Arial" w:cs="Arial"/>
          <w:b/>
          <w:i/>
          <w:sz w:val="24"/>
          <w:szCs w:val="24"/>
        </w:rPr>
        <w:t>“LEVANTA-SE A SESSÃO.”</w:t>
      </w:r>
    </w:p>
    <w:p w:rsidR="006C02A3" w:rsidRPr="00BE20CE" w:rsidRDefault="00B57FE1" w:rsidP="00BE20CE">
      <w:pPr>
        <w:autoSpaceDE w:val="0"/>
        <w:autoSpaceDN w:val="0"/>
        <w:adjustRightInd w:val="0"/>
        <w:spacing w:before="100" w:beforeAutospacing="1" w:after="100" w:afterAutospacing="1" w:line="360" w:lineRule="auto"/>
        <w:jc w:val="both"/>
        <w:rPr>
          <w:rFonts w:ascii="Arial" w:hAnsi="Arial" w:cs="Arial"/>
          <w:sz w:val="24"/>
          <w:szCs w:val="24"/>
        </w:rPr>
      </w:pPr>
      <w:r w:rsidRPr="00BE20CE">
        <w:rPr>
          <w:rFonts w:ascii="Arial" w:hAnsi="Arial" w:cs="Arial"/>
          <w:sz w:val="24"/>
          <w:szCs w:val="24"/>
          <w:lang/>
        </w:rPr>
        <w:t xml:space="preserve">(Sessão encerrada às </w:t>
      </w:r>
      <w:r w:rsidR="009F579F" w:rsidRPr="00BE20CE">
        <w:rPr>
          <w:rFonts w:ascii="Arial" w:hAnsi="Arial" w:cs="Arial"/>
          <w:sz w:val="24"/>
          <w:szCs w:val="24"/>
          <w:lang/>
        </w:rPr>
        <w:t>1</w:t>
      </w:r>
      <w:r w:rsidR="0067444E" w:rsidRPr="00BE20CE">
        <w:rPr>
          <w:rFonts w:ascii="Arial" w:hAnsi="Arial" w:cs="Arial"/>
          <w:sz w:val="24"/>
          <w:szCs w:val="24"/>
          <w:lang/>
        </w:rPr>
        <w:t>6</w:t>
      </w:r>
      <w:r w:rsidRPr="00BE20CE">
        <w:rPr>
          <w:rFonts w:ascii="Arial" w:hAnsi="Arial" w:cs="Arial"/>
          <w:sz w:val="24"/>
          <w:szCs w:val="24"/>
          <w:lang/>
        </w:rPr>
        <w:t>h</w:t>
      </w:r>
      <w:r w:rsidR="0008732A" w:rsidRPr="00BE20CE">
        <w:rPr>
          <w:rFonts w:ascii="Arial" w:hAnsi="Arial" w:cs="Arial"/>
          <w:sz w:val="24"/>
          <w:szCs w:val="24"/>
          <w:lang/>
        </w:rPr>
        <w:t>47</w:t>
      </w:r>
      <w:r w:rsidRPr="00BE20CE">
        <w:rPr>
          <w:rFonts w:ascii="Arial" w:hAnsi="Arial" w:cs="Arial"/>
          <w:sz w:val="24"/>
          <w:szCs w:val="24"/>
          <w:lang/>
        </w:rPr>
        <w:t>, tendo sido lavrada a Ata para fins de publicação em atendimento ao disposto no art. 139 da Resolução n.º 11 de 23/8/2016, Regimento Interno.)</w:t>
      </w:r>
    </w:p>
    <w:sectPr w:rsidR="006C02A3" w:rsidRPr="00BE20CE" w:rsidSect="00653CF1">
      <w:headerReference w:type="default" r:id="rId8"/>
      <w:footerReference w:type="default" r:id="rId9"/>
      <w:pgSz w:w="12240" w:h="15840"/>
      <w:pgMar w:top="2349"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CF1" w:rsidRDefault="00653CF1" w:rsidP="00653CF1">
      <w:pPr>
        <w:spacing w:after="0" w:line="240" w:lineRule="auto"/>
      </w:pPr>
      <w:r>
        <w:separator/>
      </w:r>
    </w:p>
  </w:endnote>
  <w:endnote w:type="continuationSeparator" w:id="0">
    <w:p w:rsidR="00653CF1" w:rsidRDefault="00653CF1" w:rsidP="00653C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853384"/>
      <w:docPartObj>
        <w:docPartGallery w:val="Page Numbers (Bottom of Page)"/>
        <w:docPartUnique/>
      </w:docPartObj>
    </w:sdtPr>
    <w:sdtContent>
      <w:p w:rsidR="00653CF1" w:rsidRDefault="00653CF1">
        <w:pPr>
          <w:pStyle w:val="Rodap"/>
          <w:jc w:val="right"/>
        </w:pPr>
        <w:fldSimple w:instr=" PAGE   \* MERGEFORMAT ">
          <w:r>
            <w:rPr>
              <w:noProof/>
            </w:rPr>
            <w:t>1</w:t>
          </w:r>
        </w:fldSimple>
      </w:p>
    </w:sdtContent>
  </w:sdt>
  <w:p w:rsidR="00653CF1" w:rsidRDefault="00653CF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CF1" w:rsidRDefault="00653CF1" w:rsidP="00653CF1">
      <w:pPr>
        <w:spacing w:after="0" w:line="240" w:lineRule="auto"/>
      </w:pPr>
      <w:r>
        <w:separator/>
      </w:r>
    </w:p>
  </w:footnote>
  <w:footnote w:type="continuationSeparator" w:id="0">
    <w:p w:rsidR="00653CF1" w:rsidRDefault="00653CF1" w:rsidP="00653C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F1" w:rsidRPr="00342490" w:rsidRDefault="00653CF1" w:rsidP="00653CF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53CF1" w:rsidRPr="00342490" w:rsidRDefault="00653CF1" w:rsidP="00653CF1">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53CF1" w:rsidRPr="00342490" w:rsidRDefault="00653CF1" w:rsidP="00653CF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53CF1" w:rsidRPr="00342490" w:rsidRDefault="00653CF1" w:rsidP="00653CF1">
    <w:pPr>
      <w:widowControl w:val="0"/>
      <w:autoSpaceDE w:val="0"/>
      <w:autoSpaceDN w:val="0"/>
      <w:spacing w:before="69" w:after="0" w:line="240" w:lineRule="auto"/>
      <w:ind w:left="1118" w:right="581"/>
      <w:jc w:val="center"/>
      <w:rPr>
        <w:rFonts w:ascii="Arial" w:eastAsia="Arial" w:hAnsi="Arial" w:cs="Arial"/>
        <w:sz w:val="20"/>
        <w:lang w:val="pt-PT"/>
      </w:rPr>
    </w:pPr>
    <w:r w:rsidRPr="00B25AB1">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53CF1" w:rsidRDefault="00653CF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5408F"/>
    <w:rsid w:val="00055D69"/>
    <w:rsid w:val="00057D2D"/>
    <w:rsid w:val="00057F1E"/>
    <w:rsid w:val="00060BC8"/>
    <w:rsid w:val="00067AC8"/>
    <w:rsid w:val="00077482"/>
    <w:rsid w:val="00077CF9"/>
    <w:rsid w:val="00084789"/>
    <w:rsid w:val="0008561C"/>
    <w:rsid w:val="0008732A"/>
    <w:rsid w:val="00087A39"/>
    <w:rsid w:val="000A2C77"/>
    <w:rsid w:val="000A2D64"/>
    <w:rsid w:val="000B526A"/>
    <w:rsid w:val="000B7EA8"/>
    <w:rsid w:val="000C05E1"/>
    <w:rsid w:val="000C0AE6"/>
    <w:rsid w:val="000C2D1C"/>
    <w:rsid w:val="000C6522"/>
    <w:rsid w:val="000D3DC3"/>
    <w:rsid w:val="000D3E7D"/>
    <w:rsid w:val="000E050C"/>
    <w:rsid w:val="000E4EB2"/>
    <w:rsid w:val="000E564C"/>
    <w:rsid w:val="000E77C6"/>
    <w:rsid w:val="00107EDB"/>
    <w:rsid w:val="0011630B"/>
    <w:rsid w:val="001237D5"/>
    <w:rsid w:val="00130EF7"/>
    <w:rsid w:val="00150190"/>
    <w:rsid w:val="00166C8A"/>
    <w:rsid w:val="00172ADE"/>
    <w:rsid w:val="00182F54"/>
    <w:rsid w:val="00186232"/>
    <w:rsid w:val="001906BE"/>
    <w:rsid w:val="00193AFB"/>
    <w:rsid w:val="00197459"/>
    <w:rsid w:val="001A227E"/>
    <w:rsid w:val="001B1339"/>
    <w:rsid w:val="001C3BB1"/>
    <w:rsid w:val="001C558D"/>
    <w:rsid w:val="001D0CF0"/>
    <w:rsid w:val="001D2230"/>
    <w:rsid w:val="001E76ED"/>
    <w:rsid w:val="001F1395"/>
    <w:rsid w:val="001F4B6E"/>
    <w:rsid w:val="00204EEC"/>
    <w:rsid w:val="00205FE9"/>
    <w:rsid w:val="002224B4"/>
    <w:rsid w:val="00224169"/>
    <w:rsid w:val="002259C1"/>
    <w:rsid w:val="00231A78"/>
    <w:rsid w:val="002435E4"/>
    <w:rsid w:val="00246E64"/>
    <w:rsid w:val="00251C66"/>
    <w:rsid w:val="002540CA"/>
    <w:rsid w:val="00255D42"/>
    <w:rsid w:val="00260042"/>
    <w:rsid w:val="00260A20"/>
    <w:rsid w:val="0026286E"/>
    <w:rsid w:val="00264CBE"/>
    <w:rsid w:val="00265412"/>
    <w:rsid w:val="00266FAE"/>
    <w:rsid w:val="0026775E"/>
    <w:rsid w:val="00271AD7"/>
    <w:rsid w:val="00275340"/>
    <w:rsid w:val="002761AB"/>
    <w:rsid w:val="00281086"/>
    <w:rsid w:val="00284F36"/>
    <w:rsid w:val="002854C5"/>
    <w:rsid w:val="002874B8"/>
    <w:rsid w:val="00287711"/>
    <w:rsid w:val="002912AD"/>
    <w:rsid w:val="00294F56"/>
    <w:rsid w:val="002A7E3F"/>
    <w:rsid w:val="002B10A8"/>
    <w:rsid w:val="002B6D57"/>
    <w:rsid w:val="002B6E9E"/>
    <w:rsid w:val="002D0089"/>
    <w:rsid w:val="002D3792"/>
    <w:rsid w:val="002D7DC7"/>
    <w:rsid w:val="002E2FC3"/>
    <w:rsid w:val="002E3E78"/>
    <w:rsid w:val="002F7090"/>
    <w:rsid w:val="002F7892"/>
    <w:rsid w:val="003017F9"/>
    <w:rsid w:val="003125B5"/>
    <w:rsid w:val="0033124A"/>
    <w:rsid w:val="0033223F"/>
    <w:rsid w:val="00332697"/>
    <w:rsid w:val="00333E8C"/>
    <w:rsid w:val="003415B8"/>
    <w:rsid w:val="00343C0C"/>
    <w:rsid w:val="0035026A"/>
    <w:rsid w:val="00352AF9"/>
    <w:rsid w:val="003611C4"/>
    <w:rsid w:val="003629F2"/>
    <w:rsid w:val="00362F1E"/>
    <w:rsid w:val="00366893"/>
    <w:rsid w:val="00376B61"/>
    <w:rsid w:val="003850D3"/>
    <w:rsid w:val="0038565E"/>
    <w:rsid w:val="00385F78"/>
    <w:rsid w:val="00386A78"/>
    <w:rsid w:val="00387913"/>
    <w:rsid w:val="0039545B"/>
    <w:rsid w:val="00396D5F"/>
    <w:rsid w:val="003C0A91"/>
    <w:rsid w:val="003C55F6"/>
    <w:rsid w:val="003D1530"/>
    <w:rsid w:val="003D1F63"/>
    <w:rsid w:val="003D2E9D"/>
    <w:rsid w:val="003E016C"/>
    <w:rsid w:val="003E1D88"/>
    <w:rsid w:val="003E3801"/>
    <w:rsid w:val="003E6289"/>
    <w:rsid w:val="003F1C46"/>
    <w:rsid w:val="003F6038"/>
    <w:rsid w:val="003F6CFF"/>
    <w:rsid w:val="003F6E45"/>
    <w:rsid w:val="004002E4"/>
    <w:rsid w:val="00404C41"/>
    <w:rsid w:val="00407297"/>
    <w:rsid w:val="004156C7"/>
    <w:rsid w:val="00416182"/>
    <w:rsid w:val="0043503C"/>
    <w:rsid w:val="00440134"/>
    <w:rsid w:val="0044646E"/>
    <w:rsid w:val="0045176B"/>
    <w:rsid w:val="00454596"/>
    <w:rsid w:val="00460640"/>
    <w:rsid w:val="00472C58"/>
    <w:rsid w:val="00474C45"/>
    <w:rsid w:val="004801C0"/>
    <w:rsid w:val="00482102"/>
    <w:rsid w:val="004A3229"/>
    <w:rsid w:val="004B5E63"/>
    <w:rsid w:val="004C10B7"/>
    <w:rsid w:val="004C19CF"/>
    <w:rsid w:val="004E0816"/>
    <w:rsid w:val="004E0EDC"/>
    <w:rsid w:val="004E4D09"/>
    <w:rsid w:val="004E5467"/>
    <w:rsid w:val="004F77B8"/>
    <w:rsid w:val="005173EA"/>
    <w:rsid w:val="005208C2"/>
    <w:rsid w:val="005213C3"/>
    <w:rsid w:val="00523474"/>
    <w:rsid w:val="00524C77"/>
    <w:rsid w:val="00530DE1"/>
    <w:rsid w:val="00537601"/>
    <w:rsid w:val="005402EE"/>
    <w:rsid w:val="005431B9"/>
    <w:rsid w:val="005537AB"/>
    <w:rsid w:val="00554B47"/>
    <w:rsid w:val="00555B27"/>
    <w:rsid w:val="00556ED9"/>
    <w:rsid w:val="00561622"/>
    <w:rsid w:val="00567C29"/>
    <w:rsid w:val="00573ADA"/>
    <w:rsid w:val="00573C6C"/>
    <w:rsid w:val="005775C6"/>
    <w:rsid w:val="005871B6"/>
    <w:rsid w:val="00593765"/>
    <w:rsid w:val="005A29D3"/>
    <w:rsid w:val="005A3BAE"/>
    <w:rsid w:val="005A6C3B"/>
    <w:rsid w:val="005A72C4"/>
    <w:rsid w:val="005A7443"/>
    <w:rsid w:val="005B5736"/>
    <w:rsid w:val="005B64E0"/>
    <w:rsid w:val="005C6B46"/>
    <w:rsid w:val="005E0324"/>
    <w:rsid w:val="005E4C46"/>
    <w:rsid w:val="005E6840"/>
    <w:rsid w:val="005F46B3"/>
    <w:rsid w:val="006036C5"/>
    <w:rsid w:val="00605CF7"/>
    <w:rsid w:val="00610BD7"/>
    <w:rsid w:val="006121B9"/>
    <w:rsid w:val="006222E9"/>
    <w:rsid w:val="0063647F"/>
    <w:rsid w:val="00637113"/>
    <w:rsid w:val="00643920"/>
    <w:rsid w:val="0065034C"/>
    <w:rsid w:val="00653CF1"/>
    <w:rsid w:val="00656542"/>
    <w:rsid w:val="0067444E"/>
    <w:rsid w:val="00676EAD"/>
    <w:rsid w:val="0068224B"/>
    <w:rsid w:val="00683CCD"/>
    <w:rsid w:val="00687478"/>
    <w:rsid w:val="00687927"/>
    <w:rsid w:val="00687F00"/>
    <w:rsid w:val="00691AD0"/>
    <w:rsid w:val="006926CD"/>
    <w:rsid w:val="00696A8C"/>
    <w:rsid w:val="00697827"/>
    <w:rsid w:val="006A07DD"/>
    <w:rsid w:val="006B1213"/>
    <w:rsid w:val="006B71B8"/>
    <w:rsid w:val="006C02A3"/>
    <w:rsid w:val="006C5638"/>
    <w:rsid w:val="006D6172"/>
    <w:rsid w:val="006E0199"/>
    <w:rsid w:val="006E0AA2"/>
    <w:rsid w:val="006E5D9A"/>
    <w:rsid w:val="006E725B"/>
    <w:rsid w:val="006F08CD"/>
    <w:rsid w:val="006F1578"/>
    <w:rsid w:val="006F1B59"/>
    <w:rsid w:val="006F3530"/>
    <w:rsid w:val="006F42B8"/>
    <w:rsid w:val="006F551D"/>
    <w:rsid w:val="0071187E"/>
    <w:rsid w:val="007128A4"/>
    <w:rsid w:val="0072232F"/>
    <w:rsid w:val="0072278C"/>
    <w:rsid w:val="00722D4F"/>
    <w:rsid w:val="00724580"/>
    <w:rsid w:val="00726A0C"/>
    <w:rsid w:val="00740A6D"/>
    <w:rsid w:val="0074725A"/>
    <w:rsid w:val="00754470"/>
    <w:rsid w:val="007608B3"/>
    <w:rsid w:val="0077206E"/>
    <w:rsid w:val="00782387"/>
    <w:rsid w:val="00783D23"/>
    <w:rsid w:val="007914A2"/>
    <w:rsid w:val="007932E4"/>
    <w:rsid w:val="007A34CE"/>
    <w:rsid w:val="007A385F"/>
    <w:rsid w:val="007A630A"/>
    <w:rsid w:val="007A7668"/>
    <w:rsid w:val="007A7936"/>
    <w:rsid w:val="007B1F1D"/>
    <w:rsid w:val="007B44CD"/>
    <w:rsid w:val="007B4A12"/>
    <w:rsid w:val="007C0B57"/>
    <w:rsid w:val="007C12D7"/>
    <w:rsid w:val="007C2262"/>
    <w:rsid w:val="007C64F6"/>
    <w:rsid w:val="007C7931"/>
    <w:rsid w:val="007D13E8"/>
    <w:rsid w:val="007D48E3"/>
    <w:rsid w:val="007E17F8"/>
    <w:rsid w:val="007E3732"/>
    <w:rsid w:val="007E4FA0"/>
    <w:rsid w:val="008001CA"/>
    <w:rsid w:val="00802217"/>
    <w:rsid w:val="00807D0F"/>
    <w:rsid w:val="008168EE"/>
    <w:rsid w:val="00824761"/>
    <w:rsid w:val="00824FB3"/>
    <w:rsid w:val="008278F4"/>
    <w:rsid w:val="0083014A"/>
    <w:rsid w:val="00832B7A"/>
    <w:rsid w:val="008348B2"/>
    <w:rsid w:val="008362FC"/>
    <w:rsid w:val="00844040"/>
    <w:rsid w:val="00867868"/>
    <w:rsid w:val="00873894"/>
    <w:rsid w:val="00883CBA"/>
    <w:rsid w:val="00887958"/>
    <w:rsid w:val="008B5CAD"/>
    <w:rsid w:val="008B5E1B"/>
    <w:rsid w:val="008C0671"/>
    <w:rsid w:val="008C601E"/>
    <w:rsid w:val="008C6501"/>
    <w:rsid w:val="008D46FD"/>
    <w:rsid w:val="008E7116"/>
    <w:rsid w:val="008E787D"/>
    <w:rsid w:val="008F1BB0"/>
    <w:rsid w:val="008F7951"/>
    <w:rsid w:val="00903348"/>
    <w:rsid w:val="00907E82"/>
    <w:rsid w:val="00926E5A"/>
    <w:rsid w:val="00927547"/>
    <w:rsid w:val="009337B3"/>
    <w:rsid w:val="00933C45"/>
    <w:rsid w:val="0094673E"/>
    <w:rsid w:val="00947F70"/>
    <w:rsid w:val="00952D7F"/>
    <w:rsid w:val="0096312A"/>
    <w:rsid w:val="0096407B"/>
    <w:rsid w:val="00966FA9"/>
    <w:rsid w:val="00972208"/>
    <w:rsid w:val="0098109E"/>
    <w:rsid w:val="00990268"/>
    <w:rsid w:val="009918C9"/>
    <w:rsid w:val="00997D60"/>
    <w:rsid w:val="009A2D12"/>
    <w:rsid w:val="009A36D1"/>
    <w:rsid w:val="009A5CBB"/>
    <w:rsid w:val="009A72D7"/>
    <w:rsid w:val="009B4761"/>
    <w:rsid w:val="009C126B"/>
    <w:rsid w:val="009D0645"/>
    <w:rsid w:val="009E10BC"/>
    <w:rsid w:val="009E1638"/>
    <w:rsid w:val="009F1749"/>
    <w:rsid w:val="009F4C0E"/>
    <w:rsid w:val="009F579F"/>
    <w:rsid w:val="00A05114"/>
    <w:rsid w:val="00A11079"/>
    <w:rsid w:val="00A15586"/>
    <w:rsid w:val="00A242B2"/>
    <w:rsid w:val="00A260A4"/>
    <w:rsid w:val="00A26F96"/>
    <w:rsid w:val="00A27441"/>
    <w:rsid w:val="00A42CA8"/>
    <w:rsid w:val="00A44058"/>
    <w:rsid w:val="00A46FA7"/>
    <w:rsid w:val="00A51C17"/>
    <w:rsid w:val="00A52C4E"/>
    <w:rsid w:val="00A53789"/>
    <w:rsid w:val="00A53AD8"/>
    <w:rsid w:val="00A56846"/>
    <w:rsid w:val="00A65F1C"/>
    <w:rsid w:val="00A7350A"/>
    <w:rsid w:val="00A75C7B"/>
    <w:rsid w:val="00A80A4D"/>
    <w:rsid w:val="00A85155"/>
    <w:rsid w:val="00A86A95"/>
    <w:rsid w:val="00A8746A"/>
    <w:rsid w:val="00A94B70"/>
    <w:rsid w:val="00A94DAC"/>
    <w:rsid w:val="00A956C3"/>
    <w:rsid w:val="00A964FB"/>
    <w:rsid w:val="00AB7620"/>
    <w:rsid w:val="00AC269D"/>
    <w:rsid w:val="00AD1201"/>
    <w:rsid w:val="00AD1961"/>
    <w:rsid w:val="00AD33F3"/>
    <w:rsid w:val="00AD53F7"/>
    <w:rsid w:val="00AD5C4C"/>
    <w:rsid w:val="00AE189C"/>
    <w:rsid w:val="00AE1D6A"/>
    <w:rsid w:val="00AE7214"/>
    <w:rsid w:val="00B0516C"/>
    <w:rsid w:val="00B07DF9"/>
    <w:rsid w:val="00B20794"/>
    <w:rsid w:val="00B233F9"/>
    <w:rsid w:val="00B27B6E"/>
    <w:rsid w:val="00B35FC5"/>
    <w:rsid w:val="00B40558"/>
    <w:rsid w:val="00B47F0F"/>
    <w:rsid w:val="00B57FE1"/>
    <w:rsid w:val="00B608FD"/>
    <w:rsid w:val="00B629EB"/>
    <w:rsid w:val="00B67599"/>
    <w:rsid w:val="00B77EA5"/>
    <w:rsid w:val="00B863A1"/>
    <w:rsid w:val="00B9027E"/>
    <w:rsid w:val="00B9505B"/>
    <w:rsid w:val="00BA145D"/>
    <w:rsid w:val="00BA43DA"/>
    <w:rsid w:val="00BA4EA5"/>
    <w:rsid w:val="00BB0F7D"/>
    <w:rsid w:val="00BB6431"/>
    <w:rsid w:val="00BC083C"/>
    <w:rsid w:val="00BC1471"/>
    <w:rsid w:val="00BD563D"/>
    <w:rsid w:val="00BE20CE"/>
    <w:rsid w:val="00BE2246"/>
    <w:rsid w:val="00BE7676"/>
    <w:rsid w:val="00BE76CB"/>
    <w:rsid w:val="00BF07B2"/>
    <w:rsid w:val="00C0073E"/>
    <w:rsid w:val="00C040BD"/>
    <w:rsid w:val="00C300AD"/>
    <w:rsid w:val="00C364B2"/>
    <w:rsid w:val="00C44BE9"/>
    <w:rsid w:val="00C66D3E"/>
    <w:rsid w:val="00C8049D"/>
    <w:rsid w:val="00C80BF1"/>
    <w:rsid w:val="00C82E4A"/>
    <w:rsid w:val="00C83D8C"/>
    <w:rsid w:val="00C91BB9"/>
    <w:rsid w:val="00C92B71"/>
    <w:rsid w:val="00CA3F31"/>
    <w:rsid w:val="00CB3658"/>
    <w:rsid w:val="00CB646D"/>
    <w:rsid w:val="00CB7F47"/>
    <w:rsid w:val="00CC35AE"/>
    <w:rsid w:val="00CC5DE2"/>
    <w:rsid w:val="00CD739E"/>
    <w:rsid w:val="00D11C61"/>
    <w:rsid w:val="00D162AA"/>
    <w:rsid w:val="00D228B0"/>
    <w:rsid w:val="00D25CBF"/>
    <w:rsid w:val="00D31E33"/>
    <w:rsid w:val="00D35FBD"/>
    <w:rsid w:val="00D36C7D"/>
    <w:rsid w:val="00D36C9F"/>
    <w:rsid w:val="00D408B7"/>
    <w:rsid w:val="00D55460"/>
    <w:rsid w:val="00D6252A"/>
    <w:rsid w:val="00D625A4"/>
    <w:rsid w:val="00D652A0"/>
    <w:rsid w:val="00D74AAC"/>
    <w:rsid w:val="00D76741"/>
    <w:rsid w:val="00D77B49"/>
    <w:rsid w:val="00D82EC9"/>
    <w:rsid w:val="00D83781"/>
    <w:rsid w:val="00D8600B"/>
    <w:rsid w:val="00DA0E66"/>
    <w:rsid w:val="00DA61B3"/>
    <w:rsid w:val="00DB0F12"/>
    <w:rsid w:val="00DB1F76"/>
    <w:rsid w:val="00DB33AE"/>
    <w:rsid w:val="00DB7AF8"/>
    <w:rsid w:val="00DC1089"/>
    <w:rsid w:val="00DC1633"/>
    <w:rsid w:val="00DD13D5"/>
    <w:rsid w:val="00DE5BD0"/>
    <w:rsid w:val="00DF2BF7"/>
    <w:rsid w:val="00DF3043"/>
    <w:rsid w:val="00DF51C0"/>
    <w:rsid w:val="00DF5A9A"/>
    <w:rsid w:val="00E0012D"/>
    <w:rsid w:val="00E05431"/>
    <w:rsid w:val="00E069BE"/>
    <w:rsid w:val="00E11E1D"/>
    <w:rsid w:val="00E127C3"/>
    <w:rsid w:val="00E131B4"/>
    <w:rsid w:val="00E14AF3"/>
    <w:rsid w:val="00E32BFC"/>
    <w:rsid w:val="00E33B6F"/>
    <w:rsid w:val="00E43EDC"/>
    <w:rsid w:val="00E5012B"/>
    <w:rsid w:val="00E559C9"/>
    <w:rsid w:val="00E57D92"/>
    <w:rsid w:val="00E62EC3"/>
    <w:rsid w:val="00E67978"/>
    <w:rsid w:val="00E72A77"/>
    <w:rsid w:val="00E740B3"/>
    <w:rsid w:val="00E741B1"/>
    <w:rsid w:val="00E776B9"/>
    <w:rsid w:val="00E86AD9"/>
    <w:rsid w:val="00EA06FF"/>
    <w:rsid w:val="00EC0204"/>
    <w:rsid w:val="00EC1AF0"/>
    <w:rsid w:val="00EC3601"/>
    <w:rsid w:val="00ED3127"/>
    <w:rsid w:val="00ED4737"/>
    <w:rsid w:val="00ED6A2A"/>
    <w:rsid w:val="00EE0AB1"/>
    <w:rsid w:val="00EE3513"/>
    <w:rsid w:val="00EF5A3D"/>
    <w:rsid w:val="00F02BC7"/>
    <w:rsid w:val="00F0380E"/>
    <w:rsid w:val="00F14699"/>
    <w:rsid w:val="00F15871"/>
    <w:rsid w:val="00F265BC"/>
    <w:rsid w:val="00F46807"/>
    <w:rsid w:val="00F57B33"/>
    <w:rsid w:val="00F67FBF"/>
    <w:rsid w:val="00F72269"/>
    <w:rsid w:val="00FA1395"/>
    <w:rsid w:val="00FA57CC"/>
    <w:rsid w:val="00FB0640"/>
    <w:rsid w:val="00FC215C"/>
    <w:rsid w:val="00FC2CB9"/>
    <w:rsid w:val="00FC6CC0"/>
    <w:rsid w:val="00FE1E82"/>
    <w:rsid w:val="00FF4D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D625A4"/>
    <w:pPr>
      <w:keepNext/>
      <w:spacing w:before="240" w:after="60" w:line="276" w:lineRule="auto"/>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D625A4"/>
    <w:pPr>
      <w:keepNext/>
      <w:keepLines/>
      <w:spacing w:before="40" w:after="0" w:line="276" w:lineRule="auto"/>
      <w:outlineLvl w:val="3"/>
    </w:pPr>
    <w:rPr>
      <w:rFonts w:asciiTheme="majorHAnsi" w:eastAsiaTheme="majorEastAsia" w:hAnsiTheme="majorHAns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D625A4"/>
    <w:rPr>
      <w:rFonts w:ascii="Arial" w:hAnsi="Arial" w:cs="Arial"/>
      <w:b/>
      <w:bCs/>
      <w:sz w:val="26"/>
      <w:szCs w:val="26"/>
    </w:rPr>
  </w:style>
  <w:style w:type="character" w:customStyle="1" w:styleId="Ttulo4Char">
    <w:name w:val="Título 4 Char"/>
    <w:basedOn w:val="Fontepargpadro"/>
    <w:link w:val="Ttulo4"/>
    <w:uiPriority w:val="9"/>
    <w:semiHidden/>
    <w:locked/>
    <w:rsid w:val="00D625A4"/>
    <w:rPr>
      <w:rFonts w:asciiTheme="majorHAnsi" w:eastAsiaTheme="majorEastAsia" w:hAnsiTheme="majorHAnsi" w:cs="Times New Roman"/>
      <w:i/>
      <w:iCs/>
      <w:color w:val="2F5496" w:themeColor="accent1" w:themeShade="BF"/>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unhideWhenUsed/>
    <w:rsid w:val="00D625A4"/>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D625A4"/>
    <w:rPr>
      <w:rFonts w:ascii="Calibri" w:hAnsi="Calibri" w:cs="Times New Roman"/>
    </w:rPr>
  </w:style>
  <w:style w:type="paragraph" w:styleId="Rodap">
    <w:name w:val="footer"/>
    <w:basedOn w:val="Normal"/>
    <w:link w:val="RodapChar"/>
    <w:uiPriority w:val="99"/>
    <w:unhideWhenUsed/>
    <w:rsid w:val="00D625A4"/>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D625A4"/>
    <w:rPr>
      <w:rFonts w:ascii="Calibri" w:hAnsi="Calibri" w:cs="Times New Roman"/>
    </w:rPr>
  </w:style>
  <w:style w:type="paragraph" w:styleId="Textodenotaderodap">
    <w:name w:val="footnote text"/>
    <w:basedOn w:val="Normal"/>
    <w:link w:val="TextodenotaderodapChar"/>
    <w:uiPriority w:val="99"/>
    <w:unhideWhenUsed/>
    <w:rsid w:val="00D625A4"/>
    <w:pPr>
      <w:spacing w:after="0" w:line="240" w:lineRule="auto"/>
    </w:pPr>
    <w:rPr>
      <w:rFonts w:ascii="Calibri" w:hAnsi="Calibri"/>
      <w:sz w:val="20"/>
      <w:szCs w:val="20"/>
      <w:lang w:eastAsia="pt-BR"/>
    </w:rPr>
  </w:style>
  <w:style w:type="character" w:customStyle="1" w:styleId="TextodenotaderodapChar">
    <w:name w:val="Texto de nota de rodapé Char"/>
    <w:basedOn w:val="Fontepargpadro"/>
    <w:link w:val="Textodenotaderodap"/>
    <w:uiPriority w:val="99"/>
    <w:locked/>
    <w:rsid w:val="00D625A4"/>
    <w:rPr>
      <w:rFonts w:ascii="Calibri" w:hAnsi="Calibri" w:cs="Times New Roman"/>
      <w:sz w:val="20"/>
      <w:szCs w:val="20"/>
      <w:lang w:eastAsia="pt-BR"/>
    </w:rPr>
  </w:style>
  <w:style w:type="character" w:styleId="Refdenotaderodap">
    <w:name w:val="footnote reference"/>
    <w:basedOn w:val="Fontepargpadro"/>
    <w:uiPriority w:val="99"/>
    <w:unhideWhenUsed/>
    <w:rsid w:val="00D625A4"/>
    <w:rPr>
      <w:rFonts w:cs="Times New Roman"/>
      <w:vertAlign w:val="superscript"/>
    </w:rPr>
  </w:style>
  <w:style w:type="character" w:styleId="Hyperlink">
    <w:name w:val="Hyperlink"/>
    <w:basedOn w:val="Fontepargpadro"/>
    <w:uiPriority w:val="99"/>
    <w:unhideWhenUsed/>
    <w:rsid w:val="00D625A4"/>
    <w:rPr>
      <w:rFonts w:cs="Times New Roman"/>
      <w:color w:val="0000FF"/>
      <w:u w:val="single"/>
    </w:rPr>
  </w:style>
  <w:style w:type="paragraph" w:styleId="Legenda">
    <w:name w:val="caption"/>
    <w:basedOn w:val="Normal"/>
    <w:next w:val="Normal"/>
    <w:uiPriority w:val="35"/>
    <w:qFormat/>
    <w:rsid w:val="00D625A4"/>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D625A4"/>
    <w:rPr>
      <w:rFonts w:cs="Times New Roman"/>
    </w:rPr>
  </w:style>
  <w:style w:type="table" w:styleId="Tabelacomgrade">
    <w:name w:val="Table Grid"/>
    <w:basedOn w:val="Tabelanormal"/>
    <w:uiPriority w:val="59"/>
    <w:rsid w:val="00D625A4"/>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625A4"/>
    <w:rPr>
      <w:lang w:val="pt-BR" w:eastAsia="pt-BR"/>
    </w:rPr>
  </w:style>
  <w:style w:type="character" w:customStyle="1" w:styleId="street-address">
    <w:name w:val="street-address"/>
    <w:basedOn w:val="Fontepargpadro"/>
    <w:rsid w:val="00D625A4"/>
    <w:rPr>
      <w:rFonts w:cs="Times New Roman"/>
    </w:rPr>
  </w:style>
  <w:style w:type="character" w:customStyle="1" w:styleId="postal-code">
    <w:name w:val="postal-code"/>
    <w:basedOn w:val="Fontepargpadro"/>
    <w:rsid w:val="00D625A4"/>
    <w:rPr>
      <w:rFonts w:cs="Times New Roman"/>
    </w:rPr>
  </w:style>
  <w:style w:type="character" w:customStyle="1" w:styleId="locality">
    <w:name w:val="locality"/>
    <w:basedOn w:val="Fontepargpadro"/>
    <w:rsid w:val="00D625A4"/>
    <w:rPr>
      <w:rFonts w:cs="Times New Roman"/>
    </w:rPr>
  </w:style>
  <w:style w:type="character" w:customStyle="1" w:styleId="CharChar1">
    <w:name w:val="Char Char1"/>
    <w:locked/>
    <w:rsid w:val="00D625A4"/>
    <w:rPr>
      <w:sz w:val="24"/>
      <w:lang w:val="pt-BR" w:eastAsia="pt-BR"/>
    </w:rPr>
  </w:style>
</w:styles>
</file>

<file path=word/webSettings.xml><?xml version="1.0" encoding="utf-8"?>
<w:webSettings xmlns:r="http://schemas.openxmlformats.org/officeDocument/2006/relationships" xmlns:w="http://schemas.openxmlformats.org/wordprocessingml/2006/main">
  <w:divs>
    <w:div w:id="1627542537">
      <w:marLeft w:val="0"/>
      <w:marRight w:val="0"/>
      <w:marTop w:val="0"/>
      <w:marBottom w:val="0"/>
      <w:divBdr>
        <w:top w:val="none" w:sz="0" w:space="0" w:color="auto"/>
        <w:left w:val="none" w:sz="0" w:space="0" w:color="auto"/>
        <w:bottom w:val="none" w:sz="0" w:space="0" w:color="auto"/>
        <w:right w:val="none" w:sz="0" w:space="0" w:color="auto"/>
      </w:divBdr>
    </w:div>
    <w:div w:id="1627542538">
      <w:marLeft w:val="0"/>
      <w:marRight w:val="0"/>
      <w:marTop w:val="0"/>
      <w:marBottom w:val="0"/>
      <w:divBdr>
        <w:top w:val="none" w:sz="0" w:space="0" w:color="auto"/>
        <w:left w:val="none" w:sz="0" w:space="0" w:color="auto"/>
        <w:bottom w:val="none" w:sz="0" w:space="0" w:color="auto"/>
        <w:right w:val="none" w:sz="0" w:space="0" w:color="auto"/>
      </w:divBdr>
    </w:div>
    <w:div w:id="1627542539">
      <w:marLeft w:val="0"/>
      <w:marRight w:val="0"/>
      <w:marTop w:val="0"/>
      <w:marBottom w:val="0"/>
      <w:divBdr>
        <w:top w:val="none" w:sz="0" w:space="0" w:color="auto"/>
        <w:left w:val="none" w:sz="0" w:space="0" w:color="auto"/>
        <w:bottom w:val="none" w:sz="0" w:space="0" w:color="auto"/>
        <w:right w:val="none" w:sz="0" w:space="0" w:color="auto"/>
      </w:divBdr>
    </w:div>
    <w:div w:id="1627542540">
      <w:marLeft w:val="0"/>
      <w:marRight w:val="0"/>
      <w:marTop w:val="0"/>
      <w:marBottom w:val="0"/>
      <w:divBdr>
        <w:top w:val="none" w:sz="0" w:space="0" w:color="auto"/>
        <w:left w:val="none" w:sz="0" w:space="0" w:color="auto"/>
        <w:bottom w:val="none" w:sz="0" w:space="0" w:color="auto"/>
        <w:right w:val="none" w:sz="0" w:space="0" w:color="auto"/>
      </w:divBdr>
    </w:div>
    <w:div w:id="1627542541">
      <w:marLeft w:val="0"/>
      <w:marRight w:val="0"/>
      <w:marTop w:val="0"/>
      <w:marBottom w:val="0"/>
      <w:divBdr>
        <w:top w:val="none" w:sz="0" w:space="0" w:color="auto"/>
        <w:left w:val="none" w:sz="0" w:space="0" w:color="auto"/>
        <w:bottom w:val="none" w:sz="0" w:space="0" w:color="auto"/>
        <w:right w:val="none" w:sz="0" w:space="0" w:color="auto"/>
      </w:divBdr>
    </w:div>
    <w:div w:id="1627542542">
      <w:marLeft w:val="0"/>
      <w:marRight w:val="0"/>
      <w:marTop w:val="0"/>
      <w:marBottom w:val="0"/>
      <w:divBdr>
        <w:top w:val="none" w:sz="0" w:space="0" w:color="auto"/>
        <w:left w:val="none" w:sz="0" w:space="0" w:color="auto"/>
        <w:bottom w:val="none" w:sz="0" w:space="0" w:color="auto"/>
        <w:right w:val="none" w:sz="0" w:space="0" w:color="auto"/>
      </w:divBdr>
    </w:div>
    <w:div w:id="1627542543">
      <w:marLeft w:val="0"/>
      <w:marRight w:val="0"/>
      <w:marTop w:val="0"/>
      <w:marBottom w:val="0"/>
      <w:divBdr>
        <w:top w:val="none" w:sz="0" w:space="0" w:color="auto"/>
        <w:left w:val="none" w:sz="0" w:space="0" w:color="auto"/>
        <w:bottom w:val="none" w:sz="0" w:space="0" w:color="auto"/>
        <w:right w:val="none" w:sz="0" w:space="0" w:color="auto"/>
      </w:divBdr>
    </w:div>
    <w:div w:id="1627542544">
      <w:marLeft w:val="0"/>
      <w:marRight w:val="0"/>
      <w:marTop w:val="0"/>
      <w:marBottom w:val="0"/>
      <w:divBdr>
        <w:top w:val="none" w:sz="0" w:space="0" w:color="auto"/>
        <w:left w:val="none" w:sz="0" w:space="0" w:color="auto"/>
        <w:bottom w:val="none" w:sz="0" w:space="0" w:color="auto"/>
        <w:right w:val="none" w:sz="0" w:space="0" w:color="auto"/>
      </w:divBdr>
    </w:div>
    <w:div w:id="1627542545">
      <w:marLeft w:val="0"/>
      <w:marRight w:val="0"/>
      <w:marTop w:val="0"/>
      <w:marBottom w:val="0"/>
      <w:divBdr>
        <w:top w:val="none" w:sz="0" w:space="0" w:color="auto"/>
        <w:left w:val="none" w:sz="0" w:space="0" w:color="auto"/>
        <w:bottom w:val="none" w:sz="0" w:space="0" w:color="auto"/>
        <w:right w:val="none" w:sz="0" w:space="0" w:color="auto"/>
      </w:divBdr>
    </w:div>
    <w:div w:id="1627542546">
      <w:marLeft w:val="0"/>
      <w:marRight w:val="0"/>
      <w:marTop w:val="0"/>
      <w:marBottom w:val="0"/>
      <w:divBdr>
        <w:top w:val="none" w:sz="0" w:space="0" w:color="auto"/>
        <w:left w:val="none" w:sz="0" w:space="0" w:color="auto"/>
        <w:bottom w:val="none" w:sz="0" w:space="0" w:color="auto"/>
        <w:right w:val="none" w:sz="0" w:space="0" w:color="auto"/>
      </w:divBdr>
    </w:div>
    <w:div w:id="1627542547">
      <w:marLeft w:val="0"/>
      <w:marRight w:val="0"/>
      <w:marTop w:val="0"/>
      <w:marBottom w:val="0"/>
      <w:divBdr>
        <w:top w:val="none" w:sz="0" w:space="0" w:color="auto"/>
        <w:left w:val="none" w:sz="0" w:space="0" w:color="auto"/>
        <w:bottom w:val="none" w:sz="0" w:space="0" w:color="auto"/>
        <w:right w:val="none" w:sz="0" w:space="0" w:color="auto"/>
      </w:divBdr>
    </w:div>
    <w:div w:id="1627542548">
      <w:marLeft w:val="0"/>
      <w:marRight w:val="0"/>
      <w:marTop w:val="0"/>
      <w:marBottom w:val="0"/>
      <w:divBdr>
        <w:top w:val="none" w:sz="0" w:space="0" w:color="auto"/>
        <w:left w:val="none" w:sz="0" w:space="0" w:color="auto"/>
        <w:bottom w:val="none" w:sz="0" w:space="0" w:color="auto"/>
        <w:right w:val="none" w:sz="0" w:space="0" w:color="auto"/>
      </w:divBdr>
    </w:div>
    <w:div w:id="1627542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99E0-B909-454A-ABB1-11D04EC4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17665</Words>
  <Characters>96198</Characters>
  <Application>Microsoft Office Word</Application>
  <DocSecurity>0</DocSecurity>
  <Lines>801</Lines>
  <Paragraphs>227</Paragraphs>
  <ScaleCrop>false</ScaleCrop>
  <Company>Hewlett-Packard Company</Company>
  <LinksUpToDate>false</LinksUpToDate>
  <CharactersWithSpaces>113636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2025-10-30T21:54:00Z</dcterms:created>
  <dcterms:modified xsi:type="dcterms:W3CDTF">2025-10-30T21:54:00Z</dcterms:modified>
</cp:coreProperties>
</file>